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F7AC6" w14:textId="4A004808" w:rsidR="00876001" w:rsidRDefault="00B90E95" w:rsidP="00CE6381">
      <w:pPr>
        <w:widowControl w:val="0"/>
        <w:pBdr>
          <w:top w:val="nil"/>
          <w:left w:val="nil"/>
          <w:bottom w:val="nil"/>
          <w:right w:val="nil"/>
          <w:between w:val="nil"/>
        </w:pBdr>
        <w:spacing w:before="246" w:line="240" w:lineRule="auto"/>
        <w:rPr>
          <w:b/>
          <w:color w:val="009EDF"/>
          <w:sz w:val="24"/>
          <w:szCs w:val="24"/>
        </w:rPr>
      </w:pPr>
      <w:r>
        <w:rPr>
          <w:b/>
          <w:noProof/>
          <w:color w:val="009EDF"/>
          <w:sz w:val="24"/>
          <w:szCs w:val="24"/>
        </w:rPr>
        <w:drawing>
          <wp:anchor distT="0" distB="0" distL="114300" distR="114300" simplePos="0" relativeHeight="251640832" behindDoc="0" locked="0" layoutInCell="1" allowOverlap="1" wp14:anchorId="0B88E526" wp14:editId="6AE2F38D">
            <wp:simplePos x="0" y="0"/>
            <wp:positionH relativeFrom="column">
              <wp:posOffset>292735</wp:posOffset>
            </wp:positionH>
            <wp:positionV relativeFrom="paragraph">
              <wp:posOffset>207010</wp:posOffset>
            </wp:positionV>
            <wp:extent cx="5408209" cy="850900"/>
            <wp:effectExtent l="0" t="0" r="254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408209" cy="850900"/>
                    </a:xfrm>
                    <a:prstGeom prst="rect">
                      <a:avLst/>
                    </a:prstGeom>
                    <a:noFill/>
                  </pic:spPr>
                </pic:pic>
              </a:graphicData>
            </a:graphic>
            <wp14:sizeRelH relativeFrom="page">
              <wp14:pctWidth>0</wp14:pctWidth>
            </wp14:sizeRelH>
            <wp14:sizeRelV relativeFrom="page">
              <wp14:pctHeight>0</wp14:pctHeight>
            </wp14:sizeRelV>
          </wp:anchor>
        </w:drawing>
      </w:r>
    </w:p>
    <w:p w14:paraId="74F7BCD7" w14:textId="7CE2FA8C" w:rsidR="00876001" w:rsidRDefault="00876001" w:rsidP="00CE6381">
      <w:pPr>
        <w:widowControl w:val="0"/>
        <w:pBdr>
          <w:top w:val="nil"/>
          <w:left w:val="nil"/>
          <w:bottom w:val="nil"/>
          <w:right w:val="nil"/>
          <w:between w:val="nil"/>
        </w:pBdr>
        <w:spacing w:before="246" w:line="240" w:lineRule="auto"/>
        <w:rPr>
          <w:b/>
          <w:color w:val="009EDF"/>
          <w:sz w:val="24"/>
          <w:szCs w:val="24"/>
        </w:rPr>
      </w:pPr>
    </w:p>
    <w:p w14:paraId="11545DF3" w14:textId="05DD38B1" w:rsidR="00876001" w:rsidRDefault="00876001" w:rsidP="00CE6381">
      <w:pPr>
        <w:widowControl w:val="0"/>
        <w:pBdr>
          <w:top w:val="nil"/>
          <w:left w:val="nil"/>
          <w:bottom w:val="nil"/>
          <w:right w:val="nil"/>
          <w:between w:val="nil"/>
        </w:pBdr>
        <w:spacing w:before="246" w:line="240" w:lineRule="auto"/>
        <w:rPr>
          <w:b/>
          <w:color w:val="009EDF"/>
          <w:sz w:val="24"/>
          <w:szCs w:val="24"/>
        </w:rPr>
      </w:pPr>
    </w:p>
    <w:p w14:paraId="29814D8B" w14:textId="77777777" w:rsidR="00C6520F" w:rsidRDefault="00C6520F" w:rsidP="0004622F">
      <w:pPr>
        <w:rPr>
          <w:rFonts w:ascii="Poppins" w:hAnsi="Poppins" w:cs="Poppins"/>
          <w:color w:val="000000" w:themeColor="text1"/>
          <w:sz w:val="48"/>
          <w:szCs w:val="48"/>
        </w:rPr>
      </w:pPr>
      <w:bookmarkStart w:id="0" w:name="_Toc89894409"/>
      <w:bookmarkStart w:id="1" w:name="_Toc89895144"/>
      <w:bookmarkStart w:id="2" w:name="_Toc89963552"/>
      <w:bookmarkStart w:id="3" w:name="_Toc89963706"/>
      <w:bookmarkStart w:id="4" w:name="_Toc89963740"/>
      <w:bookmarkStart w:id="5" w:name="_Toc91162993"/>
      <w:bookmarkStart w:id="6" w:name="_Toc91163284"/>
      <w:bookmarkStart w:id="7" w:name="_Toc91854834"/>
    </w:p>
    <w:p w14:paraId="333F1EE1" w14:textId="5B2B5C50" w:rsidR="00876001" w:rsidRPr="0004622F" w:rsidRDefault="0004622F" w:rsidP="0004622F">
      <w:pPr>
        <w:rPr>
          <w:rFonts w:ascii="Poppins" w:hAnsi="Poppins" w:cs="Poppins"/>
          <w:color w:val="000000" w:themeColor="text1"/>
          <w:sz w:val="48"/>
          <w:szCs w:val="48"/>
        </w:rPr>
      </w:pPr>
      <w:r w:rsidRPr="0004622F">
        <w:rPr>
          <w:rFonts w:ascii="Poppins" w:hAnsi="Poppins" w:cs="Poppins"/>
          <w:color w:val="000000" w:themeColor="text1"/>
          <w:sz w:val="48"/>
          <w:szCs w:val="48"/>
        </w:rPr>
        <w:t>Methodology</w:t>
      </w:r>
      <w:r w:rsidR="00B90E95" w:rsidRPr="0004622F">
        <w:rPr>
          <w:rFonts w:ascii="Poppins" w:hAnsi="Poppins" w:cs="Poppins"/>
          <w:color w:val="000000" w:themeColor="text1"/>
          <w:sz w:val="48"/>
          <w:szCs w:val="48"/>
        </w:rPr>
        <w:t xml:space="preserve"> </w:t>
      </w:r>
      <w:proofErr w:type="gramStart"/>
      <w:r w:rsidRPr="0004622F">
        <w:rPr>
          <w:rFonts w:ascii="Poppins" w:hAnsi="Poppins" w:cs="Poppins"/>
          <w:color w:val="000000" w:themeColor="text1"/>
          <w:sz w:val="48"/>
          <w:szCs w:val="48"/>
        </w:rPr>
        <w:t>concept</w:t>
      </w:r>
      <w:proofErr w:type="gramEnd"/>
      <w:r w:rsidRPr="0004622F">
        <w:rPr>
          <w:rFonts w:ascii="Poppins" w:hAnsi="Poppins" w:cs="Poppins"/>
          <w:color w:val="000000" w:themeColor="text1"/>
          <w:sz w:val="48"/>
          <w:szCs w:val="48"/>
        </w:rPr>
        <w:t xml:space="preserve"> note template</w:t>
      </w:r>
      <w:bookmarkEnd w:id="0"/>
      <w:bookmarkEnd w:id="1"/>
      <w:bookmarkEnd w:id="2"/>
      <w:bookmarkEnd w:id="3"/>
      <w:bookmarkEnd w:id="4"/>
      <w:bookmarkEnd w:id="5"/>
      <w:bookmarkEnd w:id="6"/>
      <w:bookmarkEnd w:id="7"/>
      <w:r w:rsidRPr="00C6520F">
        <w:rPr>
          <w:rFonts w:ascii="Poppins" w:hAnsi="Poppins" w:cs="Poppins"/>
          <w:b/>
          <w:bCs/>
          <w:color w:val="009EDF"/>
          <w:sz w:val="48"/>
          <w:szCs w:val="48"/>
        </w:rPr>
        <w:t>.</w:t>
      </w:r>
    </w:p>
    <w:p w14:paraId="2A947079" w14:textId="3F25C8CE" w:rsidR="000C5747" w:rsidRDefault="000C5747" w:rsidP="000C5747">
      <w:r>
        <w:t xml:space="preserve">This template is for the development of concept notes for new methodologies, </w:t>
      </w:r>
      <w:proofErr w:type="gramStart"/>
      <w:r>
        <w:t>modules</w:t>
      </w:r>
      <w:proofErr w:type="gramEnd"/>
      <w:r>
        <w:t xml:space="preserve"> and tools, as well as substantive methodology revisions (referred to in this document as the “proposed methodology”). For concepts that include multiple methodology elements (e.g., a methodology with accompanying modules and tools), all methodology elements should be included and described in one methodology concept note. The developer must submit the concept note electronically to </w:t>
      </w:r>
      <w:r w:rsidR="003E5A7D">
        <w:t>Social Carbon</w:t>
      </w:r>
      <w:r>
        <w:t xml:space="preserve"> at: </w:t>
      </w:r>
      <w:hyperlink r:id="rId12" w:history="1">
        <w:r w:rsidR="001E13C5" w:rsidRPr="002C62E8">
          <w:rPr>
            <w:rStyle w:val="Hyperlink"/>
          </w:rPr>
          <w:t>operations@socialcarbon.org</w:t>
        </w:r>
      </w:hyperlink>
      <w:r w:rsidR="003E5A7D">
        <w:t xml:space="preserve"> </w:t>
      </w:r>
    </w:p>
    <w:p w14:paraId="1BAB9578" w14:textId="77777777" w:rsidR="000C5747" w:rsidRPr="00C6520F" w:rsidRDefault="000C5747" w:rsidP="00C6520F">
      <w:pPr>
        <w:rPr>
          <w:rFonts w:ascii="Poppins" w:hAnsi="Poppins" w:cs="Poppins"/>
          <w:color w:val="009EDF"/>
          <w:sz w:val="36"/>
          <w:szCs w:val="36"/>
        </w:rPr>
      </w:pPr>
      <w:r w:rsidRPr="00C6520F">
        <w:rPr>
          <w:rFonts w:ascii="Poppins" w:hAnsi="Poppins" w:cs="Poppins"/>
          <w:color w:val="009EDF"/>
          <w:sz w:val="36"/>
          <w:szCs w:val="36"/>
        </w:rPr>
        <w:t>Instructions for Completing the Concept Note:</w:t>
      </w:r>
    </w:p>
    <w:p w14:paraId="2091E953" w14:textId="77777777" w:rsidR="000C5747" w:rsidRDefault="000C5747" w:rsidP="000C5747">
      <w:r>
        <w:t xml:space="preserve">TITLE PAGE: Complete all items in the box on the title page using Arial or Century Gothic 10.5 point, black, regular (non-italic) font. This box must appear on the first page of this document. </w:t>
      </w:r>
    </w:p>
    <w:p w14:paraId="18B0C8A1" w14:textId="77777777" w:rsidR="000C5747" w:rsidRDefault="000C5747" w:rsidP="000C5747">
      <w:r>
        <w:t xml:space="preserve">CONCEPT NOTE: Instructions for completing the concept note template are under the section headings in this template. </w:t>
      </w:r>
    </w:p>
    <w:p w14:paraId="510D9A29" w14:textId="450EC670" w:rsidR="000C5747" w:rsidRDefault="000C5747" w:rsidP="001C2810">
      <w:pPr>
        <w:pStyle w:val="BodyText1"/>
      </w:pPr>
      <w:r>
        <w:t xml:space="preserve">Note that the instructions in this template are intended to serve as a guide and do not necessarily represent an exhaustive list of the information the methodology developer should provide under each section of the template. The concept note must be completed using Arial </w:t>
      </w:r>
      <w:proofErr w:type="gramStart"/>
      <w:r>
        <w:t>10.5 point</w:t>
      </w:r>
      <w:proofErr w:type="gramEnd"/>
      <w:r>
        <w:t xml:space="preserve">, black, regular (non-italic) font. </w:t>
      </w:r>
    </w:p>
    <w:p w14:paraId="11DFF04A" w14:textId="77777777" w:rsidR="000C5747" w:rsidRDefault="000C5747" w:rsidP="001C2810">
      <w:pPr>
        <w:pStyle w:val="BodyText1"/>
      </w:pPr>
      <w:r>
        <w:t xml:space="preserve">Where a section is not applicable, same must be stated under the section (i.e., the section must not be deleted from the final document). For example, a concept </w:t>
      </w:r>
      <w:proofErr w:type="gramStart"/>
      <w:r>
        <w:t>note</w:t>
      </w:r>
      <w:proofErr w:type="gramEnd"/>
      <w:r>
        <w:t xml:space="preserve"> for a module that includes only an activity method would not need to complete Section 4 (Quantification of Emission Reductions).</w:t>
      </w:r>
    </w:p>
    <w:p w14:paraId="5711EEBE" w14:textId="77777777" w:rsidR="000C5747" w:rsidRDefault="000C5747" w:rsidP="001C2810">
      <w:pPr>
        <w:pStyle w:val="BodyText1"/>
      </w:pPr>
      <w:r>
        <w:t>The concept note must be written in a clear and concise manner. Supporting information may be presented in appendices. Example text is provided, in black, regular (non-italic) font, under a number of section headings. This sample language should be used where it is applicable and appropriate.</w:t>
      </w:r>
    </w:p>
    <w:p w14:paraId="6600E123" w14:textId="77777777" w:rsidR="000C5747" w:rsidRDefault="000C5747" w:rsidP="001C2810">
      <w:pPr>
        <w:pStyle w:val="BodyText1"/>
      </w:pPr>
      <w:r>
        <w:t>All instructions, including this introductory text, should be deleted from the final document.</w:t>
      </w:r>
    </w:p>
    <w:p w14:paraId="4AC9EE0E" w14:textId="77777777" w:rsidR="000C5747" w:rsidRDefault="000C5747" w:rsidP="000C5747">
      <w:pPr>
        <w:rPr>
          <w:rFonts w:ascii="Franklin Gothic Book" w:eastAsiaTheme="minorHAnsi" w:hAnsi="Franklin Gothic Book" w:cstheme="minorBidi"/>
          <w:sz w:val="21"/>
        </w:rPr>
      </w:pPr>
      <w:r>
        <w:t>All information provided will be treated as confidential.</w:t>
      </w:r>
    </w:p>
    <w:p w14:paraId="08390AE8" w14:textId="77777777" w:rsidR="00343C8A" w:rsidRDefault="00343C8A" w:rsidP="00D2195F">
      <w:pPr>
        <w:rPr>
          <w:caps/>
          <w:sz w:val="48"/>
        </w:rPr>
      </w:pPr>
    </w:p>
    <w:p w14:paraId="765A807E" w14:textId="77777777" w:rsidR="000C5747" w:rsidRDefault="000C5747" w:rsidP="00343C8A">
      <w:pPr>
        <w:jc w:val="center"/>
        <w:rPr>
          <w:caps/>
          <w:sz w:val="48"/>
        </w:rPr>
      </w:pPr>
    </w:p>
    <w:p w14:paraId="6089B829" w14:textId="04B3874E" w:rsidR="008A7369" w:rsidRDefault="008A7369" w:rsidP="00343C8A">
      <w:pPr>
        <w:jc w:val="center"/>
        <w:rPr>
          <w:caps/>
          <w:sz w:val="48"/>
        </w:rPr>
      </w:pPr>
      <w:r>
        <w:rPr>
          <w:b/>
          <w:noProof/>
          <w:color w:val="009EDF"/>
          <w:sz w:val="24"/>
          <w:szCs w:val="24"/>
        </w:rPr>
        <w:drawing>
          <wp:anchor distT="0" distB="0" distL="114300" distR="114300" simplePos="0" relativeHeight="251660288" behindDoc="0" locked="0" layoutInCell="1" allowOverlap="1" wp14:anchorId="30D060C9" wp14:editId="5F5477EC">
            <wp:simplePos x="0" y="0"/>
            <wp:positionH relativeFrom="margin">
              <wp:align>center</wp:align>
            </wp:positionH>
            <wp:positionV relativeFrom="paragraph">
              <wp:posOffset>200025</wp:posOffset>
            </wp:positionV>
            <wp:extent cx="4084021" cy="642559"/>
            <wp:effectExtent l="0" t="0" r="0"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084021" cy="642559"/>
                    </a:xfrm>
                    <a:prstGeom prst="rect">
                      <a:avLst/>
                    </a:prstGeom>
                    <a:noFill/>
                  </pic:spPr>
                </pic:pic>
              </a:graphicData>
            </a:graphic>
            <wp14:sizeRelH relativeFrom="page">
              <wp14:pctWidth>0</wp14:pctWidth>
            </wp14:sizeRelH>
            <wp14:sizeRelV relativeFrom="page">
              <wp14:pctHeight>0</wp14:pctHeight>
            </wp14:sizeRelV>
          </wp:anchor>
        </w:drawing>
      </w:r>
    </w:p>
    <w:p w14:paraId="0483130D" w14:textId="7D9BFC5A" w:rsidR="008A7369" w:rsidRDefault="008A7369" w:rsidP="00343C8A">
      <w:pPr>
        <w:jc w:val="center"/>
        <w:rPr>
          <w:caps/>
          <w:sz w:val="48"/>
        </w:rPr>
      </w:pPr>
    </w:p>
    <w:p w14:paraId="168BEB44" w14:textId="77777777" w:rsidR="008A7369" w:rsidRDefault="008A7369" w:rsidP="00343C8A">
      <w:pPr>
        <w:jc w:val="center"/>
        <w:rPr>
          <w:caps/>
          <w:sz w:val="48"/>
        </w:rPr>
      </w:pPr>
    </w:p>
    <w:tbl>
      <w:tblPr>
        <w:tblStyle w:val="GridTable5Dark-Accent2"/>
        <w:tblW w:w="9775" w:type="dxa"/>
        <w:tblLook w:val="0680" w:firstRow="0" w:lastRow="0" w:firstColumn="1" w:lastColumn="0" w:noHBand="1" w:noVBand="1"/>
      </w:tblPr>
      <w:tblGrid>
        <w:gridCol w:w="2396"/>
        <w:gridCol w:w="7379"/>
      </w:tblGrid>
      <w:tr w:rsidR="00343C8A" w:rsidRPr="00B90E95" w14:paraId="0B703273"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7F331E78" w14:textId="6A1B4FDA" w:rsidR="00343C8A" w:rsidRPr="004C1F98" w:rsidRDefault="00343C8A" w:rsidP="00FF1FF4">
            <w:pPr>
              <w:pStyle w:val="Header"/>
              <w:jc w:val="right"/>
              <w:rPr>
                <w:rFonts w:ascii="Arial" w:hAnsi="Arial" w:cs="Arial"/>
                <w:b w:val="0"/>
                <w:spacing w:val="4"/>
                <w:lang w:val="en-CA"/>
              </w:rPr>
            </w:pPr>
            <w:r w:rsidRPr="004C1F98">
              <w:rPr>
                <w:rFonts w:ascii="Arial" w:hAnsi="Arial" w:cs="Arial"/>
                <w:spacing w:val="4"/>
                <w:lang w:val="en-CA"/>
              </w:rPr>
              <w:t xml:space="preserve">Title </w:t>
            </w:r>
          </w:p>
        </w:tc>
        <w:tc>
          <w:tcPr>
            <w:tcW w:w="7379" w:type="dxa"/>
            <w:shd w:val="clear" w:color="auto" w:fill="F2F2F2"/>
          </w:tcPr>
          <w:p w14:paraId="6724D79B" w14:textId="1174C831" w:rsidR="00343C8A" w:rsidRPr="00B07965" w:rsidRDefault="0091724F" w:rsidP="00FF1FF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Pr>
                <w:rFonts w:ascii="Arial" w:hAnsi="Arial" w:cs="Arial"/>
                <w:iCs/>
                <w:color w:val="000000" w:themeColor="text1"/>
                <w:sz w:val="22"/>
                <w:szCs w:val="22"/>
              </w:rPr>
              <w:t>Title of the proposed methodology</w:t>
            </w:r>
            <w:r w:rsidR="00343C8A" w:rsidRPr="00B07965">
              <w:rPr>
                <w:rFonts w:ascii="Arial" w:hAnsi="Arial" w:cs="Arial"/>
                <w:iCs/>
                <w:color w:val="000000" w:themeColor="text1"/>
                <w:sz w:val="22"/>
                <w:szCs w:val="22"/>
              </w:rPr>
              <w:t xml:space="preserve"> </w:t>
            </w:r>
          </w:p>
        </w:tc>
      </w:tr>
      <w:tr w:rsidR="00343C8A" w:rsidRPr="00B90E95" w14:paraId="69A3A043"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6A4C10C9" w14:textId="2C79F225" w:rsidR="00343C8A" w:rsidRPr="004C1F98" w:rsidRDefault="0091724F" w:rsidP="00FF1FF4">
            <w:pPr>
              <w:pStyle w:val="Header"/>
              <w:jc w:val="right"/>
              <w:rPr>
                <w:rFonts w:ascii="Arial" w:hAnsi="Arial" w:cs="Arial"/>
                <w:b w:val="0"/>
                <w:spacing w:val="4"/>
                <w:lang w:val="en-CA"/>
              </w:rPr>
            </w:pPr>
            <w:r>
              <w:rPr>
                <w:rFonts w:ascii="Arial" w:hAnsi="Arial" w:cs="Arial"/>
                <w:spacing w:val="4"/>
                <w:lang w:val="en-CA"/>
              </w:rPr>
              <w:t>Concept Type</w:t>
            </w:r>
          </w:p>
        </w:tc>
        <w:tc>
          <w:tcPr>
            <w:tcW w:w="7379" w:type="dxa"/>
            <w:shd w:val="clear" w:color="auto" w:fill="F2F2F2"/>
          </w:tcPr>
          <w:p w14:paraId="032CD2E7" w14:textId="2279A237" w:rsidR="00343C8A" w:rsidRPr="00B07965" w:rsidRDefault="00023C88" w:rsidP="00FF1FF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023C88">
              <w:rPr>
                <w:rFonts w:ascii="Arial" w:hAnsi="Arial" w:cs="Arial"/>
                <w:iCs/>
                <w:color w:val="000000" w:themeColor="text1"/>
                <w:sz w:val="22"/>
                <w:szCs w:val="22"/>
              </w:rPr>
              <w:t>Specify whether the concept note is for a new methodology, module or tool, or a substantive methodology revision</w:t>
            </w:r>
          </w:p>
        </w:tc>
      </w:tr>
      <w:tr w:rsidR="00F735C1" w:rsidRPr="00B90E95" w14:paraId="5F408E36"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3773F025" w14:textId="4CF96C36" w:rsidR="00F735C1" w:rsidRPr="004C1F98" w:rsidRDefault="00F735C1" w:rsidP="00F564E3">
            <w:pPr>
              <w:pStyle w:val="Header"/>
              <w:jc w:val="right"/>
              <w:rPr>
                <w:rFonts w:ascii="Arial" w:hAnsi="Arial" w:cs="Arial"/>
                <w:spacing w:val="4"/>
              </w:rPr>
            </w:pPr>
            <w:r w:rsidRPr="004C1F98">
              <w:rPr>
                <w:rFonts w:ascii="Arial" w:hAnsi="Arial" w:cs="Arial"/>
                <w:spacing w:val="4"/>
              </w:rPr>
              <w:t>Date of Issue</w:t>
            </w:r>
          </w:p>
        </w:tc>
        <w:tc>
          <w:tcPr>
            <w:tcW w:w="7379" w:type="dxa"/>
            <w:shd w:val="clear" w:color="auto" w:fill="F2F2F2"/>
          </w:tcPr>
          <w:p w14:paraId="75D09DBF" w14:textId="4A3D47C1" w:rsidR="00F735C1" w:rsidRPr="00B07965" w:rsidRDefault="004C1F98" w:rsidP="00F564E3">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r w:rsidRPr="004C1F98">
              <w:rPr>
                <w:rFonts w:ascii="Arial" w:hAnsi="Arial"/>
                <w:iCs/>
                <w:color w:val="000000" w:themeColor="text1"/>
                <w:sz w:val="22"/>
                <w:szCs w:val="22"/>
              </w:rPr>
              <w:t xml:space="preserve">DD-Month-YYYY this version of the </w:t>
            </w:r>
            <w:r w:rsidR="00023C88">
              <w:rPr>
                <w:rFonts w:ascii="Arial" w:hAnsi="Arial"/>
                <w:iCs/>
                <w:color w:val="000000" w:themeColor="text1"/>
                <w:sz w:val="22"/>
                <w:szCs w:val="22"/>
              </w:rPr>
              <w:t>concept note</w:t>
            </w:r>
            <w:r w:rsidRPr="004C1F98">
              <w:rPr>
                <w:rFonts w:ascii="Arial" w:hAnsi="Arial"/>
                <w:iCs/>
                <w:color w:val="000000" w:themeColor="text1"/>
                <w:sz w:val="22"/>
                <w:szCs w:val="22"/>
              </w:rPr>
              <w:t xml:space="preserve"> issued</w:t>
            </w:r>
          </w:p>
        </w:tc>
      </w:tr>
      <w:tr w:rsidR="00F564E3" w:rsidRPr="00B90E95" w14:paraId="2076E245"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28FC8CD2" w14:textId="0B88CE79" w:rsidR="00F564E3" w:rsidRPr="004C1F98" w:rsidRDefault="00023C88" w:rsidP="00F564E3">
            <w:pPr>
              <w:pStyle w:val="Header"/>
              <w:jc w:val="right"/>
              <w:rPr>
                <w:rFonts w:ascii="Arial" w:hAnsi="Arial" w:cs="Arial"/>
                <w:spacing w:val="4"/>
              </w:rPr>
            </w:pPr>
            <w:r>
              <w:rPr>
                <w:rFonts w:ascii="Arial" w:hAnsi="Arial" w:cs="Arial"/>
                <w:spacing w:val="4"/>
              </w:rPr>
              <w:t>Sectoral Scope</w:t>
            </w:r>
          </w:p>
        </w:tc>
        <w:tc>
          <w:tcPr>
            <w:tcW w:w="7379" w:type="dxa"/>
            <w:shd w:val="clear" w:color="auto" w:fill="F2F2F2"/>
          </w:tcPr>
          <w:p w14:paraId="1F51023C" w14:textId="77777777" w:rsidR="008D123D" w:rsidRPr="008D123D" w:rsidRDefault="008D123D" w:rsidP="008D123D">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8D123D">
              <w:rPr>
                <w:rFonts w:ascii="Arial" w:hAnsi="Arial" w:cs="Arial"/>
                <w:iCs/>
                <w:color w:val="000000" w:themeColor="text1"/>
                <w:sz w:val="22"/>
                <w:szCs w:val="22"/>
              </w:rPr>
              <w:t>Sectoral scope(s) applicable to the methodology.</w:t>
            </w:r>
          </w:p>
          <w:p w14:paraId="7BB31699" w14:textId="05C027C2" w:rsidR="00F564E3" w:rsidRPr="00B07965" w:rsidRDefault="008D123D" w:rsidP="008D123D">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r w:rsidRPr="008D123D">
              <w:rPr>
                <w:rFonts w:ascii="Arial" w:hAnsi="Arial" w:cs="Arial"/>
                <w:iCs/>
                <w:color w:val="000000" w:themeColor="text1"/>
                <w:sz w:val="22"/>
                <w:szCs w:val="22"/>
              </w:rPr>
              <w:t xml:space="preserve">For AFOLU methodologies, indicate the applicable project category (e.g., ARR, REDD, WRC) </w:t>
            </w:r>
          </w:p>
        </w:tc>
      </w:tr>
      <w:tr w:rsidR="009717E1" w:rsidRPr="00B90E95" w14:paraId="5314B9F3"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06DE5CC0" w14:textId="614620B3" w:rsidR="009717E1" w:rsidRPr="004C1F98" w:rsidRDefault="009717E1" w:rsidP="009717E1">
            <w:pPr>
              <w:pStyle w:val="Header"/>
              <w:jc w:val="right"/>
              <w:rPr>
                <w:spacing w:val="4"/>
              </w:rPr>
            </w:pPr>
            <w:r>
              <w:rPr>
                <w:rFonts w:ascii="Arial" w:hAnsi="Arial" w:cs="Arial"/>
                <w:spacing w:val="4"/>
              </w:rPr>
              <w:t>Developer</w:t>
            </w:r>
          </w:p>
        </w:tc>
        <w:tc>
          <w:tcPr>
            <w:tcW w:w="7379" w:type="dxa"/>
            <w:shd w:val="clear" w:color="auto" w:fill="F2F2F2"/>
          </w:tcPr>
          <w:p w14:paraId="1B98E1A2" w14:textId="38F3226F" w:rsidR="009717E1" w:rsidRPr="00156014" w:rsidRDefault="009D3676" w:rsidP="009717E1">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r w:rsidRPr="009D3676">
              <w:rPr>
                <w:rFonts w:ascii="Arial" w:hAnsi="Arial" w:cs="Arial"/>
                <w:iCs/>
                <w:color w:val="000000" w:themeColor="text1"/>
                <w:sz w:val="22"/>
                <w:szCs w:val="22"/>
              </w:rPr>
              <w:t xml:space="preserve">Name of the </w:t>
            </w:r>
            <w:proofErr w:type="spellStart"/>
            <w:r w:rsidRPr="009D3676">
              <w:rPr>
                <w:rFonts w:ascii="Arial" w:hAnsi="Arial" w:cs="Arial"/>
                <w:iCs/>
                <w:color w:val="000000" w:themeColor="text1"/>
                <w:sz w:val="22"/>
                <w:szCs w:val="22"/>
              </w:rPr>
              <w:t>organi</w:t>
            </w:r>
            <w:r>
              <w:rPr>
                <w:rFonts w:ascii="Arial" w:hAnsi="Arial" w:cs="Arial"/>
                <w:iCs/>
                <w:color w:val="000000" w:themeColor="text1"/>
                <w:sz w:val="22"/>
                <w:szCs w:val="22"/>
              </w:rPr>
              <w:t>s</w:t>
            </w:r>
            <w:r w:rsidRPr="009D3676">
              <w:rPr>
                <w:rFonts w:ascii="Arial" w:hAnsi="Arial" w:cs="Arial"/>
                <w:iCs/>
                <w:color w:val="000000" w:themeColor="text1"/>
                <w:sz w:val="22"/>
                <w:szCs w:val="22"/>
              </w:rPr>
              <w:t>ation</w:t>
            </w:r>
            <w:proofErr w:type="spellEnd"/>
            <w:r w:rsidRPr="009D3676">
              <w:rPr>
                <w:rFonts w:ascii="Arial" w:hAnsi="Arial" w:cs="Arial"/>
                <w:iCs/>
                <w:color w:val="000000" w:themeColor="text1"/>
                <w:sz w:val="22"/>
                <w:szCs w:val="22"/>
              </w:rPr>
              <w:t xml:space="preserve"> submitting the concept note</w:t>
            </w:r>
          </w:p>
        </w:tc>
      </w:tr>
      <w:tr w:rsidR="00F564E3" w:rsidRPr="00B90E95" w14:paraId="217EA8F9"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008414C7" w14:textId="581AF340" w:rsidR="00F564E3" w:rsidRPr="004C1F98" w:rsidRDefault="00F564E3" w:rsidP="00F564E3">
            <w:pPr>
              <w:pStyle w:val="Header"/>
              <w:jc w:val="right"/>
              <w:rPr>
                <w:rFonts w:ascii="Arial" w:hAnsi="Arial" w:cs="Arial"/>
                <w:spacing w:val="4"/>
              </w:rPr>
            </w:pPr>
            <w:r w:rsidRPr="004C1F98">
              <w:rPr>
                <w:rFonts w:ascii="Arial" w:hAnsi="Arial" w:cs="Arial"/>
                <w:spacing w:val="4"/>
              </w:rPr>
              <w:t>Prepared By</w:t>
            </w:r>
          </w:p>
        </w:tc>
        <w:tc>
          <w:tcPr>
            <w:tcW w:w="7379" w:type="dxa"/>
            <w:shd w:val="clear" w:color="auto" w:fill="F2F2F2"/>
          </w:tcPr>
          <w:p w14:paraId="661DD4EE" w14:textId="6DA6B6CD" w:rsidR="00F564E3" w:rsidRPr="00B07965" w:rsidRDefault="00F564E3" w:rsidP="00F564E3">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r w:rsidRPr="00156014">
              <w:rPr>
                <w:rFonts w:ascii="Arial" w:hAnsi="Arial" w:cs="Arial"/>
                <w:iCs/>
                <w:color w:val="000000" w:themeColor="text1"/>
                <w:sz w:val="22"/>
                <w:szCs w:val="22"/>
              </w:rPr>
              <w:t>Individual or entity that prepared th</w:t>
            </w:r>
            <w:r w:rsidR="009717E1">
              <w:rPr>
                <w:rFonts w:ascii="Arial" w:hAnsi="Arial" w:cs="Arial"/>
                <w:iCs/>
                <w:color w:val="000000" w:themeColor="text1"/>
                <w:sz w:val="22"/>
                <w:szCs w:val="22"/>
              </w:rPr>
              <w:t>e</w:t>
            </w:r>
            <w:r w:rsidRPr="00156014">
              <w:rPr>
                <w:rFonts w:ascii="Arial" w:hAnsi="Arial" w:cs="Arial"/>
                <w:iCs/>
                <w:color w:val="000000" w:themeColor="text1"/>
                <w:sz w:val="22"/>
                <w:szCs w:val="22"/>
              </w:rPr>
              <w:t xml:space="preserve"> </w:t>
            </w:r>
            <w:r w:rsidR="009717E1">
              <w:rPr>
                <w:rFonts w:ascii="Arial" w:hAnsi="Arial" w:cs="Arial"/>
                <w:iCs/>
                <w:color w:val="000000" w:themeColor="text1"/>
                <w:sz w:val="22"/>
                <w:szCs w:val="22"/>
              </w:rPr>
              <w:t>concept note</w:t>
            </w:r>
          </w:p>
        </w:tc>
      </w:tr>
      <w:tr w:rsidR="00F564E3" w:rsidRPr="00B90E95" w14:paraId="41395AF4"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51A6EEC8" w14:textId="7C9CD025" w:rsidR="00F564E3" w:rsidRPr="004C1F98" w:rsidRDefault="00F564E3" w:rsidP="00F564E3">
            <w:pPr>
              <w:pStyle w:val="Header"/>
              <w:jc w:val="right"/>
              <w:rPr>
                <w:rFonts w:ascii="Arial" w:hAnsi="Arial" w:cs="Arial"/>
                <w:spacing w:val="4"/>
              </w:rPr>
            </w:pPr>
            <w:r w:rsidRPr="004C1F98">
              <w:rPr>
                <w:rFonts w:ascii="Arial" w:hAnsi="Arial" w:cs="Arial"/>
                <w:spacing w:val="4"/>
              </w:rPr>
              <w:t>Contact</w:t>
            </w:r>
          </w:p>
        </w:tc>
        <w:tc>
          <w:tcPr>
            <w:tcW w:w="7379" w:type="dxa"/>
            <w:shd w:val="clear" w:color="auto" w:fill="F2F2F2"/>
          </w:tcPr>
          <w:p w14:paraId="0C234C78" w14:textId="67C9C57D" w:rsidR="00F564E3" w:rsidRPr="00B07965" w:rsidRDefault="00F564E3" w:rsidP="00F564E3">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r w:rsidRPr="00B07965">
              <w:rPr>
                <w:rFonts w:ascii="Arial" w:hAnsi="Arial" w:cs="Arial"/>
                <w:iCs/>
                <w:color w:val="000000" w:themeColor="text1"/>
                <w:sz w:val="22"/>
                <w:szCs w:val="22"/>
              </w:rPr>
              <w:t>Physical address, telephone, email, website</w:t>
            </w:r>
          </w:p>
        </w:tc>
      </w:tr>
    </w:tbl>
    <w:p w14:paraId="03501F4E" w14:textId="77777777" w:rsidR="00343C8A" w:rsidRDefault="00343C8A" w:rsidP="00343C8A">
      <w:pPr>
        <w:spacing w:before="240" w:line="288" w:lineRule="auto"/>
        <w:rPr>
          <w:rFonts w:ascii="Arial Bold" w:hAnsi="Arial Bold"/>
          <w:color w:val="005B82"/>
        </w:rPr>
      </w:pPr>
    </w:p>
    <w:p w14:paraId="1FA813BF" w14:textId="71D49474" w:rsidR="00DB4792" w:rsidRDefault="00DB4792" w:rsidP="00343C8A">
      <w:pPr>
        <w:spacing w:before="240" w:line="288" w:lineRule="auto"/>
        <w:rPr>
          <w:rFonts w:ascii="Arial Bold" w:hAnsi="Arial Bold"/>
          <w:color w:val="005B82"/>
        </w:rPr>
        <w:sectPr w:rsidR="00DB4792" w:rsidSect="00217A72">
          <w:headerReference w:type="default" r:id="rId14"/>
          <w:pgSz w:w="12240" w:h="15840" w:code="1"/>
          <w:pgMar w:top="1440" w:right="1440" w:bottom="1440" w:left="1440" w:header="283" w:footer="720" w:gutter="0"/>
          <w:cols w:space="708"/>
          <w:docGrid w:linePitch="360"/>
        </w:sectPr>
      </w:pPr>
    </w:p>
    <w:p w14:paraId="64825DF3" w14:textId="77777777" w:rsidR="0081604A" w:rsidRPr="00C10D42" w:rsidRDefault="00343C8A" w:rsidP="0081604A">
      <w:pPr>
        <w:rPr>
          <w:rFonts w:ascii="Poppins" w:hAnsi="Poppins" w:cs="Poppins"/>
          <w:noProof/>
        </w:rPr>
      </w:pPr>
      <w:bookmarkStart w:id="8" w:name="_Toc535492837"/>
      <w:bookmarkStart w:id="9" w:name="_Toc535493049"/>
      <w:bookmarkStart w:id="10" w:name="_Toc89894411"/>
      <w:bookmarkStart w:id="11" w:name="_Toc89895146"/>
      <w:bookmarkStart w:id="12" w:name="_Toc89963554"/>
      <w:bookmarkStart w:id="13" w:name="_Toc89963708"/>
      <w:bookmarkStart w:id="14" w:name="_Toc89963742"/>
      <w:bookmarkStart w:id="15" w:name="_Toc91162995"/>
      <w:bookmarkStart w:id="16" w:name="_Toc91163286"/>
      <w:bookmarkStart w:id="17" w:name="_Toc91854835"/>
      <w:r w:rsidRPr="00C10D42">
        <w:rPr>
          <w:rFonts w:ascii="Poppins" w:hAnsi="Poppins" w:cs="Poppins"/>
          <w:color w:val="009EDF"/>
          <w:sz w:val="48"/>
          <w:szCs w:val="48"/>
        </w:rPr>
        <w:lastRenderedPageBreak/>
        <w:t>Contents</w:t>
      </w:r>
      <w:bookmarkEnd w:id="8"/>
      <w:bookmarkEnd w:id="9"/>
      <w:bookmarkEnd w:id="10"/>
      <w:bookmarkEnd w:id="11"/>
      <w:bookmarkEnd w:id="12"/>
      <w:bookmarkEnd w:id="13"/>
      <w:bookmarkEnd w:id="14"/>
      <w:bookmarkEnd w:id="15"/>
      <w:bookmarkEnd w:id="16"/>
      <w:bookmarkEnd w:id="17"/>
      <w:r w:rsidRPr="00C10D42">
        <w:rPr>
          <w:rFonts w:ascii="Poppins" w:hAnsi="Poppins" w:cs="Poppins"/>
          <w:sz w:val="48"/>
          <w:szCs w:val="48"/>
        </w:rPr>
        <w:fldChar w:fldCharType="begin"/>
      </w:r>
      <w:r w:rsidRPr="00C10D42">
        <w:rPr>
          <w:rFonts w:ascii="Poppins" w:hAnsi="Poppins" w:cs="Poppins"/>
          <w:sz w:val="48"/>
          <w:szCs w:val="48"/>
        </w:rPr>
        <w:instrText xml:space="preserve"> TOC \o "2-2" \h \z \t "Heading 1,1" </w:instrText>
      </w:r>
      <w:r w:rsidRPr="00C10D42">
        <w:rPr>
          <w:rFonts w:ascii="Poppins" w:hAnsi="Poppins" w:cs="Poppins"/>
          <w:sz w:val="48"/>
          <w:szCs w:val="48"/>
        </w:rPr>
        <w:fldChar w:fldCharType="separate"/>
      </w:r>
    </w:p>
    <w:p w14:paraId="785B0FA9" w14:textId="5315984E" w:rsidR="0081604A" w:rsidRPr="007352AC" w:rsidRDefault="00C10D42">
      <w:pPr>
        <w:pStyle w:val="TOC1"/>
        <w:rPr>
          <w:rFonts w:asciiTheme="minorHAnsi" w:eastAsiaTheme="minorEastAsia" w:hAnsiTheme="minorHAnsi" w:cstheme="minorBidi"/>
          <w:b w:val="0"/>
          <w:bCs w:val="0"/>
          <w:color w:val="auto"/>
          <w:sz w:val="20"/>
          <w:szCs w:val="20"/>
        </w:rPr>
      </w:pPr>
      <w:hyperlink w:anchor="_Toc92120885" w:history="1">
        <w:r w:rsidR="0081604A" w:rsidRPr="007352AC">
          <w:rPr>
            <w:rStyle w:val="Hyperlink"/>
            <w:b w:val="0"/>
            <w:bCs w:val="0"/>
            <w:sz w:val="28"/>
            <w:szCs w:val="28"/>
          </w:rPr>
          <w:t>1.</w:t>
        </w:r>
        <w:r w:rsidR="0081604A" w:rsidRPr="007352AC">
          <w:rPr>
            <w:rFonts w:asciiTheme="minorHAnsi" w:eastAsiaTheme="minorEastAsia" w:hAnsiTheme="minorHAnsi" w:cstheme="minorBidi"/>
            <w:b w:val="0"/>
            <w:bCs w:val="0"/>
            <w:color w:val="auto"/>
            <w:sz w:val="20"/>
            <w:szCs w:val="20"/>
          </w:rPr>
          <w:tab/>
        </w:r>
        <w:r w:rsidR="0081604A" w:rsidRPr="007352AC">
          <w:rPr>
            <w:rStyle w:val="Hyperlink"/>
            <w:b w:val="0"/>
            <w:bCs w:val="0"/>
            <w:sz w:val="28"/>
            <w:szCs w:val="28"/>
          </w:rPr>
          <w:t>Summary description of the proposed methodology</w:t>
        </w:r>
        <w:r w:rsidR="0081604A" w:rsidRPr="007352AC">
          <w:rPr>
            <w:b w:val="0"/>
            <w:bCs w:val="0"/>
            <w:webHidden/>
            <w:sz w:val="28"/>
            <w:szCs w:val="28"/>
          </w:rPr>
          <w:tab/>
        </w:r>
        <w:r w:rsidR="0081604A" w:rsidRPr="007352AC">
          <w:rPr>
            <w:b w:val="0"/>
            <w:bCs w:val="0"/>
            <w:webHidden/>
            <w:sz w:val="28"/>
            <w:szCs w:val="28"/>
          </w:rPr>
          <w:fldChar w:fldCharType="begin"/>
        </w:r>
        <w:r w:rsidR="0081604A" w:rsidRPr="007352AC">
          <w:rPr>
            <w:b w:val="0"/>
            <w:bCs w:val="0"/>
            <w:webHidden/>
            <w:sz w:val="28"/>
            <w:szCs w:val="28"/>
          </w:rPr>
          <w:instrText xml:space="preserve"> PAGEREF _Toc92120885 \h </w:instrText>
        </w:r>
        <w:r w:rsidR="0081604A" w:rsidRPr="007352AC">
          <w:rPr>
            <w:b w:val="0"/>
            <w:bCs w:val="0"/>
            <w:webHidden/>
            <w:sz w:val="28"/>
            <w:szCs w:val="28"/>
          </w:rPr>
        </w:r>
        <w:r w:rsidR="0081604A" w:rsidRPr="007352AC">
          <w:rPr>
            <w:b w:val="0"/>
            <w:bCs w:val="0"/>
            <w:webHidden/>
            <w:sz w:val="28"/>
            <w:szCs w:val="28"/>
          </w:rPr>
          <w:fldChar w:fldCharType="separate"/>
        </w:r>
        <w:r w:rsidR="0081604A" w:rsidRPr="007352AC">
          <w:rPr>
            <w:b w:val="0"/>
            <w:bCs w:val="0"/>
            <w:webHidden/>
            <w:sz w:val="28"/>
            <w:szCs w:val="28"/>
          </w:rPr>
          <w:t>2</w:t>
        </w:r>
        <w:r w:rsidR="0081604A" w:rsidRPr="007352AC">
          <w:rPr>
            <w:b w:val="0"/>
            <w:bCs w:val="0"/>
            <w:webHidden/>
            <w:sz w:val="28"/>
            <w:szCs w:val="28"/>
          </w:rPr>
          <w:fldChar w:fldCharType="end"/>
        </w:r>
      </w:hyperlink>
    </w:p>
    <w:p w14:paraId="5874C52C" w14:textId="121067BB" w:rsidR="0081604A" w:rsidRPr="007352AC" w:rsidRDefault="00C10D42">
      <w:pPr>
        <w:pStyle w:val="TOC1"/>
        <w:rPr>
          <w:rFonts w:asciiTheme="minorHAnsi" w:eastAsiaTheme="minorEastAsia" w:hAnsiTheme="minorHAnsi" w:cstheme="minorBidi"/>
          <w:b w:val="0"/>
          <w:bCs w:val="0"/>
          <w:color w:val="auto"/>
          <w:sz w:val="20"/>
          <w:szCs w:val="20"/>
        </w:rPr>
      </w:pPr>
      <w:hyperlink w:anchor="_Toc92120886" w:history="1">
        <w:r w:rsidR="0081604A" w:rsidRPr="007352AC">
          <w:rPr>
            <w:rStyle w:val="Hyperlink"/>
            <w:b w:val="0"/>
            <w:bCs w:val="0"/>
            <w:sz w:val="28"/>
            <w:szCs w:val="28"/>
          </w:rPr>
          <w:t>2.</w:t>
        </w:r>
        <w:r w:rsidR="0081604A" w:rsidRPr="007352AC">
          <w:rPr>
            <w:rFonts w:asciiTheme="minorHAnsi" w:eastAsiaTheme="minorEastAsia" w:hAnsiTheme="minorHAnsi" w:cstheme="minorBidi"/>
            <w:b w:val="0"/>
            <w:bCs w:val="0"/>
            <w:color w:val="auto"/>
            <w:sz w:val="20"/>
            <w:szCs w:val="20"/>
          </w:rPr>
          <w:tab/>
        </w:r>
        <w:r w:rsidR="0081604A" w:rsidRPr="007352AC">
          <w:rPr>
            <w:rStyle w:val="Hyperlink"/>
            <w:b w:val="0"/>
            <w:bCs w:val="0"/>
            <w:sz w:val="28"/>
            <w:szCs w:val="28"/>
          </w:rPr>
          <w:t>Relationship to approved or pending methodologies</w:t>
        </w:r>
        <w:r w:rsidR="0081604A" w:rsidRPr="007352AC">
          <w:rPr>
            <w:b w:val="0"/>
            <w:bCs w:val="0"/>
            <w:webHidden/>
            <w:sz w:val="28"/>
            <w:szCs w:val="28"/>
          </w:rPr>
          <w:tab/>
        </w:r>
        <w:r w:rsidR="0081604A" w:rsidRPr="007352AC">
          <w:rPr>
            <w:b w:val="0"/>
            <w:bCs w:val="0"/>
            <w:webHidden/>
            <w:sz w:val="28"/>
            <w:szCs w:val="28"/>
          </w:rPr>
          <w:fldChar w:fldCharType="begin"/>
        </w:r>
        <w:r w:rsidR="0081604A" w:rsidRPr="007352AC">
          <w:rPr>
            <w:b w:val="0"/>
            <w:bCs w:val="0"/>
            <w:webHidden/>
            <w:sz w:val="28"/>
            <w:szCs w:val="28"/>
          </w:rPr>
          <w:instrText xml:space="preserve"> PAGEREF _Toc92120886 \h </w:instrText>
        </w:r>
        <w:r w:rsidR="0081604A" w:rsidRPr="007352AC">
          <w:rPr>
            <w:b w:val="0"/>
            <w:bCs w:val="0"/>
            <w:webHidden/>
            <w:sz w:val="28"/>
            <w:szCs w:val="28"/>
          </w:rPr>
        </w:r>
        <w:r w:rsidR="0081604A" w:rsidRPr="007352AC">
          <w:rPr>
            <w:b w:val="0"/>
            <w:bCs w:val="0"/>
            <w:webHidden/>
            <w:sz w:val="28"/>
            <w:szCs w:val="28"/>
          </w:rPr>
          <w:fldChar w:fldCharType="separate"/>
        </w:r>
        <w:r w:rsidR="0081604A" w:rsidRPr="007352AC">
          <w:rPr>
            <w:b w:val="0"/>
            <w:bCs w:val="0"/>
            <w:webHidden/>
            <w:sz w:val="28"/>
            <w:szCs w:val="28"/>
          </w:rPr>
          <w:t>2</w:t>
        </w:r>
        <w:r w:rsidR="0081604A" w:rsidRPr="007352AC">
          <w:rPr>
            <w:b w:val="0"/>
            <w:bCs w:val="0"/>
            <w:webHidden/>
            <w:sz w:val="28"/>
            <w:szCs w:val="28"/>
          </w:rPr>
          <w:fldChar w:fldCharType="end"/>
        </w:r>
      </w:hyperlink>
    </w:p>
    <w:p w14:paraId="12BD0FB7" w14:textId="38044C66" w:rsidR="0081604A" w:rsidRPr="007352AC" w:rsidRDefault="00C10D42">
      <w:pPr>
        <w:pStyle w:val="TOC1"/>
        <w:rPr>
          <w:rFonts w:asciiTheme="minorHAnsi" w:eastAsiaTheme="minorEastAsia" w:hAnsiTheme="minorHAnsi" w:cstheme="minorBidi"/>
          <w:b w:val="0"/>
          <w:bCs w:val="0"/>
          <w:color w:val="auto"/>
          <w:sz w:val="20"/>
          <w:szCs w:val="20"/>
        </w:rPr>
      </w:pPr>
      <w:hyperlink w:anchor="_Toc92120887" w:history="1">
        <w:r w:rsidR="0081604A" w:rsidRPr="007352AC">
          <w:rPr>
            <w:rStyle w:val="Hyperlink"/>
            <w:b w:val="0"/>
            <w:bCs w:val="0"/>
            <w:sz w:val="28"/>
            <w:szCs w:val="28"/>
          </w:rPr>
          <w:t>3.</w:t>
        </w:r>
        <w:r w:rsidR="0081604A" w:rsidRPr="007352AC">
          <w:rPr>
            <w:rFonts w:asciiTheme="minorHAnsi" w:eastAsiaTheme="minorEastAsia" w:hAnsiTheme="minorHAnsi" w:cstheme="minorBidi"/>
            <w:b w:val="0"/>
            <w:bCs w:val="0"/>
            <w:color w:val="auto"/>
            <w:sz w:val="20"/>
            <w:szCs w:val="20"/>
          </w:rPr>
          <w:tab/>
        </w:r>
        <w:r w:rsidR="0081604A" w:rsidRPr="007352AC">
          <w:rPr>
            <w:rStyle w:val="Hyperlink"/>
            <w:b w:val="0"/>
            <w:bCs w:val="0"/>
            <w:sz w:val="28"/>
            <w:szCs w:val="28"/>
          </w:rPr>
          <w:t>Project Activities and Applicability Conditions</w:t>
        </w:r>
        <w:r w:rsidR="0081604A" w:rsidRPr="007352AC">
          <w:rPr>
            <w:b w:val="0"/>
            <w:bCs w:val="0"/>
            <w:webHidden/>
            <w:sz w:val="28"/>
            <w:szCs w:val="28"/>
          </w:rPr>
          <w:tab/>
        </w:r>
        <w:r w:rsidR="0081604A" w:rsidRPr="007352AC">
          <w:rPr>
            <w:b w:val="0"/>
            <w:bCs w:val="0"/>
            <w:webHidden/>
            <w:sz w:val="28"/>
            <w:szCs w:val="28"/>
          </w:rPr>
          <w:fldChar w:fldCharType="begin"/>
        </w:r>
        <w:r w:rsidR="0081604A" w:rsidRPr="007352AC">
          <w:rPr>
            <w:b w:val="0"/>
            <w:bCs w:val="0"/>
            <w:webHidden/>
            <w:sz w:val="28"/>
            <w:szCs w:val="28"/>
          </w:rPr>
          <w:instrText xml:space="preserve"> PAGEREF _Toc92120887 \h </w:instrText>
        </w:r>
        <w:r w:rsidR="0081604A" w:rsidRPr="007352AC">
          <w:rPr>
            <w:b w:val="0"/>
            <w:bCs w:val="0"/>
            <w:webHidden/>
            <w:sz w:val="28"/>
            <w:szCs w:val="28"/>
          </w:rPr>
        </w:r>
        <w:r w:rsidR="0081604A" w:rsidRPr="007352AC">
          <w:rPr>
            <w:b w:val="0"/>
            <w:bCs w:val="0"/>
            <w:webHidden/>
            <w:sz w:val="28"/>
            <w:szCs w:val="28"/>
          </w:rPr>
          <w:fldChar w:fldCharType="separate"/>
        </w:r>
        <w:r w:rsidR="0081604A" w:rsidRPr="007352AC">
          <w:rPr>
            <w:b w:val="0"/>
            <w:bCs w:val="0"/>
            <w:webHidden/>
            <w:sz w:val="28"/>
            <w:szCs w:val="28"/>
          </w:rPr>
          <w:t>3</w:t>
        </w:r>
        <w:r w:rsidR="0081604A" w:rsidRPr="007352AC">
          <w:rPr>
            <w:b w:val="0"/>
            <w:bCs w:val="0"/>
            <w:webHidden/>
            <w:sz w:val="28"/>
            <w:szCs w:val="28"/>
          </w:rPr>
          <w:fldChar w:fldCharType="end"/>
        </w:r>
      </w:hyperlink>
    </w:p>
    <w:p w14:paraId="7A109414" w14:textId="4BE96EA9" w:rsidR="0081604A" w:rsidRPr="007352AC" w:rsidRDefault="00C10D42">
      <w:pPr>
        <w:pStyle w:val="TOC1"/>
        <w:rPr>
          <w:rFonts w:asciiTheme="minorHAnsi" w:eastAsiaTheme="minorEastAsia" w:hAnsiTheme="minorHAnsi" w:cstheme="minorBidi"/>
          <w:b w:val="0"/>
          <w:bCs w:val="0"/>
          <w:color w:val="auto"/>
          <w:sz w:val="20"/>
          <w:szCs w:val="20"/>
        </w:rPr>
      </w:pPr>
      <w:hyperlink w:anchor="_Toc92120888" w:history="1">
        <w:r w:rsidR="0081604A" w:rsidRPr="007352AC">
          <w:rPr>
            <w:rStyle w:val="Hyperlink"/>
            <w:b w:val="0"/>
            <w:bCs w:val="0"/>
            <w:sz w:val="28"/>
            <w:szCs w:val="28"/>
          </w:rPr>
          <w:t>4.</w:t>
        </w:r>
        <w:r w:rsidR="0081604A" w:rsidRPr="007352AC">
          <w:rPr>
            <w:rFonts w:asciiTheme="minorHAnsi" w:eastAsiaTheme="minorEastAsia" w:hAnsiTheme="minorHAnsi" w:cstheme="minorBidi"/>
            <w:b w:val="0"/>
            <w:bCs w:val="0"/>
            <w:color w:val="auto"/>
            <w:sz w:val="20"/>
            <w:szCs w:val="20"/>
          </w:rPr>
          <w:tab/>
        </w:r>
        <w:r w:rsidR="0081604A" w:rsidRPr="007352AC">
          <w:rPr>
            <w:rStyle w:val="Hyperlink"/>
            <w:b w:val="0"/>
            <w:bCs w:val="0"/>
            <w:sz w:val="28"/>
            <w:szCs w:val="28"/>
          </w:rPr>
          <w:t>Demonstration of Additionality</w:t>
        </w:r>
        <w:r w:rsidR="0081604A" w:rsidRPr="007352AC">
          <w:rPr>
            <w:b w:val="0"/>
            <w:bCs w:val="0"/>
            <w:webHidden/>
            <w:sz w:val="28"/>
            <w:szCs w:val="28"/>
          </w:rPr>
          <w:tab/>
        </w:r>
        <w:r w:rsidR="0081604A" w:rsidRPr="007352AC">
          <w:rPr>
            <w:b w:val="0"/>
            <w:bCs w:val="0"/>
            <w:webHidden/>
            <w:sz w:val="28"/>
            <w:szCs w:val="28"/>
          </w:rPr>
          <w:fldChar w:fldCharType="begin"/>
        </w:r>
        <w:r w:rsidR="0081604A" w:rsidRPr="007352AC">
          <w:rPr>
            <w:b w:val="0"/>
            <w:bCs w:val="0"/>
            <w:webHidden/>
            <w:sz w:val="28"/>
            <w:szCs w:val="28"/>
          </w:rPr>
          <w:instrText xml:space="preserve"> PAGEREF _Toc92120888 \h </w:instrText>
        </w:r>
        <w:r w:rsidR="0081604A" w:rsidRPr="007352AC">
          <w:rPr>
            <w:b w:val="0"/>
            <w:bCs w:val="0"/>
            <w:webHidden/>
            <w:sz w:val="28"/>
            <w:szCs w:val="28"/>
          </w:rPr>
        </w:r>
        <w:r w:rsidR="0081604A" w:rsidRPr="007352AC">
          <w:rPr>
            <w:b w:val="0"/>
            <w:bCs w:val="0"/>
            <w:webHidden/>
            <w:sz w:val="28"/>
            <w:szCs w:val="28"/>
          </w:rPr>
          <w:fldChar w:fldCharType="separate"/>
        </w:r>
        <w:r w:rsidR="0081604A" w:rsidRPr="007352AC">
          <w:rPr>
            <w:b w:val="0"/>
            <w:bCs w:val="0"/>
            <w:webHidden/>
            <w:sz w:val="28"/>
            <w:szCs w:val="28"/>
          </w:rPr>
          <w:t>3</w:t>
        </w:r>
        <w:r w:rsidR="0081604A" w:rsidRPr="007352AC">
          <w:rPr>
            <w:b w:val="0"/>
            <w:bCs w:val="0"/>
            <w:webHidden/>
            <w:sz w:val="28"/>
            <w:szCs w:val="28"/>
          </w:rPr>
          <w:fldChar w:fldCharType="end"/>
        </w:r>
      </w:hyperlink>
    </w:p>
    <w:p w14:paraId="690DB0BC" w14:textId="54F1B150" w:rsidR="0081604A" w:rsidRPr="007352AC" w:rsidRDefault="00C10D42">
      <w:pPr>
        <w:pStyle w:val="TOC1"/>
        <w:rPr>
          <w:rFonts w:asciiTheme="minorHAnsi" w:eastAsiaTheme="minorEastAsia" w:hAnsiTheme="minorHAnsi" w:cstheme="minorBidi"/>
          <w:b w:val="0"/>
          <w:bCs w:val="0"/>
          <w:color w:val="auto"/>
          <w:sz w:val="20"/>
          <w:szCs w:val="20"/>
        </w:rPr>
      </w:pPr>
      <w:hyperlink w:anchor="_Toc92120889" w:history="1">
        <w:r w:rsidR="0081604A" w:rsidRPr="007352AC">
          <w:rPr>
            <w:rStyle w:val="Hyperlink"/>
            <w:b w:val="0"/>
            <w:bCs w:val="0"/>
            <w:sz w:val="28"/>
            <w:szCs w:val="28"/>
          </w:rPr>
          <w:t>5.</w:t>
        </w:r>
        <w:r w:rsidR="0081604A" w:rsidRPr="007352AC">
          <w:rPr>
            <w:rFonts w:asciiTheme="minorHAnsi" w:eastAsiaTheme="minorEastAsia" w:hAnsiTheme="minorHAnsi" w:cstheme="minorBidi"/>
            <w:b w:val="0"/>
            <w:bCs w:val="0"/>
            <w:color w:val="auto"/>
            <w:sz w:val="20"/>
            <w:szCs w:val="20"/>
          </w:rPr>
          <w:tab/>
        </w:r>
        <w:r w:rsidR="0081604A" w:rsidRPr="007352AC">
          <w:rPr>
            <w:rStyle w:val="Hyperlink"/>
            <w:b w:val="0"/>
            <w:bCs w:val="0"/>
            <w:sz w:val="28"/>
            <w:szCs w:val="28"/>
          </w:rPr>
          <w:t>Quantification of Emission Reductions</w:t>
        </w:r>
        <w:r w:rsidR="0081604A" w:rsidRPr="007352AC">
          <w:rPr>
            <w:b w:val="0"/>
            <w:bCs w:val="0"/>
            <w:webHidden/>
            <w:sz w:val="28"/>
            <w:szCs w:val="28"/>
          </w:rPr>
          <w:tab/>
        </w:r>
        <w:r w:rsidR="0081604A" w:rsidRPr="007352AC">
          <w:rPr>
            <w:b w:val="0"/>
            <w:bCs w:val="0"/>
            <w:webHidden/>
            <w:sz w:val="28"/>
            <w:szCs w:val="28"/>
          </w:rPr>
          <w:fldChar w:fldCharType="begin"/>
        </w:r>
        <w:r w:rsidR="0081604A" w:rsidRPr="007352AC">
          <w:rPr>
            <w:b w:val="0"/>
            <w:bCs w:val="0"/>
            <w:webHidden/>
            <w:sz w:val="28"/>
            <w:szCs w:val="28"/>
          </w:rPr>
          <w:instrText xml:space="preserve"> PAGEREF _Toc92120889 \h </w:instrText>
        </w:r>
        <w:r w:rsidR="0081604A" w:rsidRPr="007352AC">
          <w:rPr>
            <w:b w:val="0"/>
            <w:bCs w:val="0"/>
            <w:webHidden/>
            <w:sz w:val="28"/>
            <w:szCs w:val="28"/>
          </w:rPr>
        </w:r>
        <w:r w:rsidR="0081604A" w:rsidRPr="007352AC">
          <w:rPr>
            <w:b w:val="0"/>
            <w:bCs w:val="0"/>
            <w:webHidden/>
            <w:sz w:val="28"/>
            <w:szCs w:val="28"/>
          </w:rPr>
          <w:fldChar w:fldCharType="separate"/>
        </w:r>
        <w:r w:rsidR="0081604A" w:rsidRPr="007352AC">
          <w:rPr>
            <w:b w:val="0"/>
            <w:bCs w:val="0"/>
            <w:webHidden/>
            <w:sz w:val="28"/>
            <w:szCs w:val="28"/>
          </w:rPr>
          <w:t>3</w:t>
        </w:r>
        <w:r w:rsidR="0081604A" w:rsidRPr="007352AC">
          <w:rPr>
            <w:b w:val="0"/>
            <w:bCs w:val="0"/>
            <w:webHidden/>
            <w:sz w:val="28"/>
            <w:szCs w:val="28"/>
          </w:rPr>
          <w:fldChar w:fldCharType="end"/>
        </w:r>
      </w:hyperlink>
    </w:p>
    <w:p w14:paraId="4D4204AC" w14:textId="690CB966" w:rsidR="0081604A" w:rsidRPr="007352AC" w:rsidRDefault="00C10D42">
      <w:pPr>
        <w:pStyle w:val="TOC1"/>
        <w:rPr>
          <w:rFonts w:asciiTheme="minorHAnsi" w:eastAsiaTheme="minorEastAsia" w:hAnsiTheme="minorHAnsi" w:cstheme="minorBidi"/>
          <w:b w:val="0"/>
          <w:bCs w:val="0"/>
          <w:color w:val="auto"/>
          <w:sz w:val="20"/>
          <w:szCs w:val="20"/>
        </w:rPr>
      </w:pPr>
      <w:hyperlink w:anchor="_Toc92120890" w:history="1">
        <w:r w:rsidR="0081604A" w:rsidRPr="007352AC">
          <w:rPr>
            <w:rStyle w:val="Hyperlink"/>
            <w:b w:val="0"/>
            <w:bCs w:val="0"/>
            <w:sz w:val="28"/>
            <w:szCs w:val="28"/>
          </w:rPr>
          <w:t>6.</w:t>
        </w:r>
        <w:r w:rsidR="0081604A" w:rsidRPr="007352AC">
          <w:rPr>
            <w:rFonts w:asciiTheme="minorHAnsi" w:eastAsiaTheme="minorEastAsia" w:hAnsiTheme="minorHAnsi" w:cstheme="minorBidi"/>
            <w:b w:val="0"/>
            <w:bCs w:val="0"/>
            <w:color w:val="auto"/>
            <w:sz w:val="20"/>
            <w:szCs w:val="20"/>
          </w:rPr>
          <w:tab/>
        </w:r>
        <w:r w:rsidR="0081604A" w:rsidRPr="007352AC">
          <w:rPr>
            <w:rStyle w:val="Hyperlink"/>
            <w:b w:val="0"/>
            <w:bCs w:val="0"/>
            <w:sz w:val="28"/>
            <w:szCs w:val="28"/>
          </w:rPr>
          <w:t>Monitoring</w:t>
        </w:r>
        <w:r w:rsidR="0081604A" w:rsidRPr="007352AC">
          <w:rPr>
            <w:b w:val="0"/>
            <w:bCs w:val="0"/>
            <w:webHidden/>
            <w:sz w:val="28"/>
            <w:szCs w:val="28"/>
          </w:rPr>
          <w:tab/>
        </w:r>
        <w:r w:rsidR="0081604A" w:rsidRPr="007352AC">
          <w:rPr>
            <w:b w:val="0"/>
            <w:bCs w:val="0"/>
            <w:webHidden/>
            <w:sz w:val="28"/>
            <w:szCs w:val="28"/>
          </w:rPr>
          <w:fldChar w:fldCharType="begin"/>
        </w:r>
        <w:r w:rsidR="0081604A" w:rsidRPr="007352AC">
          <w:rPr>
            <w:b w:val="0"/>
            <w:bCs w:val="0"/>
            <w:webHidden/>
            <w:sz w:val="28"/>
            <w:szCs w:val="28"/>
          </w:rPr>
          <w:instrText xml:space="preserve"> PAGEREF _Toc92120890 \h </w:instrText>
        </w:r>
        <w:r w:rsidR="0081604A" w:rsidRPr="007352AC">
          <w:rPr>
            <w:b w:val="0"/>
            <w:bCs w:val="0"/>
            <w:webHidden/>
            <w:sz w:val="28"/>
            <w:szCs w:val="28"/>
          </w:rPr>
        </w:r>
        <w:r w:rsidR="0081604A" w:rsidRPr="007352AC">
          <w:rPr>
            <w:b w:val="0"/>
            <w:bCs w:val="0"/>
            <w:webHidden/>
            <w:sz w:val="28"/>
            <w:szCs w:val="28"/>
          </w:rPr>
          <w:fldChar w:fldCharType="separate"/>
        </w:r>
        <w:r w:rsidR="0081604A" w:rsidRPr="007352AC">
          <w:rPr>
            <w:b w:val="0"/>
            <w:bCs w:val="0"/>
            <w:webHidden/>
            <w:sz w:val="28"/>
            <w:szCs w:val="28"/>
          </w:rPr>
          <w:t>4</w:t>
        </w:r>
        <w:r w:rsidR="0081604A" w:rsidRPr="007352AC">
          <w:rPr>
            <w:b w:val="0"/>
            <w:bCs w:val="0"/>
            <w:webHidden/>
            <w:sz w:val="28"/>
            <w:szCs w:val="28"/>
          </w:rPr>
          <w:fldChar w:fldCharType="end"/>
        </w:r>
      </w:hyperlink>
    </w:p>
    <w:p w14:paraId="78BA154B" w14:textId="29DA23B3" w:rsidR="0081604A" w:rsidRPr="007352AC" w:rsidRDefault="00C10D42">
      <w:pPr>
        <w:pStyle w:val="TOC1"/>
        <w:rPr>
          <w:rFonts w:asciiTheme="minorHAnsi" w:eastAsiaTheme="minorEastAsia" w:hAnsiTheme="minorHAnsi" w:cstheme="minorBidi"/>
          <w:b w:val="0"/>
          <w:bCs w:val="0"/>
          <w:color w:val="auto"/>
          <w:sz w:val="20"/>
          <w:szCs w:val="20"/>
        </w:rPr>
      </w:pPr>
      <w:hyperlink w:anchor="_Toc92120891" w:history="1">
        <w:r w:rsidR="0081604A" w:rsidRPr="007352AC">
          <w:rPr>
            <w:rStyle w:val="Hyperlink"/>
            <w:b w:val="0"/>
            <w:bCs w:val="0"/>
            <w:sz w:val="28"/>
            <w:szCs w:val="28"/>
          </w:rPr>
          <w:t>7.</w:t>
        </w:r>
        <w:r w:rsidR="0081604A" w:rsidRPr="007352AC">
          <w:rPr>
            <w:rFonts w:asciiTheme="minorHAnsi" w:eastAsiaTheme="minorEastAsia" w:hAnsiTheme="minorHAnsi" w:cstheme="minorBidi"/>
            <w:b w:val="0"/>
            <w:bCs w:val="0"/>
            <w:color w:val="auto"/>
            <w:sz w:val="20"/>
            <w:szCs w:val="20"/>
          </w:rPr>
          <w:tab/>
        </w:r>
        <w:r w:rsidR="0081604A" w:rsidRPr="007352AC">
          <w:rPr>
            <w:rStyle w:val="Hyperlink"/>
            <w:b w:val="0"/>
            <w:bCs w:val="0"/>
            <w:sz w:val="28"/>
            <w:szCs w:val="28"/>
          </w:rPr>
          <w:t>Associated Projects and Emission Reduction Potential</w:t>
        </w:r>
        <w:r w:rsidR="0081604A" w:rsidRPr="007352AC">
          <w:rPr>
            <w:b w:val="0"/>
            <w:bCs w:val="0"/>
            <w:webHidden/>
            <w:sz w:val="28"/>
            <w:szCs w:val="28"/>
          </w:rPr>
          <w:tab/>
        </w:r>
        <w:r w:rsidR="0081604A" w:rsidRPr="007352AC">
          <w:rPr>
            <w:b w:val="0"/>
            <w:bCs w:val="0"/>
            <w:webHidden/>
            <w:sz w:val="28"/>
            <w:szCs w:val="28"/>
          </w:rPr>
          <w:fldChar w:fldCharType="begin"/>
        </w:r>
        <w:r w:rsidR="0081604A" w:rsidRPr="007352AC">
          <w:rPr>
            <w:b w:val="0"/>
            <w:bCs w:val="0"/>
            <w:webHidden/>
            <w:sz w:val="28"/>
            <w:szCs w:val="28"/>
          </w:rPr>
          <w:instrText xml:space="preserve"> PAGEREF _Toc92120891 \h </w:instrText>
        </w:r>
        <w:r w:rsidR="0081604A" w:rsidRPr="007352AC">
          <w:rPr>
            <w:b w:val="0"/>
            <w:bCs w:val="0"/>
            <w:webHidden/>
            <w:sz w:val="28"/>
            <w:szCs w:val="28"/>
          </w:rPr>
        </w:r>
        <w:r w:rsidR="0081604A" w:rsidRPr="007352AC">
          <w:rPr>
            <w:b w:val="0"/>
            <w:bCs w:val="0"/>
            <w:webHidden/>
            <w:sz w:val="28"/>
            <w:szCs w:val="28"/>
          </w:rPr>
          <w:fldChar w:fldCharType="separate"/>
        </w:r>
        <w:r w:rsidR="0081604A" w:rsidRPr="007352AC">
          <w:rPr>
            <w:b w:val="0"/>
            <w:bCs w:val="0"/>
            <w:webHidden/>
            <w:sz w:val="28"/>
            <w:szCs w:val="28"/>
          </w:rPr>
          <w:t>4</w:t>
        </w:r>
        <w:r w:rsidR="0081604A" w:rsidRPr="007352AC">
          <w:rPr>
            <w:b w:val="0"/>
            <w:bCs w:val="0"/>
            <w:webHidden/>
            <w:sz w:val="28"/>
            <w:szCs w:val="28"/>
          </w:rPr>
          <w:fldChar w:fldCharType="end"/>
        </w:r>
      </w:hyperlink>
    </w:p>
    <w:p w14:paraId="15CFE425" w14:textId="6F3DEB9F" w:rsidR="0081604A" w:rsidRPr="007352AC" w:rsidRDefault="00C10D42">
      <w:pPr>
        <w:pStyle w:val="TOC1"/>
        <w:rPr>
          <w:rFonts w:asciiTheme="minorHAnsi" w:eastAsiaTheme="minorEastAsia" w:hAnsiTheme="minorHAnsi" w:cstheme="minorBidi"/>
          <w:b w:val="0"/>
          <w:bCs w:val="0"/>
          <w:color w:val="auto"/>
          <w:sz w:val="20"/>
          <w:szCs w:val="20"/>
        </w:rPr>
      </w:pPr>
      <w:hyperlink w:anchor="_Toc92120892" w:history="1">
        <w:r w:rsidR="0081604A" w:rsidRPr="007352AC">
          <w:rPr>
            <w:rStyle w:val="Hyperlink"/>
            <w:b w:val="0"/>
            <w:bCs w:val="0"/>
            <w:sz w:val="28"/>
            <w:szCs w:val="28"/>
          </w:rPr>
          <w:t>8.</w:t>
        </w:r>
        <w:r w:rsidR="0081604A" w:rsidRPr="007352AC">
          <w:rPr>
            <w:rFonts w:asciiTheme="minorHAnsi" w:eastAsiaTheme="minorEastAsia" w:hAnsiTheme="minorHAnsi" w:cstheme="minorBidi"/>
            <w:b w:val="0"/>
            <w:bCs w:val="0"/>
            <w:color w:val="auto"/>
            <w:sz w:val="20"/>
            <w:szCs w:val="20"/>
          </w:rPr>
          <w:tab/>
        </w:r>
        <w:r w:rsidR="0081604A" w:rsidRPr="007352AC">
          <w:rPr>
            <w:rStyle w:val="Hyperlink"/>
            <w:b w:val="0"/>
            <w:bCs w:val="0"/>
            <w:sz w:val="28"/>
            <w:szCs w:val="28"/>
          </w:rPr>
          <w:t>Development Team</w:t>
        </w:r>
        <w:r w:rsidR="0081604A" w:rsidRPr="007352AC">
          <w:rPr>
            <w:b w:val="0"/>
            <w:bCs w:val="0"/>
            <w:webHidden/>
            <w:sz w:val="28"/>
            <w:szCs w:val="28"/>
          </w:rPr>
          <w:tab/>
        </w:r>
        <w:r w:rsidR="0081604A" w:rsidRPr="007352AC">
          <w:rPr>
            <w:b w:val="0"/>
            <w:bCs w:val="0"/>
            <w:webHidden/>
            <w:sz w:val="28"/>
            <w:szCs w:val="28"/>
          </w:rPr>
          <w:fldChar w:fldCharType="begin"/>
        </w:r>
        <w:r w:rsidR="0081604A" w:rsidRPr="007352AC">
          <w:rPr>
            <w:b w:val="0"/>
            <w:bCs w:val="0"/>
            <w:webHidden/>
            <w:sz w:val="28"/>
            <w:szCs w:val="28"/>
          </w:rPr>
          <w:instrText xml:space="preserve"> PAGEREF _Toc92120892 \h </w:instrText>
        </w:r>
        <w:r w:rsidR="0081604A" w:rsidRPr="007352AC">
          <w:rPr>
            <w:b w:val="0"/>
            <w:bCs w:val="0"/>
            <w:webHidden/>
            <w:sz w:val="28"/>
            <w:szCs w:val="28"/>
          </w:rPr>
        </w:r>
        <w:r w:rsidR="0081604A" w:rsidRPr="007352AC">
          <w:rPr>
            <w:b w:val="0"/>
            <w:bCs w:val="0"/>
            <w:webHidden/>
            <w:sz w:val="28"/>
            <w:szCs w:val="28"/>
          </w:rPr>
          <w:fldChar w:fldCharType="separate"/>
        </w:r>
        <w:r w:rsidR="0081604A" w:rsidRPr="007352AC">
          <w:rPr>
            <w:b w:val="0"/>
            <w:bCs w:val="0"/>
            <w:webHidden/>
            <w:sz w:val="28"/>
            <w:szCs w:val="28"/>
          </w:rPr>
          <w:t>4</w:t>
        </w:r>
        <w:r w:rsidR="0081604A" w:rsidRPr="007352AC">
          <w:rPr>
            <w:b w:val="0"/>
            <w:bCs w:val="0"/>
            <w:webHidden/>
            <w:sz w:val="28"/>
            <w:szCs w:val="28"/>
          </w:rPr>
          <w:fldChar w:fldCharType="end"/>
        </w:r>
      </w:hyperlink>
    </w:p>
    <w:p w14:paraId="637029B2" w14:textId="7F4FF00F" w:rsidR="0081604A" w:rsidRPr="007352AC" w:rsidRDefault="00C10D42">
      <w:pPr>
        <w:pStyle w:val="TOC1"/>
        <w:rPr>
          <w:rFonts w:asciiTheme="minorHAnsi" w:eastAsiaTheme="minorEastAsia" w:hAnsiTheme="minorHAnsi" w:cstheme="minorBidi"/>
          <w:b w:val="0"/>
          <w:bCs w:val="0"/>
          <w:color w:val="auto"/>
          <w:sz w:val="20"/>
          <w:szCs w:val="20"/>
        </w:rPr>
      </w:pPr>
      <w:hyperlink w:anchor="_Toc92120893" w:history="1">
        <w:r w:rsidR="0081604A" w:rsidRPr="007352AC">
          <w:rPr>
            <w:rStyle w:val="Hyperlink"/>
            <w:b w:val="0"/>
            <w:bCs w:val="0"/>
            <w:sz w:val="28"/>
            <w:szCs w:val="28"/>
          </w:rPr>
          <w:t>9.</w:t>
        </w:r>
        <w:r w:rsidR="0081604A" w:rsidRPr="007352AC">
          <w:rPr>
            <w:rFonts w:asciiTheme="minorHAnsi" w:eastAsiaTheme="minorEastAsia" w:hAnsiTheme="minorHAnsi" w:cstheme="minorBidi"/>
            <w:b w:val="0"/>
            <w:bCs w:val="0"/>
            <w:color w:val="auto"/>
            <w:sz w:val="20"/>
            <w:szCs w:val="20"/>
          </w:rPr>
          <w:tab/>
        </w:r>
        <w:r w:rsidR="0081604A" w:rsidRPr="007352AC">
          <w:rPr>
            <w:rStyle w:val="Hyperlink"/>
            <w:b w:val="0"/>
            <w:bCs w:val="0"/>
            <w:sz w:val="28"/>
            <w:szCs w:val="28"/>
          </w:rPr>
          <w:t>Funding</w:t>
        </w:r>
        <w:r w:rsidR="0081604A" w:rsidRPr="007352AC">
          <w:rPr>
            <w:b w:val="0"/>
            <w:bCs w:val="0"/>
            <w:webHidden/>
            <w:sz w:val="28"/>
            <w:szCs w:val="28"/>
          </w:rPr>
          <w:tab/>
        </w:r>
        <w:r w:rsidR="0081604A" w:rsidRPr="007352AC">
          <w:rPr>
            <w:b w:val="0"/>
            <w:bCs w:val="0"/>
            <w:webHidden/>
            <w:sz w:val="28"/>
            <w:szCs w:val="28"/>
          </w:rPr>
          <w:fldChar w:fldCharType="begin"/>
        </w:r>
        <w:r w:rsidR="0081604A" w:rsidRPr="007352AC">
          <w:rPr>
            <w:b w:val="0"/>
            <w:bCs w:val="0"/>
            <w:webHidden/>
            <w:sz w:val="28"/>
            <w:szCs w:val="28"/>
          </w:rPr>
          <w:instrText xml:space="preserve"> PAGEREF _Toc92120893 \h </w:instrText>
        </w:r>
        <w:r w:rsidR="0081604A" w:rsidRPr="007352AC">
          <w:rPr>
            <w:b w:val="0"/>
            <w:bCs w:val="0"/>
            <w:webHidden/>
            <w:sz w:val="28"/>
            <w:szCs w:val="28"/>
          </w:rPr>
        </w:r>
        <w:r w:rsidR="0081604A" w:rsidRPr="007352AC">
          <w:rPr>
            <w:b w:val="0"/>
            <w:bCs w:val="0"/>
            <w:webHidden/>
            <w:sz w:val="28"/>
            <w:szCs w:val="28"/>
          </w:rPr>
          <w:fldChar w:fldCharType="separate"/>
        </w:r>
        <w:r w:rsidR="0081604A" w:rsidRPr="007352AC">
          <w:rPr>
            <w:b w:val="0"/>
            <w:bCs w:val="0"/>
            <w:webHidden/>
            <w:sz w:val="28"/>
            <w:szCs w:val="28"/>
          </w:rPr>
          <w:t>4</w:t>
        </w:r>
        <w:r w:rsidR="0081604A" w:rsidRPr="007352AC">
          <w:rPr>
            <w:b w:val="0"/>
            <w:bCs w:val="0"/>
            <w:webHidden/>
            <w:sz w:val="28"/>
            <w:szCs w:val="28"/>
          </w:rPr>
          <w:fldChar w:fldCharType="end"/>
        </w:r>
      </w:hyperlink>
    </w:p>
    <w:p w14:paraId="60FC6BBA" w14:textId="00A35973" w:rsidR="0081604A" w:rsidRPr="007352AC" w:rsidRDefault="00C10D42">
      <w:pPr>
        <w:pStyle w:val="TOC1"/>
        <w:tabs>
          <w:tab w:val="left" w:pos="880"/>
        </w:tabs>
        <w:rPr>
          <w:rFonts w:asciiTheme="minorHAnsi" w:eastAsiaTheme="minorEastAsia" w:hAnsiTheme="minorHAnsi" w:cstheme="minorBidi"/>
          <w:b w:val="0"/>
          <w:bCs w:val="0"/>
          <w:color w:val="auto"/>
          <w:sz w:val="20"/>
          <w:szCs w:val="20"/>
        </w:rPr>
      </w:pPr>
      <w:hyperlink w:anchor="_Toc92120894" w:history="1">
        <w:r w:rsidR="0081604A" w:rsidRPr="007352AC">
          <w:rPr>
            <w:rStyle w:val="Hyperlink"/>
            <w:b w:val="0"/>
            <w:bCs w:val="0"/>
            <w:sz w:val="28"/>
            <w:szCs w:val="28"/>
          </w:rPr>
          <w:t>10.</w:t>
        </w:r>
        <w:r w:rsidR="0081604A" w:rsidRPr="007352AC">
          <w:rPr>
            <w:rFonts w:asciiTheme="minorHAnsi" w:eastAsiaTheme="minorEastAsia" w:hAnsiTheme="minorHAnsi" w:cstheme="minorBidi"/>
            <w:b w:val="0"/>
            <w:bCs w:val="0"/>
            <w:color w:val="auto"/>
            <w:sz w:val="20"/>
            <w:szCs w:val="20"/>
          </w:rPr>
          <w:tab/>
        </w:r>
        <w:r w:rsidR="0081604A" w:rsidRPr="007352AC">
          <w:rPr>
            <w:rStyle w:val="Hyperlink"/>
            <w:b w:val="0"/>
            <w:bCs w:val="0"/>
            <w:sz w:val="28"/>
            <w:szCs w:val="28"/>
          </w:rPr>
          <w:t>Signature</w:t>
        </w:r>
        <w:r w:rsidR="0081604A" w:rsidRPr="007352AC">
          <w:rPr>
            <w:b w:val="0"/>
            <w:bCs w:val="0"/>
            <w:webHidden/>
            <w:sz w:val="28"/>
            <w:szCs w:val="28"/>
          </w:rPr>
          <w:tab/>
        </w:r>
        <w:r w:rsidR="0081604A" w:rsidRPr="007352AC">
          <w:rPr>
            <w:b w:val="0"/>
            <w:bCs w:val="0"/>
            <w:webHidden/>
            <w:sz w:val="28"/>
            <w:szCs w:val="28"/>
          </w:rPr>
          <w:fldChar w:fldCharType="begin"/>
        </w:r>
        <w:r w:rsidR="0081604A" w:rsidRPr="007352AC">
          <w:rPr>
            <w:b w:val="0"/>
            <w:bCs w:val="0"/>
            <w:webHidden/>
            <w:sz w:val="28"/>
            <w:szCs w:val="28"/>
          </w:rPr>
          <w:instrText xml:space="preserve"> PAGEREF _Toc92120894 \h </w:instrText>
        </w:r>
        <w:r w:rsidR="0081604A" w:rsidRPr="007352AC">
          <w:rPr>
            <w:b w:val="0"/>
            <w:bCs w:val="0"/>
            <w:webHidden/>
            <w:sz w:val="28"/>
            <w:szCs w:val="28"/>
          </w:rPr>
        </w:r>
        <w:r w:rsidR="0081604A" w:rsidRPr="007352AC">
          <w:rPr>
            <w:b w:val="0"/>
            <w:bCs w:val="0"/>
            <w:webHidden/>
            <w:sz w:val="28"/>
            <w:szCs w:val="28"/>
          </w:rPr>
          <w:fldChar w:fldCharType="separate"/>
        </w:r>
        <w:r w:rsidR="0081604A" w:rsidRPr="007352AC">
          <w:rPr>
            <w:b w:val="0"/>
            <w:bCs w:val="0"/>
            <w:webHidden/>
            <w:sz w:val="28"/>
            <w:szCs w:val="28"/>
          </w:rPr>
          <w:t>4</w:t>
        </w:r>
        <w:r w:rsidR="0081604A" w:rsidRPr="007352AC">
          <w:rPr>
            <w:b w:val="0"/>
            <w:bCs w:val="0"/>
            <w:webHidden/>
            <w:sz w:val="28"/>
            <w:szCs w:val="28"/>
          </w:rPr>
          <w:fldChar w:fldCharType="end"/>
        </w:r>
      </w:hyperlink>
    </w:p>
    <w:p w14:paraId="4EBDA526" w14:textId="4A5DCFE4" w:rsidR="0081604A" w:rsidRPr="007352AC" w:rsidRDefault="00C10D42">
      <w:pPr>
        <w:pStyle w:val="TOC1"/>
        <w:rPr>
          <w:rFonts w:asciiTheme="minorHAnsi" w:eastAsiaTheme="minorEastAsia" w:hAnsiTheme="minorHAnsi" w:cstheme="minorBidi"/>
          <w:b w:val="0"/>
          <w:bCs w:val="0"/>
          <w:color w:val="auto"/>
          <w:sz w:val="20"/>
          <w:szCs w:val="20"/>
        </w:rPr>
      </w:pPr>
      <w:hyperlink w:anchor="_Toc92120895" w:history="1">
        <w:r w:rsidR="0081604A" w:rsidRPr="007352AC">
          <w:rPr>
            <w:rStyle w:val="Hyperlink"/>
            <w:b w:val="0"/>
            <w:bCs w:val="0"/>
            <w:sz w:val="28"/>
            <w:szCs w:val="28"/>
          </w:rPr>
          <w:t>Appendix</w:t>
        </w:r>
        <w:r w:rsidR="0081604A" w:rsidRPr="007352AC">
          <w:rPr>
            <w:b w:val="0"/>
            <w:bCs w:val="0"/>
            <w:webHidden/>
            <w:sz w:val="28"/>
            <w:szCs w:val="28"/>
          </w:rPr>
          <w:tab/>
        </w:r>
        <w:r w:rsidR="0081604A" w:rsidRPr="007352AC">
          <w:rPr>
            <w:b w:val="0"/>
            <w:bCs w:val="0"/>
            <w:webHidden/>
            <w:sz w:val="28"/>
            <w:szCs w:val="28"/>
          </w:rPr>
          <w:fldChar w:fldCharType="begin"/>
        </w:r>
        <w:r w:rsidR="0081604A" w:rsidRPr="007352AC">
          <w:rPr>
            <w:b w:val="0"/>
            <w:bCs w:val="0"/>
            <w:webHidden/>
            <w:sz w:val="28"/>
            <w:szCs w:val="28"/>
          </w:rPr>
          <w:instrText xml:space="preserve"> PAGEREF _Toc92120895 \h </w:instrText>
        </w:r>
        <w:r w:rsidR="0081604A" w:rsidRPr="007352AC">
          <w:rPr>
            <w:b w:val="0"/>
            <w:bCs w:val="0"/>
            <w:webHidden/>
            <w:sz w:val="28"/>
            <w:szCs w:val="28"/>
          </w:rPr>
        </w:r>
        <w:r w:rsidR="0081604A" w:rsidRPr="007352AC">
          <w:rPr>
            <w:b w:val="0"/>
            <w:bCs w:val="0"/>
            <w:webHidden/>
            <w:sz w:val="28"/>
            <w:szCs w:val="28"/>
          </w:rPr>
          <w:fldChar w:fldCharType="separate"/>
        </w:r>
        <w:r w:rsidR="0081604A" w:rsidRPr="007352AC">
          <w:rPr>
            <w:b w:val="0"/>
            <w:bCs w:val="0"/>
            <w:webHidden/>
            <w:sz w:val="28"/>
            <w:szCs w:val="28"/>
          </w:rPr>
          <w:t>6</w:t>
        </w:r>
        <w:r w:rsidR="0081604A" w:rsidRPr="007352AC">
          <w:rPr>
            <w:b w:val="0"/>
            <w:bCs w:val="0"/>
            <w:webHidden/>
            <w:sz w:val="28"/>
            <w:szCs w:val="28"/>
          </w:rPr>
          <w:fldChar w:fldCharType="end"/>
        </w:r>
      </w:hyperlink>
    </w:p>
    <w:p w14:paraId="336A7E81" w14:textId="77777777" w:rsidR="002E148F" w:rsidRDefault="00343C8A" w:rsidP="002E148F">
      <w:pPr>
        <w:pStyle w:val="Heading1"/>
        <w:numPr>
          <w:ilvl w:val="0"/>
          <w:numId w:val="0"/>
        </w:numPr>
        <w:ind w:left="360" w:hanging="360"/>
        <w:rPr>
          <w:rStyle w:val="Hyperlink"/>
          <w:b/>
        </w:rPr>
      </w:pPr>
      <w:r w:rsidRPr="00EC5ADC">
        <w:rPr>
          <w:rStyle w:val="Hyperlink"/>
          <w:b/>
          <w:sz w:val="24"/>
          <w:szCs w:val="24"/>
        </w:rPr>
        <w:fldChar w:fldCharType="end"/>
      </w:r>
      <w:bookmarkStart w:id="18" w:name="_Toc18939397"/>
      <w:bookmarkStart w:id="19" w:name="_Toc534724021"/>
    </w:p>
    <w:p w14:paraId="39EE0A7B" w14:textId="77777777" w:rsidR="002E148F" w:rsidRDefault="002E148F" w:rsidP="002E148F"/>
    <w:p w14:paraId="40253C7D" w14:textId="77777777" w:rsidR="002E148F" w:rsidRDefault="002E148F" w:rsidP="002E148F"/>
    <w:p w14:paraId="76EF22EA" w14:textId="77777777" w:rsidR="002E148F" w:rsidRDefault="002E148F" w:rsidP="002E148F"/>
    <w:p w14:paraId="6B3A395C" w14:textId="77777777" w:rsidR="002E148F" w:rsidRDefault="002E148F" w:rsidP="002E148F"/>
    <w:p w14:paraId="1FD54538" w14:textId="77777777" w:rsidR="002E148F" w:rsidRDefault="002E148F" w:rsidP="002E148F"/>
    <w:p w14:paraId="02B1DA4C" w14:textId="77777777" w:rsidR="002E148F" w:rsidRDefault="002E148F" w:rsidP="002E148F"/>
    <w:p w14:paraId="19B66CD0" w14:textId="77777777" w:rsidR="002E148F" w:rsidRDefault="002E148F" w:rsidP="002E148F"/>
    <w:p w14:paraId="016D5597" w14:textId="77777777" w:rsidR="003E75EC" w:rsidRDefault="003E75EC" w:rsidP="002E148F"/>
    <w:p w14:paraId="78A65C8A" w14:textId="77777777" w:rsidR="003E75EC" w:rsidRDefault="003E75EC" w:rsidP="002E148F"/>
    <w:p w14:paraId="50C4D973" w14:textId="77777777" w:rsidR="003E75EC" w:rsidRDefault="003E75EC" w:rsidP="002E148F"/>
    <w:p w14:paraId="718D4397" w14:textId="77777777" w:rsidR="002E148F" w:rsidRPr="002E148F" w:rsidRDefault="002E148F" w:rsidP="002E148F"/>
    <w:p w14:paraId="2AFC0E0B" w14:textId="4F962DB6" w:rsidR="002E148F" w:rsidRDefault="00D46E70" w:rsidP="002E148F">
      <w:pPr>
        <w:pStyle w:val="Heading1"/>
      </w:pPr>
      <w:bookmarkStart w:id="20" w:name="_Toc92120885"/>
      <w:bookmarkEnd w:id="18"/>
      <w:r>
        <w:lastRenderedPageBreak/>
        <w:t>Summary description of the proposed methodology</w:t>
      </w:r>
      <w:bookmarkEnd w:id="20"/>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3458"/>
        <w:gridCol w:w="6613"/>
      </w:tblGrid>
      <w:tr w:rsidR="00F33B05" w:rsidRPr="00F33B05" w14:paraId="4BB3BB15" w14:textId="77777777" w:rsidTr="00F33B05">
        <w:trPr>
          <w:trHeight w:val="506"/>
        </w:trPr>
        <w:tc>
          <w:tcPr>
            <w:tcW w:w="10071" w:type="dxa"/>
            <w:gridSpan w:val="2"/>
            <w:shd w:val="clear" w:color="auto" w:fill="005198"/>
          </w:tcPr>
          <w:p w14:paraId="6CC48F20" w14:textId="77777777" w:rsidR="00F33B05" w:rsidRPr="00F33B05" w:rsidRDefault="00F33B05" w:rsidP="00724823">
            <w:pPr>
              <w:pStyle w:val="TableHeader0"/>
              <w:spacing w:line="276" w:lineRule="auto"/>
              <w:jc w:val="center"/>
              <w:rPr>
                <w:rFonts w:ascii="Arial" w:hAnsi="Arial" w:cs="Arial"/>
              </w:rPr>
            </w:pPr>
            <w:r w:rsidRPr="00F33B05">
              <w:rPr>
                <w:rFonts w:ascii="Arial" w:hAnsi="Arial" w:cs="Arial"/>
              </w:rPr>
              <w:t>Additionality and Crediting Method</w:t>
            </w:r>
          </w:p>
        </w:tc>
      </w:tr>
      <w:tr w:rsidR="00F33B05" w:rsidRPr="00F33B05" w14:paraId="3FE0557E" w14:textId="77777777" w:rsidTr="00F33B05">
        <w:trPr>
          <w:trHeight w:val="476"/>
        </w:trPr>
        <w:tc>
          <w:tcPr>
            <w:tcW w:w="3458" w:type="dxa"/>
            <w:shd w:val="clear" w:color="auto" w:fill="F2F2F2"/>
          </w:tcPr>
          <w:p w14:paraId="491CE33A" w14:textId="77777777" w:rsidR="00F33B05" w:rsidRPr="00F33B05" w:rsidRDefault="00F33B05" w:rsidP="00724823">
            <w:pPr>
              <w:pStyle w:val="TableText"/>
              <w:spacing w:before="120" w:after="120"/>
              <w:rPr>
                <w:rFonts w:ascii="Arial" w:hAnsi="Arial"/>
                <w:color w:val="000000" w:themeColor="text1"/>
                <w:sz w:val="21"/>
                <w:szCs w:val="21"/>
              </w:rPr>
            </w:pPr>
            <w:r w:rsidRPr="00F33B05">
              <w:rPr>
                <w:rFonts w:ascii="Arial" w:hAnsi="Arial"/>
                <w:color w:val="000000" w:themeColor="text1"/>
                <w:sz w:val="21"/>
                <w:szCs w:val="21"/>
              </w:rPr>
              <w:t>Additionality</w:t>
            </w:r>
          </w:p>
        </w:tc>
        <w:tc>
          <w:tcPr>
            <w:tcW w:w="6612" w:type="dxa"/>
            <w:shd w:val="clear" w:color="auto" w:fill="F2F2F2"/>
          </w:tcPr>
          <w:p w14:paraId="744616A9" w14:textId="77777777" w:rsidR="00F33B05" w:rsidRPr="00F33B05" w:rsidRDefault="00F33B05" w:rsidP="00724823">
            <w:pPr>
              <w:pStyle w:val="TableText"/>
              <w:spacing w:before="120" w:after="120"/>
              <w:rPr>
                <w:rFonts w:ascii="Arial" w:hAnsi="Arial"/>
                <w:color w:val="000000" w:themeColor="text1"/>
                <w:sz w:val="21"/>
                <w:szCs w:val="21"/>
              </w:rPr>
            </w:pPr>
            <w:r w:rsidRPr="00F33B05">
              <w:rPr>
                <w:rFonts w:ascii="Arial" w:hAnsi="Arial"/>
                <w:color w:val="000000" w:themeColor="text1"/>
                <w:sz w:val="21"/>
                <w:szCs w:val="21"/>
              </w:rPr>
              <w:t>&lt;Project/Performance/Activity Method&gt;</w:t>
            </w:r>
          </w:p>
        </w:tc>
      </w:tr>
      <w:tr w:rsidR="00F33B05" w:rsidRPr="00F33B05" w14:paraId="5C301006" w14:textId="77777777" w:rsidTr="00F33B05">
        <w:trPr>
          <w:trHeight w:val="476"/>
        </w:trPr>
        <w:tc>
          <w:tcPr>
            <w:tcW w:w="3458" w:type="dxa"/>
            <w:shd w:val="clear" w:color="auto" w:fill="F2F2F2"/>
          </w:tcPr>
          <w:p w14:paraId="1C3CA59B" w14:textId="77777777" w:rsidR="00F33B05" w:rsidRPr="00F33B05" w:rsidRDefault="00F33B05" w:rsidP="00724823">
            <w:pPr>
              <w:pStyle w:val="TableText"/>
              <w:spacing w:before="120" w:after="120"/>
              <w:rPr>
                <w:rFonts w:ascii="Arial" w:hAnsi="Arial"/>
                <w:color w:val="000000" w:themeColor="text1"/>
                <w:sz w:val="21"/>
                <w:szCs w:val="21"/>
              </w:rPr>
            </w:pPr>
            <w:r w:rsidRPr="00F33B05">
              <w:rPr>
                <w:rFonts w:ascii="Arial" w:hAnsi="Arial"/>
                <w:color w:val="000000" w:themeColor="text1"/>
                <w:sz w:val="21"/>
                <w:szCs w:val="21"/>
              </w:rPr>
              <w:t>Crediting Baseline</w:t>
            </w:r>
          </w:p>
        </w:tc>
        <w:tc>
          <w:tcPr>
            <w:tcW w:w="6612" w:type="dxa"/>
            <w:shd w:val="clear" w:color="auto" w:fill="F2F2F2"/>
          </w:tcPr>
          <w:p w14:paraId="5DA9F530" w14:textId="77777777" w:rsidR="00F33B05" w:rsidRPr="00F33B05" w:rsidRDefault="00F33B05" w:rsidP="00724823">
            <w:pPr>
              <w:pStyle w:val="TableText"/>
              <w:spacing w:before="120" w:after="120"/>
              <w:rPr>
                <w:rFonts w:ascii="Arial" w:hAnsi="Arial"/>
                <w:color w:val="000000" w:themeColor="text1"/>
                <w:sz w:val="21"/>
                <w:szCs w:val="21"/>
              </w:rPr>
            </w:pPr>
            <w:r w:rsidRPr="00F33B05">
              <w:rPr>
                <w:rFonts w:ascii="Arial" w:hAnsi="Arial"/>
                <w:color w:val="000000" w:themeColor="text1"/>
                <w:sz w:val="21"/>
                <w:szCs w:val="21"/>
              </w:rPr>
              <w:t>&lt;Project/Performance Method&gt;</w:t>
            </w:r>
          </w:p>
        </w:tc>
      </w:tr>
    </w:tbl>
    <w:p w14:paraId="47B7358D" w14:textId="77777777" w:rsidR="00523323" w:rsidRPr="00B73F28" w:rsidRDefault="00523323" w:rsidP="00B73F28">
      <w:pPr>
        <w:pStyle w:val="Guidance"/>
      </w:pPr>
      <w:r w:rsidRPr="00F33B05">
        <w:t>Indicate using the</w:t>
      </w:r>
      <w:r w:rsidRPr="00B73F28">
        <w:t xml:space="preserve"> above table whether the proposed methodology would use a project, </w:t>
      </w:r>
      <w:proofErr w:type="gramStart"/>
      <w:r w:rsidRPr="00B73F28">
        <w:t>performance</w:t>
      </w:r>
      <w:proofErr w:type="gramEnd"/>
      <w:r w:rsidRPr="00B73F28">
        <w:t xml:space="preserve"> or activity method for determining additionality, and a project or performance method for determining the crediting baseline.  </w:t>
      </w:r>
    </w:p>
    <w:p w14:paraId="38B86C5B" w14:textId="5A8E2BF3" w:rsidR="004F5AA5" w:rsidRPr="00B73F28" w:rsidRDefault="00523323" w:rsidP="00B73F28">
      <w:pPr>
        <w:pStyle w:val="Guidance"/>
      </w:pPr>
      <w:r w:rsidRPr="00B73F28">
        <w:t>Provide a brief summary description of the proposed methodology, including a description of the project activity(s) to which the methodology would apply. The summary should be concise.</w:t>
      </w:r>
    </w:p>
    <w:p w14:paraId="32EFE7E8" w14:textId="4F007B64" w:rsidR="002E148F" w:rsidRDefault="003E5D45" w:rsidP="003E5D45">
      <w:pPr>
        <w:pStyle w:val="Heading1"/>
      </w:pPr>
      <w:bookmarkStart w:id="21" w:name="_Toc92120886"/>
      <w:r>
        <w:t>Relationship to approved or pending methodologies</w:t>
      </w:r>
      <w:bookmarkEnd w:id="21"/>
    </w:p>
    <w:p w14:paraId="04316670" w14:textId="490E1A82" w:rsidR="00B73F28" w:rsidRDefault="00B73F28" w:rsidP="00B73F28">
      <w:pPr>
        <w:pStyle w:val="Guidance"/>
      </w:pPr>
      <w:r>
        <w:t xml:space="preserve">Provide justification for the proposed methodology (i.e., demonstrate that no approved or pending methodology with the </w:t>
      </w:r>
      <w:r w:rsidR="0000088B">
        <w:t>SOCIALCARBON Standard</w:t>
      </w:r>
      <w:r>
        <w:t xml:space="preserve"> or an approved GHG program could reasonably be revised to meet the objective of the proposed methodology). </w:t>
      </w:r>
    </w:p>
    <w:p w14:paraId="7633819E" w14:textId="6CED31A4" w:rsidR="00B73F28" w:rsidRDefault="00B73F28" w:rsidP="00B73F28">
      <w:pPr>
        <w:pStyle w:val="Guidance"/>
      </w:pPr>
      <w:r>
        <w:t xml:space="preserve">For methodologies that will use a performance method for determining both additionality and the crediting baseline, list all methodologies under the </w:t>
      </w:r>
      <w:r w:rsidR="0000088B">
        <w:t>SOCIALCARBON Standard</w:t>
      </w:r>
      <w:r>
        <w:t xml:space="preserve"> or an approved GHG program that are applicable to similar project activities and that use a project method for determining the crediting baseline.</w:t>
      </w:r>
    </w:p>
    <w:p w14:paraId="31008DAD" w14:textId="613F2212" w:rsidR="00B73F28" w:rsidRDefault="00B73F28" w:rsidP="00B73F28">
      <w:pPr>
        <w:pStyle w:val="Guidance"/>
      </w:pPr>
      <w:r>
        <w:t>Approved and pending methodologies under</w:t>
      </w:r>
      <w:r w:rsidR="0081604A">
        <w:t xml:space="preserve"> the</w:t>
      </w:r>
      <w:r>
        <w:t xml:space="preserve"> </w:t>
      </w:r>
      <w:r w:rsidR="0081604A">
        <w:t>SOCIALCARBON</w:t>
      </w:r>
      <w:r>
        <w:t xml:space="preserve"> </w:t>
      </w:r>
      <w:r w:rsidR="0081604A">
        <w:t xml:space="preserve">Standard </w:t>
      </w:r>
      <w:r>
        <w:t>and approved GHG programs, that fall under the same &lt;sectoral scope / sectoral scope and AFOLU project category / combination of sectoral scopes were reviewed to determine whether an existing methodology could be reasonably revised to meet the objective of the proposed methodology. &lt;X&gt; methodologies were identified and are set out in Table 1 below.</w:t>
      </w:r>
    </w:p>
    <w:p w14:paraId="4A8DA3AC" w14:textId="7D47E250" w:rsidR="00B73F28" w:rsidRDefault="00B73F28" w:rsidP="00B30263">
      <w:pPr>
        <w:pStyle w:val="BodyText1"/>
      </w:pPr>
      <w:r>
        <w:t>Table 1: Similar Methodologies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763"/>
        <w:gridCol w:w="1794"/>
        <w:gridCol w:w="2539"/>
        <w:gridCol w:w="3984"/>
      </w:tblGrid>
      <w:tr w:rsidR="00746FBD" w:rsidRPr="00F33B05" w14:paraId="5F6EF808" w14:textId="0F8DBC51" w:rsidTr="00746FBD">
        <w:trPr>
          <w:trHeight w:val="476"/>
        </w:trPr>
        <w:tc>
          <w:tcPr>
            <w:tcW w:w="1763" w:type="dxa"/>
            <w:shd w:val="clear" w:color="auto" w:fill="005198"/>
          </w:tcPr>
          <w:p w14:paraId="2570A248" w14:textId="3C8770E5" w:rsidR="00746FBD" w:rsidRPr="00746FBD" w:rsidRDefault="00746FBD" w:rsidP="00724823">
            <w:pPr>
              <w:pStyle w:val="TableText"/>
              <w:spacing w:before="120" w:after="120"/>
              <w:rPr>
                <w:rFonts w:ascii="Arial" w:hAnsi="Arial"/>
                <w:color w:val="FFFFFF" w:themeColor="background1"/>
                <w:sz w:val="21"/>
                <w:szCs w:val="21"/>
              </w:rPr>
            </w:pPr>
            <w:r w:rsidRPr="00746FBD">
              <w:rPr>
                <w:rFonts w:ascii="Arial" w:hAnsi="Arial"/>
                <w:color w:val="FFFFFF" w:themeColor="background1"/>
                <w:sz w:val="21"/>
                <w:szCs w:val="21"/>
              </w:rPr>
              <w:t>Methodology</w:t>
            </w:r>
          </w:p>
        </w:tc>
        <w:tc>
          <w:tcPr>
            <w:tcW w:w="1794" w:type="dxa"/>
            <w:shd w:val="clear" w:color="auto" w:fill="005198"/>
          </w:tcPr>
          <w:p w14:paraId="5E52D3F5" w14:textId="4D38FF54" w:rsidR="00746FBD" w:rsidRPr="00746FBD" w:rsidRDefault="00746FBD" w:rsidP="00724823">
            <w:pPr>
              <w:pStyle w:val="TableText"/>
              <w:spacing w:before="120" w:after="120"/>
              <w:rPr>
                <w:rFonts w:ascii="Arial" w:hAnsi="Arial"/>
                <w:color w:val="FFFFFF" w:themeColor="background1"/>
                <w:sz w:val="21"/>
                <w:szCs w:val="21"/>
              </w:rPr>
            </w:pPr>
            <w:r w:rsidRPr="00746FBD">
              <w:rPr>
                <w:rFonts w:ascii="Arial" w:hAnsi="Arial"/>
                <w:color w:val="FFFFFF" w:themeColor="background1"/>
                <w:sz w:val="21"/>
                <w:szCs w:val="21"/>
              </w:rPr>
              <w:t>Title</w:t>
            </w:r>
          </w:p>
        </w:tc>
        <w:tc>
          <w:tcPr>
            <w:tcW w:w="2539" w:type="dxa"/>
            <w:shd w:val="clear" w:color="auto" w:fill="005198"/>
          </w:tcPr>
          <w:p w14:paraId="6D0E7A19" w14:textId="2E00DBE8" w:rsidR="00746FBD" w:rsidRPr="00746FBD" w:rsidRDefault="00746FBD" w:rsidP="00724823">
            <w:pPr>
              <w:pStyle w:val="TableText"/>
              <w:spacing w:before="120" w:after="120"/>
              <w:rPr>
                <w:rFonts w:ascii="Arial" w:hAnsi="Arial"/>
                <w:color w:val="FFFFFF" w:themeColor="background1"/>
                <w:sz w:val="21"/>
                <w:szCs w:val="21"/>
              </w:rPr>
            </w:pPr>
            <w:r w:rsidRPr="00746FBD">
              <w:rPr>
                <w:rFonts w:ascii="Arial" w:hAnsi="Arial"/>
                <w:color w:val="FFFFFF" w:themeColor="background1"/>
                <w:sz w:val="21"/>
                <w:szCs w:val="21"/>
              </w:rPr>
              <w:t>GHG Program</w:t>
            </w:r>
          </w:p>
        </w:tc>
        <w:tc>
          <w:tcPr>
            <w:tcW w:w="3984" w:type="dxa"/>
            <w:shd w:val="clear" w:color="auto" w:fill="005198"/>
          </w:tcPr>
          <w:p w14:paraId="4B7E33D6" w14:textId="7C0D8084" w:rsidR="00746FBD" w:rsidRPr="00746FBD" w:rsidRDefault="00746FBD" w:rsidP="00724823">
            <w:pPr>
              <w:pStyle w:val="TableText"/>
              <w:spacing w:before="120" w:after="120"/>
              <w:rPr>
                <w:rFonts w:ascii="Arial" w:hAnsi="Arial"/>
                <w:color w:val="FFFFFF" w:themeColor="background1"/>
                <w:sz w:val="21"/>
                <w:szCs w:val="21"/>
              </w:rPr>
            </w:pPr>
            <w:r w:rsidRPr="00746FBD">
              <w:rPr>
                <w:rFonts w:ascii="Arial" w:hAnsi="Arial"/>
                <w:color w:val="FFFFFF" w:themeColor="background1"/>
                <w:sz w:val="21"/>
                <w:szCs w:val="21"/>
              </w:rPr>
              <w:t xml:space="preserve">Comments </w:t>
            </w:r>
          </w:p>
        </w:tc>
      </w:tr>
      <w:tr w:rsidR="00746FBD" w:rsidRPr="00F33B05" w14:paraId="5166189E" w14:textId="77777777" w:rsidTr="00746FBD">
        <w:trPr>
          <w:trHeight w:val="476"/>
        </w:trPr>
        <w:tc>
          <w:tcPr>
            <w:tcW w:w="1763" w:type="dxa"/>
            <w:shd w:val="clear" w:color="auto" w:fill="F2F2F2"/>
          </w:tcPr>
          <w:p w14:paraId="6F475BC2" w14:textId="1470F6E5" w:rsidR="00746FBD" w:rsidRDefault="00746FBD" w:rsidP="00724823">
            <w:pPr>
              <w:pStyle w:val="TableText"/>
              <w:spacing w:before="120" w:after="120"/>
              <w:rPr>
                <w:rFonts w:ascii="Arial" w:hAnsi="Arial"/>
                <w:color w:val="000000" w:themeColor="text1"/>
                <w:sz w:val="21"/>
                <w:szCs w:val="21"/>
              </w:rPr>
            </w:pPr>
            <w:r>
              <w:rPr>
                <w:rFonts w:ascii="Arial" w:hAnsi="Arial"/>
                <w:color w:val="000000" w:themeColor="text1"/>
                <w:sz w:val="21"/>
                <w:szCs w:val="21"/>
              </w:rPr>
              <w:t>ACM00XX</w:t>
            </w:r>
          </w:p>
        </w:tc>
        <w:tc>
          <w:tcPr>
            <w:tcW w:w="1794" w:type="dxa"/>
            <w:shd w:val="clear" w:color="auto" w:fill="F2F2F2"/>
          </w:tcPr>
          <w:p w14:paraId="1F981FBC" w14:textId="2CEBEE4B" w:rsidR="00746FBD" w:rsidRDefault="00746FBD" w:rsidP="00724823">
            <w:pPr>
              <w:pStyle w:val="TableText"/>
              <w:spacing w:before="120" w:after="120"/>
              <w:rPr>
                <w:rFonts w:ascii="Arial" w:hAnsi="Arial"/>
                <w:color w:val="000000" w:themeColor="text1"/>
                <w:sz w:val="21"/>
                <w:szCs w:val="21"/>
              </w:rPr>
            </w:pPr>
            <w:r>
              <w:rPr>
                <w:rFonts w:ascii="Arial" w:hAnsi="Arial"/>
                <w:color w:val="000000" w:themeColor="text1"/>
                <w:sz w:val="21"/>
                <w:szCs w:val="21"/>
              </w:rPr>
              <w:t>…</w:t>
            </w:r>
          </w:p>
        </w:tc>
        <w:tc>
          <w:tcPr>
            <w:tcW w:w="2539" w:type="dxa"/>
            <w:shd w:val="clear" w:color="auto" w:fill="F2F2F2"/>
          </w:tcPr>
          <w:p w14:paraId="2A062552" w14:textId="4F4B4DAD" w:rsidR="00746FBD" w:rsidRDefault="00746FBD" w:rsidP="00724823">
            <w:pPr>
              <w:pStyle w:val="TableText"/>
              <w:spacing w:before="120" w:after="120"/>
              <w:rPr>
                <w:rFonts w:ascii="Arial" w:hAnsi="Arial"/>
                <w:color w:val="000000" w:themeColor="text1"/>
                <w:sz w:val="21"/>
                <w:szCs w:val="21"/>
              </w:rPr>
            </w:pPr>
            <w:r>
              <w:rPr>
                <w:rFonts w:ascii="Arial" w:hAnsi="Arial"/>
                <w:color w:val="000000" w:themeColor="text1"/>
                <w:sz w:val="21"/>
                <w:szCs w:val="21"/>
              </w:rPr>
              <w:t>CDM</w:t>
            </w:r>
          </w:p>
        </w:tc>
        <w:tc>
          <w:tcPr>
            <w:tcW w:w="3984" w:type="dxa"/>
            <w:shd w:val="clear" w:color="auto" w:fill="F2F2F2"/>
          </w:tcPr>
          <w:p w14:paraId="48D29334" w14:textId="4373DA35" w:rsidR="00746FBD" w:rsidRDefault="00746FBD" w:rsidP="00724823">
            <w:pPr>
              <w:pStyle w:val="TableText"/>
              <w:spacing w:before="120" w:after="120"/>
              <w:rPr>
                <w:rFonts w:ascii="Arial" w:hAnsi="Arial"/>
                <w:color w:val="000000" w:themeColor="text1"/>
                <w:sz w:val="21"/>
                <w:szCs w:val="21"/>
              </w:rPr>
            </w:pPr>
            <w:r>
              <w:rPr>
                <w:rFonts w:ascii="Arial" w:hAnsi="Arial"/>
                <w:color w:val="000000" w:themeColor="text1"/>
                <w:sz w:val="21"/>
                <w:szCs w:val="21"/>
              </w:rPr>
              <w:t>…</w:t>
            </w:r>
          </w:p>
        </w:tc>
      </w:tr>
      <w:tr w:rsidR="00746FBD" w:rsidRPr="00F33B05" w14:paraId="213E9695" w14:textId="77777777" w:rsidTr="00746FBD">
        <w:trPr>
          <w:trHeight w:val="476"/>
        </w:trPr>
        <w:tc>
          <w:tcPr>
            <w:tcW w:w="1763" w:type="dxa"/>
            <w:shd w:val="clear" w:color="auto" w:fill="F2F2F2"/>
          </w:tcPr>
          <w:p w14:paraId="317704A7" w14:textId="391E1CE4" w:rsidR="00746FBD" w:rsidRDefault="00746FBD" w:rsidP="00724823">
            <w:pPr>
              <w:pStyle w:val="TableText"/>
              <w:spacing w:before="120" w:after="120"/>
              <w:rPr>
                <w:rFonts w:ascii="Arial" w:hAnsi="Arial"/>
                <w:color w:val="000000" w:themeColor="text1"/>
                <w:sz w:val="21"/>
                <w:szCs w:val="21"/>
              </w:rPr>
            </w:pPr>
            <w:r>
              <w:rPr>
                <w:rFonts w:ascii="Arial" w:hAnsi="Arial"/>
                <w:color w:val="000000" w:themeColor="text1"/>
                <w:sz w:val="21"/>
                <w:szCs w:val="21"/>
              </w:rPr>
              <w:t>SC00XX</w:t>
            </w:r>
          </w:p>
        </w:tc>
        <w:tc>
          <w:tcPr>
            <w:tcW w:w="1794" w:type="dxa"/>
            <w:shd w:val="clear" w:color="auto" w:fill="F2F2F2"/>
          </w:tcPr>
          <w:p w14:paraId="3DFA503D" w14:textId="4AC31CEA" w:rsidR="00746FBD" w:rsidRDefault="00746FBD" w:rsidP="00724823">
            <w:pPr>
              <w:pStyle w:val="TableText"/>
              <w:spacing w:before="120" w:after="120"/>
              <w:rPr>
                <w:rFonts w:ascii="Arial" w:hAnsi="Arial"/>
                <w:color w:val="000000" w:themeColor="text1"/>
                <w:sz w:val="21"/>
                <w:szCs w:val="21"/>
              </w:rPr>
            </w:pPr>
            <w:r>
              <w:rPr>
                <w:rFonts w:ascii="Arial" w:hAnsi="Arial"/>
                <w:color w:val="000000" w:themeColor="text1"/>
                <w:sz w:val="21"/>
                <w:szCs w:val="21"/>
              </w:rPr>
              <w:t>…</w:t>
            </w:r>
          </w:p>
        </w:tc>
        <w:tc>
          <w:tcPr>
            <w:tcW w:w="2539" w:type="dxa"/>
            <w:shd w:val="clear" w:color="auto" w:fill="F2F2F2"/>
          </w:tcPr>
          <w:p w14:paraId="46E4F845" w14:textId="492AAD78" w:rsidR="00746FBD" w:rsidRDefault="00746FBD" w:rsidP="00724823">
            <w:pPr>
              <w:pStyle w:val="TableText"/>
              <w:spacing w:before="120" w:after="120"/>
              <w:rPr>
                <w:rFonts w:ascii="Arial" w:hAnsi="Arial"/>
                <w:color w:val="000000" w:themeColor="text1"/>
                <w:sz w:val="21"/>
                <w:szCs w:val="21"/>
              </w:rPr>
            </w:pPr>
            <w:r>
              <w:rPr>
                <w:rFonts w:ascii="Arial" w:hAnsi="Arial"/>
                <w:color w:val="000000" w:themeColor="text1"/>
                <w:sz w:val="21"/>
                <w:szCs w:val="21"/>
              </w:rPr>
              <w:t>SOCIALCARBON</w:t>
            </w:r>
          </w:p>
        </w:tc>
        <w:tc>
          <w:tcPr>
            <w:tcW w:w="3984" w:type="dxa"/>
            <w:shd w:val="clear" w:color="auto" w:fill="F2F2F2"/>
          </w:tcPr>
          <w:p w14:paraId="59154D2D" w14:textId="21E3E987" w:rsidR="00746FBD" w:rsidRDefault="00746FBD" w:rsidP="00724823">
            <w:pPr>
              <w:pStyle w:val="TableText"/>
              <w:spacing w:before="120" w:after="120"/>
              <w:rPr>
                <w:rFonts w:ascii="Arial" w:hAnsi="Arial"/>
                <w:color w:val="000000" w:themeColor="text1"/>
                <w:sz w:val="21"/>
                <w:szCs w:val="21"/>
              </w:rPr>
            </w:pPr>
            <w:r>
              <w:rPr>
                <w:rFonts w:ascii="Arial" w:hAnsi="Arial"/>
                <w:color w:val="000000" w:themeColor="text1"/>
                <w:sz w:val="21"/>
                <w:szCs w:val="21"/>
              </w:rPr>
              <w:t>…</w:t>
            </w:r>
          </w:p>
        </w:tc>
      </w:tr>
    </w:tbl>
    <w:p w14:paraId="75AB13CF" w14:textId="77777777" w:rsidR="000B32C6" w:rsidRDefault="000B32C6" w:rsidP="000B32C6">
      <w:pPr>
        <w:pStyle w:val="Heading1"/>
      </w:pPr>
      <w:bookmarkStart w:id="22" w:name="_Toc19466186"/>
      <w:bookmarkStart w:id="23" w:name="_Toc92120887"/>
      <w:bookmarkEnd w:id="19"/>
      <w:r>
        <w:lastRenderedPageBreak/>
        <w:t>Project Activities and Applicability Conditions</w:t>
      </w:r>
      <w:bookmarkEnd w:id="22"/>
      <w:bookmarkEnd w:id="23"/>
    </w:p>
    <w:p w14:paraId="3F23D061" w14:textId="77777777" w:rsidR="000B32C6" w:rsidRPr="00687AAB" w:rsidRDefault="000B32C6" w:rsidP="000B32C6">
      <w:pPr>
        <w:pStyle w:val="Guidance"/>
      </w:pPr>
      <w:r w:rsidRPr="00687AAB">
        <w:t>Describe in detail the project activity(s) to which the proposed methodology would apply.</w:t>
      </w:r>
    </w:p>
    <w:p w14:paraId="5BFDED88" w14:textId="77777777" w:rsidR="000B32C6" w:rsidRPr="00687AAB" w:rsidRDefault="000B32C6" w:rsidP="000B32C6">
      <w:pPr>
        <w:pStyle w:val="Guidance"/>
      </w:pPr>
      <w:r w:rsidRPr="00687AAB">
        <w:t>Provide details regarding whether the proposed methodology would apply to a broad range of projects and/or whether the proposed methodology would apply to sectors or regions that are underrepresented in the carbon market.</w:t>
      </w:r>
    </w:p>
    <w:p w14:paraId="378E6182" w14:textId="77777777" w:rsidR="000B32C6" w:rsidRPr="00687AAB" w:rsidRDefault="000B32C6" w:rsidP="000B32C6">
      <w:pPr>
        <w:pStyle w:val="Guidance"/>
      </w:pPr>
      <w:r w:rsidRPr="00687AAB">
        <w:t>In addition, provide a draft set of applicability conditions that define project eligibility, such as geographic location, technology type, historical land use and any other conditions under which the methodology would be applicable.</w:t>
      </w:r>
    </w:p>
    <w:p w14:paraId="6C3F8FAA" w14:textId="77777777" w:rsidR="000B32C6" w:rsidRDefault="000B32C6" w:rsidP="000B32C6">
      <w:pPr>
        <w:pStyle w:val="Heading1"/>
      </w:pPr>
      <w:bookmarkStart w:id="24" w:name="_Toc19466187"/>
      <w:bookmarkStart w:id="25" w:name="_Toc92120888"/>
      <w:r>
        <w:t>Demonstration of Additionality</w:t>
      </w:r>
      <w:bookmarkEnd w:id="24"/>
      <w:bookmarkEnd w:id="25"/>
    </w:p>
    <w:p w14:paraId="5D776BFC" w14:textId="77777777" w:rsidR="000B32C6" w:rsidRPr="00687AAB" w:rsidRDefault="000B32C6" w:rsidP="000B32C6">
      <w:pPr>
        <w:pStyle w:val="Guidance"/>
      </w:pPr>
      <w:r w:rsidRPr="00687AAB">
        <w:t xml:space="preserve">Describe the proposed method for demonstrating additionality. </w:t>
      </w:r>
    </w:p>
    <w:p w14:paraId="49768CDF" w14:textId="77777777" w:rsidR="000B32C6" w:rsidRPr="00687AAB" w:rsidRDefault="000B32C6" w:rsidP="000B32C6">
      <w:pPr>
        <w:pStyle w:val="Guidance"/>
      </w:pPr>
      <w:r w:rsidRPr="00687AAB">
        <w:t xml:space="preserve">Note that strong preference is given to the use of standardized methods (i.e., activity methods and performance methods). Where a project method would be included in the methodology, provide rationale as to why a standardized method would not be feasible. </w:t>
      </w:r>
    </w:p>
    <w:p w14:paraId="6407172F" w14:textId="77777777" w:rsidR="000B32C6" w:rsidRPr="00687AAB" w:rsidRDefault="000B32C6" w:rsidP="000B32C6">
      <w:pPr>
        <w:pStyle w:val="Guidance"/>
      </w:pPr>
      <w:r w:rsidRPr="00687AAB">
        <w:t>Where a performance method would be used for demonstrating additionality, identify and describe the performance benchmark metric that would be used for the demonstration of additionality. Specify the proposed or estimated level of the performance benchmark metric that would serve as the threshold for additionality. Describe the data, analysis and process proposed to establish the benchmark.</w:t>
      </w:r>
    </w:p>
    <w:p w14:paraId="7F114D8C" w14:textId="77777777" w:rsidR="000B32C6" w:rsidRDefault="000B32C6" w:rsidP="000B32C6">
      <w:pPr>
        <w:pStyle w:val="Guidance"/>
        <w:rPr>
          <w:color w:val="000000" w:themeColor="text1"/>
        </w:rPr>
      </w:pPr>
      <w:r w:rsidRPr="00687AAB">
        <w:t xml:space="preserve">Where an activity method would be used for demonstrating additionality, include a summary of the option (A, B or C) that would be used to establish the positive list, and describe the data, </w:t>
      </w:r>
      <w:proofErr w:type="gramStart"/>
      <w:r w:rsidRPr="00687AAB">
        <w:t>analysis</w:t>
      </w:r>
      <w:proofErr w:type="gramEnd"/>
      <w:r w:rsidRPr="00687AAB">
        <w:t xml:space="preserve"> and proposed process</w:t>
      </w:r>
      <w:r w:rsidRPr="00327E58">
        <w:rPr>
          <w:color w:val="000000" w:themeColor="text1"/>
        </w:rPr>
        <w:t>.</w:t>
      </w:r>
    </w:p>
    <w:p w14:paraId="55D8EE24" w14:textId="77777777" w:rsidR="000B32C6" w:rsidRDefault="000B32C6" w:rsidP="000B32C6">
      <w:pPr>
        <w:pStyle w:val="Heading1"/>
      </w:pPr>
      <w:bookmarkStart w:id="26" w:name="_Toc19466188"/>
      <w:bookmarkStart w:id="27" w:name="_Toc92120889"/>
      <w:r>
        <w:t>Quantification of Emission Reductions</w:t>
      </w:r>
      <w:bookmarkEnd w:id="26"/>
      <w:bookmarkEnd w:id="27"/>
    </w:p>
    <w:p w14:paraId="7E34C5B3" w14:textId="45A8CC12" w:rsidR="000B32C6" w:rsidRPr="00687AAB" w:rsidRDefault="000B32C6" w:rsidP="000B32C6">
      <w:pPr>
        <w:pStyle w:val="Guidance"/>
      </w:pPr>
      <w:r w:rsidRPr="00687AAB">
        <w:t>Describe the proposed method for quantifying emission reductions. The description should demonstrate that the method for emission reduction quantification has been well thought through and key approaches are included and outlined (e.g., approaches to account for relevant forms of leakage have been analysed).</w:t>
      </w:r>
    </w:p>
    <w:p w14:paraId="49915013" w14:textId="35EF33C6" w:rsidR="000B32C6" w:rsidRPr="00687AAB" w:rsidRDefault="000B32C6" w:rsidP="000B32C6">
      <w:pPr>
        <w:pStyle w:val="Guidance"/>
      </w:pPr>
      <w:r w:rsidRPr="00687AAB">
        <w:t>Note that strong preference is given to the use of standardized methods, mode</w:t>
      </w:r>
      <w:r>
        <w:t>l</w:t>
      </w:r>
      <w:r w:rsidRPr="00687AAB">
        <w:t>ling and/or other approaches that simplify emission reduction monitoring and quantification.</w:t>
      </w:r>
    </w:p>
    <w:p w14:paraId="66B9C00B" w14:textId="77777777" w:rsidR="000B32C6" w:rsidRDefault="000B32C6" w:rsidP="000B32C6">
      <w:pPr>
        <w:pStyle w:val="Heading1"/>
      </w:pPr>
      <w:bookmarkStart w:id="28" w:name="_Toc19466189"/>
      <w:bookmarkStart w:id="29" w:name="_Toc92120890"/>
      <w:r>
        <w:lastRenderedPageBreak/>
        <w:t>Monitoring</w:t>
      </w:r>
      <w:bookmarkEnd w:id="28"/>
      <w:bookmarkEnd w:id="29"/>
    </w:p>
    <w:p w14:paraId="7F094959" w14:textId="77777777" w:rsidR="000B32C6" w:rsidRPr="00687AAB" w:rsidRDefault="000B32C6" w:rsidP="000B32C6">
      <w:pPr>
        <w:pStyle w:val="Guidance"/>
      </w:pPr>
      <w:r w:rsidRPr="00687AAB">
        <w:t xml:space="preserve">Describe the proposed method for monitoring emission reductions and/or removals generated by project activity(s) (e.g., remote sensing, modelling). </w:t>
      </w:r>
    </w:p>
    <w:p w14:paraId="224FD5FE" w14:textId="77777777" w:rsidR="000B32C6" w:rsidRPr="00687AAB" w:rsidRDefault="000B32C6" w:rsidP="000B32C6">
      <w:pPr>
        <w:pStyle w:val="Guidance"/>
      </w:pPr>
      <w:r w:rsidRPr="00687AAB">
        <w:t>Provide a detail regarding whether the approach would simplify monitoring as compared to conventional approaches.</w:t>
      </w:r>
    </w:p>
    <w:p w14:paraId="6BD13216" w14:textId="77777777" w:rsidR="000B32C6" w:rsidRDefault="000B32C6" w:rsidP="000B32C6">
      <w:pPr>
        <w:pStyle w:val="Heading1"/>
      </w:pPr>
      <w:bookmarkStart w:id="30" w:name="_Toc19466190"/>
      <w:bookmarkStart w:id="31" w:name="_Toc92120891"/>
      <w:r>
        <w:t>Associated Projects and Emission Reduction Potential</w:t>
      </w:r>
      <w:bookmarkEnd w:id="30"/>
      <w:bookmarkEnd w:id="31"/>
    </w:p>
    <w:p w14:paraId="537B5467" w14:textId="77777777" w:rsidR="000B32C6" w:rsidRPr="00687AAB" w:rsidRDefault="000B32C6" w:rsidP="000B32C6">
      <w:pPr>
        <w:pStyle w:val="Guidance"/>
      </w:pPr>
      <w:r w:rsidRPr="00687AAB">
        <w:t xml:space="preserve">Identify and describe specific projects that have been planned and are awaiting approval of the proposed methodology.  </w:t>
      </w:r>
    </w:p>
    <w:p w14:paraId="3D61C82A" w14:textId="77777777" w:rsidR="000B32C6" w:rsidRPr="00687AAB" w:rsidRDefault="000B32C6" w:rsidP="000B32C6">
      <w:pPr>
        <w:pStyle w:val="Guidance"/>
      </w:pPr>
      <w:r w:rsidRPr="00687AAB">
        <w:t>Provide an analysis of the emission reduction potential of the project activity(s) to which the proposed methodology would apply. Such analysis should include information on the estimated annual emission reductions from any proposed projects as well as a broader analysis of the emission reduction potential of the relevant sector. Include all sources of information and data.</w:t>
      </w:r>
    </w:p>
    <w:p w14:paraId="6B48B771" w14:textId="77777777" w:rsidR="000B32C6" w:rsidRDefault="000B32C6" w:rsidP="000B32C6">
      <w:pPr>
        <w:pStyle w:val="Heading1"/>
      </w:pPr>
      <w:bookmarkStart w:id="32" w:name="_Toc19466191"/>
      <w:bookmarkStart w:id="33" w:name="_Toc92120892"/>
      <w:r>
        <w:t>Development Team</w:t>
      </w:r>
      <w:bookmarkEnd w:id="32"/>
      <w:bookmarkEnd w:id="33"/>
    </w:p>
    <w:p w14:paraId="5FB24F21" w14:textId="77777777" w:rsidR="000B32C6" w:rsidRPr="00687AAB" w:rsidRDefault="000B32C6" w:rsidP="000B32C6">
      <w:pPr>
        <w:pStyle w:val="Guidance"/>
      </w:pPr>
      <w:r w:rsidRPr="00687AAB">
        <w:t xml:space="preserve">Provide a description of the qualifications and expertise of the members of the development team. In particular, include professional and/or academic experience related to the development of methodologies and projects. </w:t>
      </w:r>
    </w:p>
    <w:p w14:paraId="5692802D" w14:textId="77777777" w:rsidR="000B32C6" w:rsidRDefault="000B32C6" w:rsidP="000B32C6">
      <w:pPr>
        <w:pStyle w:val="Heading1"/>
      </w:pPr>
      <w:bookmarkStart w:id="34" w:name="_Toc19466192"/>
      <w:bookmarkStart w:id="35" w:name="_Toc92120893"/>
      <w:r>
        <w:t>Funding</w:t>
      </w:r>
      <w:bookmarkEnd w:id="34"/>
      <w:bookmarkEnd w:id="35"/>
    </w:p>
    <w:p w14:paraId="4D4C1A5C" w14:textId="77777777" w:rsidR="000B32C6" w:rsidRPr="00687AAB" w:rsidRDefault="000B32C6" w:rsidP="000B32C6">
      <w:pPr>
        <w:pStyle w:val="Guidance"/>
      </w:pPr>
      <w:r w:rsidRPr="00687AAB">
        <w:t xml:space="preserve">Describe the funding source(s) for development of the methodology. Where funding is from grant or other external sources, please note whether it has been secured and include any milestone dates. Where funding for methodology development and approval is linked to project development, include information on overall funding. </w:t>
      </w:r>
    </w:p>
    <w:p w14:paraId="7B9C175B" w14:textId="77777777" w:rsidR="000B32C6" w:rsidRDefault="000B32C6" w:rsidP="000B32C6">
      <w:pPr>
        <w:pStyle w:val="Heading1"/>
      </w:pPr>
      <w:bookmarkStart w:id="36" w:name="_Toc19466193"/>
      <w:bookmarkStart w:id="37" w:name="_Toc92120894"/>
      <w:r>
        <w:t>Signature</w:t>
      </w:r>
      <w:bookmarkEnd w:id="36"/>
      <w:bookmarkEnd w:id="37"/>
    </w:p>
    <w:p w14:paraId="2E38F964" w14:textId="45686356" w:rsidR="000B32C6" w:rsidRDefault="000B32C6" w:rsidP="00E37DEB">
      <w:pPr>
        <w:pStyle w:val="BodyText1"/>
      </w:pPr>
      <w:r>
        <w:t xml:space="preserve">By signing and submitting this methodology concept note, the Developer agrees to pay </w:t>
      </w:r>
      <w:r w:rsidR="007352AC">
        <w:t>Social Carbon Foundation</w:t>
      </w:r>
      <w:r>
        <w:t xml:space="preserve"> the non-refundable application fee, the rate of which is set out in </w:t>
      </w:r>
      <w:r w:rsidR="0000088B">
        <w:t xml:space="preserve">SOCIALCARBON </w:t>
      </w:r>
      <w:r w:rsidR="0000088B">
        <w:lastRenderedPageBreak/>
        <w:t>Standard</w:t>
      </w:r>
      <w:r>
        <w:t xml:space="preserve"> document Fee Schedule</w:t>
      </w:r>
      <w:r w:rsidR="649C5982">
        <w:t xml:space="preserve">, exceptions could be made for submission by small </w:t>
      </w:r>
      <w:r w:rsidR="75A6403F">
        <w:t xml:space="preserve">community </w:t>
      </w:r>
      <w:r w:rsidR="649C5982">
        <w:t>org</w:t>
      </w:r>
      <w:r w:rsidR="5B0E9F99">
        <w:t xml:space="preserve">anization in </w:t>
      </w:r>
      <w:r w:rsidR="5FE210BC">
        <w:t>case-by-case</w:t>
      </w:r>
      <w:r w:rsidR="5B0E9F99">
        <w:t xml:space="preserve"> basis.</w:t>
      </w:r>
      <w:r>
        <w:t xml:space="preserve"> The Developer also acknowledges and agrees that it has read, </w:t>
      </w:r>
      <w:proofErr w:type="gramStart"/>
      <w:r>
        <w:t>understood</w:t>
      </w:r>
      <w:proofErr w:type="gramEnd"/>
      <w:r>
        <w:t xml:space="preserve"> and will abide by the </w:t>
      </w:r>
      <w:r w:rsidR="0000088B">
        <w:t>SOCIALCARBON Standard</w:t>
      </w:r>
      <w:r>
        <w:t xml:space="preserve"> rules, and that the acceptance or non-acceptance of this methodology concept note shall be at the sole discretion of </w:t>
      </w:r>
      <w:r w:rsidR="007352AC">
        <w:t>Social Carbon Foundation</w:t>
      </w:r>
      <w:r>
        <w:t>. All information provided will be treated as confidential.</w:t>
      </w:r>
    </w:p>
    <w:p w14:paraId="00AD18EC" w14:textId="77777777" w:rsidR="00F01356" w:rsidRPr="009B387D" w:rsidRDefault="00F01356" w:rsidP="00F01356">
      <w:pPr>
        <w:pStyle w:val="BodyText1"/>
        <w:rPr>
          <w:i/>
        </w:rPr>
      </w:pPr>
      <w:r w:rsidRPr="009B387D">
        <w:t>Signed for and on behalf of:</w:t>
      </w:r>
    </w:p>
    <w:p w14:paraId="0BA1B67B" w14:textId="77777777" w:rsidR="00F01356" w:rsidRPr="009B387D" w:rsidRDefault="00F01356" w:rsidP="00F01356">
      <w:pPr>
        <w:pStyle w:val="BodyText1"/>
        <w:rPr>
          <w:i/>
        </w:rPr>
      </w:pPr>
    </w:p>
    <w:p w14:paraId="55E24E9F" w14:textId="13D77E49" w:rsidR="00F01356" w:rsidRPr="009B387D" w:rsidRDefault="00F01356" w:rsidP="00F01356">
      <w:pPr>
        <w:pStyle w:val="BodyText1"/>
        <w:rPr>
          <w:i/>
        </w:rPr>
      </w:pPr>
      <w:r w:rsidRPr="009B387D">
        <w:t>Name of entity:</w:t>
      </w:r>
      <w:r w:rsidRPr="009B387D">
        <w:tab/>
        <w:t>_____________________________</w:t>
      </w:r>
    </w:p>
    <w:p w14:paraId="65EF091B" w14:textId="77777777" w:rsidR="00F01356" w:rsidRPr="009B387D" w:rsidRDefault="00F01356" w:rsidP="00F01356">
      <w:pPr>
        <w:pStyle w:val="BodyText1"/>
        <w:rPr>
          <w:i/>
        </w:rPr>
      </w:pPr>
    </w:p>
    <w:p w14:paraId="1E3D4327" w14:textId="77777777" w:rsidR="00F01356" w:rsidRPr="009B387D" w:rsidRDefault="00F01356" w:rsidP="00F01356">
      <w:pPr>
        <w:pStyle w:val="BodyText1"/>
        <w:rPr>
          <w:i/>
        </w:rPr>
      </w:pPr>
      <w:r w:rsidRPr="009B387D">
        <w:t>Signature:</w:t>
      </w:r>
      <w:r w:rsidRPr="009B387D">
        <w:tab/>
      </w:r>
      <w:r w:rsidRPr="009B387D">
        <w:tab/>
        <w:t>_____________________________</w:t>
      </w:r>
    </w:p>
    <w:p w14:paraId="2F45E9B0" w14:textId="77777777" w:rsidR="00F01356" w:rsidRPr="009B387D" w:rsidRDefault="00F01356" w:rsidP="00F01356">
      <w:pPr>
        <w:pStyle w:val="BodyText1"/>
        <w:rPr>
          <w:i/>
        </w:rPr>
      </w:pPr>
    </w:p>
    <w:p w14:paraId="2822D975" w14:textId="77777777" w:rsidR="00F01356" w:rsidRPr="009B387D" w:rsidRDefault="00F01356" w:rsidP="00F01356">
      <w:pPr>
        <w:pStyle w:val="BodyText1"/>
        <w:rPr>
          <w:i/>
        </w:rPr>
      </w:pPr>
      <w:r w:rsidRPr="009B387D">
        <w:t>Name of signatory:</w:t>
      </w:r>
      <w:r w:rsidRPr="009B387D">
        <w:tab/>
        <w:t>_____________________________</w:t>
      </w:r>
    </w:p>
    <w:p w14:paraId="5BFD3325" w14:textId="77777777" w:rsidR="00F01356" w:rsidRPr="009B387D" w:rsidRDefault="00F01356" w:rsidP="00F01356">
      <w:pPr>
        <w:pStyle w:val="BodyText1"/>
        <w:rPr>
          <w:i/>
        </w:rPr>
      </w:pPr>
    </w:p>
    <w:p w14:paraId="1BA003E3" w14:textId="77777777" w:rsidR="00F01356" w:rsidRPr="009B387D" w:rsidRDefault="00F01356" w:rsidP="00F01356">
      <w:pPr>
        <w:pStyle w:val="BodyText1"/>
        <w:rPr>
          <w:i/>
        </w:rPr>
      </w:pPr>
      <w:r w:rsidRPr="009B387D">
        <w:t>Date:</w:t>
      </w:r>
      <w:r w:rsidRPr="009B387D">
        <w:tab/>
      </w:r>
      <w:r w:rsidRPr="009B387D">
        <w:tab/>
      </w:r>
      <w:r w:rsidRPr="009B387D">
        <w:tab/>
        <w:t>_____________________________</w:t>
      </w:r>
    </w:p>
    <w:p w14:paraId="274AEE85" w14:textId="77777777" w:rsidR="00F01356" w:rsidRDefault="00F01356" w:rsidP="00E37DEB">
      <w:pPr>
        <w:pStyle w:val="BodyText1"/>
      </w:pPr>
    </w:p>
    <w:p w14:paraId="3442CF8B" w14:textId="7BC84524" w:rsidR="003C5947" w:rsidRDefault="003C5947" w:rsidP="00B36FD3">
      <w:pPr>
        <w:pStyle w:val="TOC1"/>
        <w:rPr>
          <w:b w:val="0"/>
          <w:color w:val="0000FF" w:themeColor="hyperlink"/>
          <w:u w:val="single"/>
        </w:rPr>
      </w:pPr>
    </w:p>
    <w:p w14:paraId="416326C7" w14:textId="77777777" w:rsidR="00103509" w:rsidRDefault="00103509" w:rsidP="00103509"/>
    <w:p w14:paraId="356E2017" w14:textId="77777777" w:rsidR="00103509" w:rsidRDefault="00103509" w:rsidP="00103509"/>
    <w:p w14:paraId="7B22DA0F" w14:textId="77777777" w:rsidR="00103509" w:rsidRDefault="00103509" w:rsidP="00103509"/>
    <w:p w14:paraId="41397259" w14:textId="77777777" w:rsidR="00103509" w:rsidRDefault="00103509" w:rsidP="00103509"/>
    <w:p w14:paraId="037A187C" w14:textId="77777777" w:rsidR="00103509" w:rsidRDefault="00103509" w:rsidP="00103509"/>
    <w:p w14:paraId="5E6181C4" w14:textId="77777777" w:rsidR="00103509" w:rsidRDefault="00103509" w:rsidP="00103509"/>
    <w:p w14:paraId="180D42FA" w14:textId="77777777" w:rsidR="00103509" w:rsidRDefault="00103509" w:rsidP="00103509"/>
    <w:p w14:paraId="57FE114C" w14:textId="77777777" w:rsidR="00103509" w:rsidRDefault="00103509" w:rsidP="00103509"/>
    <w:p w14:paraId="67BCE483" w14:textId="77777777" w:rsidR="00103509" w:rsidRDefault="00103509" w:rsidP="00103509"/>
    <w:p w14:paraId="4DAC2B2A" w14:textId="77777777" w:rsidR="00103509" w:rsidRDefault="00103509" w:rsidP="00103509"/>
    <w:p w14:paraId="7655BA68" w14:textId="77777777" w:rsidR="00103509" w:rsidRDefault="00103509" w:rsidP="00103509"/>
    <w:p w14:paraId="28D8A863" w14:textId="77777777" w:rsidR="00103509" w:rsidRDefault="00103509" w:rsidP="00103509"/>
    <w:p w14:paraId="6B4D2E8E" w14:textId="77777777" w:rsidR="00103509" w:rsidRDefault="00103509" w:rsidP="00103509"/>
    <w:p w14:paraId="1D1166DB" w14:textId="77777777" w:rsidR="00103509" w:rsidRDefault="00103509" w:rsidP="00103509"/>
    <w:p w14:paraId="5F7F1BA2" w14:textId="7CD60ACF" w:rsidR="004E3779" w:rsidRPr="005C691C" w:rsidRDefault="00C10D42" w:rsidP="004E3779">
      <w:pPr>
        <w:pStyle w:val="Heading1"/>
        <w:numPr>
          <w:ilvl w:val="0"/>
          <w:numId w:val="0"/>
        </w:numPr>
        <w:ind w:left="720" w:hanging="720"/>
      </w:pPr>
      <w:bookmarkStart w:id="38" w:name="_Toc535493072"/>
      <w:bookmarkStart w:id="39" w:name="_Toc19466194"/>
      <w:bookmarkStart w:id="40" w:name="_Toc92120895"/>
      <w:bookmarkStart w:id="41" w:name="_Toc534724044"/>
      <w:r>
        <w:lastRenderedPageBreak/>
        <w:t>A</w:t>
      </w:r>
      <w:r w:rsidR="004E3779">
        <w:t>ppendix</w:t>
      </w:r>
      <w:bookmarkEnd w:id="38"/>
      <w:bookmarkEnd w:id="39"/>
      <w:bookmarkEnd w:id="40"/>
    </w:p>
    <w:bookmarkEnd w:id="41"/>
    <w:p w14:paraId="2A53F709" w14:textId="77777777" w:rsidR="004E3779" w:rsidRPr="00A226CA" w:rsidRDefault="004E3779" w:rsidP="004E3779">
      <w:pPr>
        <w:pStyle w:val="Guidance"/>
      </w:pPr>
      <w:r>
        <w:t>Use appendices for supporting information. Delete this appendix (title and instructions) where no appendix is required.</w:t>
      </w:r>
    </w:p>
    <w:p w14:paraId="4A306FBC" w14:textId="77777777" w:rsidR="00103509" w:rsidRPr="00103509" w:rsidRDefault="00103509" w:rsidP="00103509"/>
    <w:sectPr w:rsidR="00103509" w:rsidRPr="00103509" w:rsidSect="009B386D">
      <w:headerReference w:type="default" r:id="rId15"/>
      <w:footerReference w:type="default" r:id="rId16"/>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A0873" w14:textId="77777777" w:rsidR="00992CF9" w:rsidRDefault="00992CF9" w:rsidP="00916FDC">
      <w:pPr>
        <w:spacing w:line="240" w:lineRule="auto"/>
      </w:pPr>
      <w:r>
        <w:separator/>
      </w:r>
    </w:p>
  </w:endnote>
  <w:endnote w:type="continuationSeparator" w:id="0">
    <w:p w14:paraId="2EC9927E" w14:textId="77777777" w:rsidR="00992CF9" w:rsidRDefault="00992CF9" w:rsidP="00916FDC">
      <w:pPr>
        <w:spacing w:line="240" w:lineRule="auto"/>
      </w:pPr>
      <w:r>
        <w:continuationSeparator/>
      </w:r>
    </w:p>
  </w:endnote>
  <w:endnote w:type="continuationNotice" w:id="1">
    <w:p w14:paraId="2202DD2E" w14:textId="77777777" w:rsidR="00992CF9" w:rsidRDefault="00992CF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Com 35 Light">
    <w:altName w:val="Century Gothic"/>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Zilla Slab">
    <w:altName w:val="Times New Roman"/>
    <w:charset w:val="00"/>
    <w:family w:val="auto"/>
    <w:pitch w:val="variable"/>
    <w:sig w:usb0="A00000FF" w:usb1="5001E47B" w:usb2="00000000" w:usb3="00000000" w:csb0="0000009B"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958139"/>
      <w:docPartObj>
        <w:docPartGallery w:val="Page Numbers (Bottom of Page)"/>
        <w:docPartUnique/>
      </w:docPartObj>
    </w:sdtPr>
    <w:sdtEndPr>
      <w:rPr>
        <w:rFonts w:ascii="Poppins" w:hAnsi="Poppins" w:cs="Poppins"/>
        <w:b/>
        <w:bCs/>
        <w:noProof/>
        <w:color w:val="A6A6A6" w:themeColor="background1" w:themeShade="A6"/>
      </w:rPr>
    </w:sdtEndPr>
    <w:sdtContent>
      <w:p w14:paraId="5BE61A05" w14:textId="56989D6A" w:rsidR="00EA608C" w:rsidRPr="00C6520F" w:rsidRDefault="00C10D42" w:rsidP="00C6520F">
        <w:pPr>
          <w:pStyle w:val="Footer"/>
          <w:jc w:val="right"/>
          <w:rPr>
            <w:rFonts w:ascii="Poppins" w:hAnsi="Poppins" w:cs="Poppins"/>
            <w:b/>
            <w:bCs/>
            <w:color w:val="A6A6A6" w:themeColor="background1" w:themeShade="A6"/>
          </w:rPr>
        </w:pPr>
        <w:r>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2AB91CF5" wp14:editId="34CD10A5">
                  <wp:simplePos x="0" y="0"/>
                  <wp:positionH relativeFrom="column">
                    <wp:posOffset>-53612</wp:posOffset>
                  </wp:positionH>
                  <wp:positionV relativeFrom="paragraph">
                    <wp:posOffset>-57785</wp:posOffset>
                  </wp:positionV>
                  <wp:extent cx="4544695" cy="3810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381000"/>
                          </a:xfrm>
                          <a:prstGeom prst="rect">
                            <a:avLst/>
                          </a:prstGeom>
                          <a:noFill/>
                          <a:ln w="9525">
                            <a:noFill/>
                            <a:miter lim="800000"/>
                            <a:headEnd/>
                            <a:tailEnd/>
                          </a:ln>
                        </wps:spPr>
                        <wps:txbx>
                          <w:txbxContent>
                            <w:p w14:paraId="1A98A95D" w14:textId="77777777" w:rsidR="00C10D42" w:rsidRDefault="00C10D42" w:rsidP="00C10D42">
                              <w:pPr>
                                <w:rPr>
                                  <w:rFonts w:ascii="Poppins" w:hAnsi="Poppins" w:cs="Poppins"/>
                                  <w:color w:val="009EDF"/>
                                  <w:sz w:val="24"/>
                                  <w:szCs w:val="24"/>
                                </w:rPr>
                              </w:pPr>
                              <w:proofErr w:type="spellStart"/>
                              <w:r>
                                <w:rPr>
                                  <w:rFonts w:ascii="Poppins" w:hAnsi="Poppins" w:cs="Poppins"/>
                                  <w:color w:val="000000" w:themeColor="text1"/>
                                  <w:sz w:val="24"/>
                                  <w:szCs w:val="24"/>
                                </w:rPr>
                                <w:t>socialcarbon</w:t>
                              </w:r>
                              <w:proofErr w:type="spellEnd"/>
                              <w:r>
                                <w:rPr>
                                  <w:rFonts w:ascii="Poppins" w:hAnsi="Poppins" w:cs="Poppins"/>
                                  <w:b/>
                                  <w:bCs/>
                                  <w:color w:val="009EDF"/>
                                  <w:sz w:val="24"/>
                                  <w:szCs w:val="24"/>
                                </w:rPr>
                                <w:t>.</w:t>
                              </w:r>
                              <w:r>
                                <w:rPr>
                                  <w:rFonts w:ascii="Poppins" w:hAnsi="Poppins" w:cs="Poppins"/>
                                  <w:color w:val="808080" w:themeColor="background1" w:themeShade="80"/>
                                  <w:sz w:val="24"/>
                                  <w:szCs w:val="24"/>
                                </w:rPr>
                                <w:t xml:space="preserve"> </w:t>
                              </w:r>
                              <w:r>
                                <w:rPr>
                                  <w:rFonts w:ascii="Poppins" w:hAnsi="Poppins" w:cs="Poppins"/>
                                  <w:color w:val="009EDF"/>
                                  <w:sz w:val="24"/>
                                  <w:szCs w:val="24"/>
                                </w:rPr>
                                <w:t>dedicated to sustainable development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B91CF5" id="_x0000_t202" coordsize="21600,21600" o:spt="202" path="m,l,21600r21600,l21600,xe">
                  <v:stroke joinstyle="miter"/>
                  <v:path gradientshapeok="t" o:connecttype="rect"/>
                </v:shapetype>
                <v:shape id="Text Box 6" o:spid="_x0000_s1026" type="#_x0000_t202" style="position:absolute;left:0;text-align:left;margin-left:-4.2pt;margin-top:-4.55pt;width:357.85pt;height:3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" filled="f" stroked="f">
                  <v:textbox>
                    <w:txbxContent>
                      <w:p w14:paraId="1A98A95D" w14:textId="77777777" w:rsidR="00C10D42" w:rsidRDefault="00C10D42" w:rsidP="00C10D42">
                        <w:pPr>
                          <w:rPr>
                            <w:rFonts w:ascii="Poppins" w:hAnsi="Poppins" w:cs="Poppins"/>
                            <w:color w:val="009EDF"/>
                            <w:sz w:val="24"/>
                            <w:szCs w:val="24"/>
                          </w:rPr>
                        </w:pPr>
                        <w:proofErr w:type="spellStart"/>
                        <w:r>
                          <w:rPr>
                            <w:rFonts w:ascii="Poppins" w:hAnsi="Poppins" w:cs="Poppins"/>
                            <w:color w:val="000000" w:themeColor="text1"/>
                            <w:sz w:val="24"/>
                            <w:szCs w:val="24"/>
                          </w:rPr>
                          <w:t>socialcarbon</w:t>
                        </w:r>
                        <w:proofErr w:type="spellEnd"/>
                        <w:r>
                          <w:rPr>
                            <w:rFonts w:ascii="Poppins" w:hAnsi="Poppins" w:cs="Poppins"/>
                            <w:b/>
                            <w:bCs/>
                            <w:color w:val="009EDF"/>
                            <w:sz w:val="24"/>
                            <w:szCs w:val="24"/>
                          </w:rPr>
                          <w:t>.</w:t>
                        </w:r>
                        <w:r>
                          <w:rPr>
                            <w:rFonts w:ascii="Poppins" w:hAnsi="Poppins" w:cs="Poppins"/>
                            <w:color w:val="808080" w:themeColor="background1" w:themeShade="80"/>
                            <w:sz w:val="24"/>
                            <w:szCs w:val="24"/>
                          </w:rPr>
                          <w:t xml:space="preserve"> </w:t>
                        </w:r>
                        <w:r>
                          <w:rPr>
                            <w:rFonts w:ascii="Poppins" w:hAnsi="Poppins" w:cs="Poppins"/>
                            <w:color w:val="009EDF"/>
                            <w:sz w:val="24"/>
                            <w:szCs w:val="24"/>
                          </w:rPr>
                          <w:t>dedicated to sustainable development</w:t>
                        </w:r>
                      </w:p>
                    </w:txbxContent>
                  </v:textbox>
                </v:shape>
              </w:pict>
            </mc:Fallback>
          </mc:AlternateContent>
        </w:r>
        <w:r w:rsidR="00EA608C" w:rsidRPr="00C6520F">
          <w:rPr>
            <w:rFonts w:ascii="Poppins" w:hAnsi="Poppins" w:cs="Poppins"/>
            <w:b/>
            <w:bCs/>
            <w:color w:val="A6A6A6" w:themeColor="background1" w:themeShade="A6"/>
          </w:rPr>
          <w:fldChar w:fldCharType="begin"/>
        </w:r>
        <w:r w:rsidR="00EA608C" w:rsidRPr="00C6520F">
          <w:rPr>
            <w:rFonts w:ascii="Poppins" w:hAnsi="Poppins" w:cs="Poppins"/>
            <w:b/>
            <w:bCs/>
            <w:color w:val="A6A6A6" w:themeColor="background1" w:themeShade="A6"/>
          </w:rPr>
          <w:instrText xml:space="preserve"> PAGE   \* MERGEFORMAT </w:instrText>
        </w:r>
        <w:r w:rsidR="00EA608C" w:rsidRPr="00C6520F">
          <w:rPr>
            <w:rFonts w:ascii="Poppins" w:hAnsi="Poppins" w:cs="Poppins"/>
            <w:b/>
            <w:bCs/>
            <w:color w:val="A6A6A6" w:themeColor="background1" w:themeShade="A6"/>
          </w:rPr>
          <w:fldChar w:fldCharType="separate"/>
        </w:r>
        <w:r w:rsidR="00EA608C" w:rsidRPr="00C6520F">
          <w:rPr>
            <w:rFonts w:ascii="Poppins" w:hAnsi="Poppins" w:cs="Poppins"/>
            <w:b/>
            <w:bCs/>
            <w:noProof/>
            <w:color w:val="A6A6A6" w:themeColor="background1" w:themeShade="A6"/>
          </w:rPr>
          <w:t>2</w:t>
        </w:r>
        <w:r w:rsidR="00EA608C" w:rsidRPr="00C6520F">
          <w:rPr>
            <w:rFonts w:ascii="Poppins" w:hAnsi="Poppins" w:cs="Poppins"/>
            <w:b/>
            <w:bCs/>
            <w:noProof/>
            <w:color w:val="A6A6A6" w:themeColor="background1" w:themeShade="A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AFEE6" w14:textId="77777777" w:rsidR="00992CF9" w:rsidRDefault="00992CF9" w:rsidP="00916FDC">
      <w:pPr>
        <w:spacing w:line="240" w:lineRule="auto"/>
      </w:pPr>
      <w:r>
        <w:separator/>
      </w:r>
    </w:p>
  </w:footnote>
  <w:footnote w:type="continuationSeparator" w:id="0">
    <w:p w14:paraId="013F39FD" w14:textId="77777777" w:rsidR="00992CF9" w:rsidRDefault="00992CF9" w:rsidP="00916FDC">
      <w:pPr>
        <w:spacing w:line="240" w:lineRule="auto"/>
      </w:pPr>
      <w:r>
        <w:continuationSeparator/>
      </w:r>
    </w:p>
  </w:footnote>
  <w:footnote w:type="continuationNotice" w:id="1">
    <w:p w14:paraId="2E5A5394" w14:textId="77777777" w:rsidR="00992CF9" w:rsidRDefault="00992CF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1C90" w14:textId="397DF7FA" w:rsidR="00343C8A" w:rsidRPr="00C6520F" w:rsidRDefault="00217A72" w:rsidP="00C6520F">
    <w:pPr>
      <w:pStyle w:val="Header"/>
      <w:jc w:val="right"/>
      <w:rPr>
        <w:rFonts w:ascii="Poppins" w:hAnsi="Poppins" w:cs="Poppins"/>
        <w:color w:val="A6A6A6" w:themeColor="background1" w:themeShade="A6"/>
        <w:szCs w:val="21"/>
      </w:rPr>
    </w:pPr>
    <w:r w:rsidRPr="00C6520F">
      <w:rPr>
        <w:rFonts w:ascii="Poppins" w:hAnsi="Poppins" w:cs="Poppins"/>
        <w:noProof/>
        <w:color w:val="A6A6A6" w:themeColor="background1" w:themeShade="A6"/>
      </w:rPr>
      <w:drawing>
        <wp:anchor distT="0" distB="0" distL="114300" distR="114300" simplePos="0" relativeHeight="251661312" behindDoc="0" locked="0" layoutInCell="1" allowOverlap="1" wp14:anchorId="36464454" wp14:editId="3CD21879">
          <wp:simplePos x="0" y="0"/>
          <wp:positionH relativeFrom="column">
            <wp:posOffset>21227</wp:posOffset>
          </wp:positionH>
          <wp:positionV relativeFrom="paragraph">
            <wp:posOffset>-28938</wp:posOffset>
          </wp:positionV>
          <wp:extent cx="2334260" cy="36703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4260" cy="367030"/>
                  </a:xfrm>
                  <a:prstGeom prst="rect">
                    <a:avLst/>
                  </a:prstGeom>
                </pic:spPr>
              </pic:pic>
            </a:graphicData>
          </a:graphic>
          <wp14:sizeRelH relativeFrom="margin">
            <wp14:pctWidth>0</wp14:pctWidth>
          </wp14:sizeRelH>
          <wp14:sizeRelV relativeFrom="margin">
            <wp14:pctHeight>0</wp14:pctHeight>
          </wp14:sizeRelV>
        </wp:anchor>
      </w:drawing>
    </w:r>
    <w:r w:rsidR="00D46E70" w:rsidRPr="00C6520F">
      <w:rPr>
        <w:rFonts w:ascii="Poppins" w:hAnsi="Poppins" w:cs="Poppins"/>
        <w:color w:val="A6A6A6" w:themeColor="background1" w:themeShade="A6"/>
      </w:rPr>
      <w:t>Methodology Concept Note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F23C" w14:textId="3605AED0" w:rsidR="000F68C0" w:rsidRDefault="000F68C0">
    <w:pPr>
      <w:pStyle w:val="Header"/>
      <w:rPr>
        <w:color w:val="009EDF"/>
      </w:rPr>
    </w:pPr>
    <w:r w:rsidRPr="004F0297">
      <w:rPr>
        <w:noProof/>
        <w:color w:val="009EDF"/>
      </w:rPr>
      <w:drawing>
        <wp:anchor distT="0" distB="0" distL="114300" distR="114300" simplePos="0" relativeHeight="251631616" behindDoc="0" locked="0" layoutInCell="1" allowOverlap="1" wp14:anchorId="214FFDF4" wp14:editId="494170F5">
          <wp:simplePos x="0" y="0"/>
          <wp:positionH relativeFrom="column">
            <wp:posOffset>36830</wp:posOffset>
          </wp:positionH>
          <wp:positionV relativeFrom="paragraph">
            <wp:posOffset>223883</wp:posOffset>
          </wp:positionV>
          <wp:extent cx="2334260" cy="367030"/>
          <wp:effectExtent l="0" t="0" r="889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4260" cy="367030"/>
                  </a:xfrm>
                  <a:prstGeom prst="rect">
                    <a:avLst/>
                  </a:prstGeom>
                </pic:spPr>
              </pic:pic>
            </a:graphicData>
          </a:graphic>
          <wp14:sizeRelH relativeFrom="margin">
            <wp14:pctWidth>0</wp14:pctWidth>
          </wp14:sizeRelH>
          <wp14:sizeRelV relativeFrom="margin">
            <wp14:pctHeight>0</wp14:pctHeight>
          </wp14:sizeRelV>
        </wp:anchor>
      </w:drawing>
    </w:r>
  </w:p>
  <w:p w14:paraId="24E642B3" w14:textId="233BF137" w:rsidR="00916FDC" w:rsidRPr="00C6520F" w:rsidRDefault="00D46E70" w:rsidP="00C6520F">
    <w:pPr>
      <w:pStyle w:val="Header"/>
      <w:jc w:val="right"/>
      <w:rPr>
        <w:rFonts w:ascii="Poppins" w:hAnsi="Poppins" w:cs="Poppins"/>
        <w:color w:val="A6A6A6" w:themeColor="background1" w:themeShade="A6"/>
      </w:rPr>
    </w:pPr>
    <w:r w:rsidRPr="00C6520F">
      <w:rPr>
        <w:rFonts w:ascii="Poppins" w:hAnsi="Poppins" w:cs="Poppins"/>
        <w:color w:val="A6A6A6" w:themeColor="background1" w:themeShade="A6"/>
      </w:rPr>
      <w:t>Methodology Concept Note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7515C"/>
    <w:multiLevelType w:val="hybridMultilevel"/>
    <w:tmpl w:val="587C17D0"/>
    <w:lvl w:ilvl="0" w:tplc="99FA8D96">
      <w:start w:val="1"/>
      <w:numFmt w:val="decimal"/>
      <w:pStyle w:val="Heading1"/>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BC289D"/>
    <w:multiLevelType w:val="hybridMultilevel"/>
    <w:tmpl w:val="CD688C6C"/>
    <w:lvl w:ilvl="0" w:tplc="10CA6A42">
      <w:start w:val="1"/>
      <w:numFmt w:val="bullet"/>
      <w:pStyle w:val="Bullets"/>
      <w:lvlText w:val=""/>
      <w:lvlJc w:val="left"/>
      <w:pPr>
        <w:ind w:left="1440" w:hanging="360"/>
      </w:pPr>
      <w:rPr>
        <w:rFonts w:ascii="Symbol" w:hAnsi="Symbol" w:hint="default"/>
        <w:color w:val="57595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592FE8"/>
    <w:multiLevelType w:val="hybridMultilevel"/>
    <w:tmpl w:val="389C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16469"/>
    <w:multiLevelType w:val="hybridMultilevel"/>
    <w:tmpl w:val="A410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E71F2"/>
    <w:multiLevelType w:val="hybridMultilevel"/>
    <w:tmpl w:val="F91662CC"/>
    <w:lvl w:ilvl="0" w:tplc="A43C05C4">
      <w:start w:val="1"/>
      <w:numFmt w:val="decimal"/>
      <w:pStyle w:val="NumberedList"/>
      <w:lvlText w:val="%1)"/>
      <w:lvlJc w:val="left"/>
      <w:pPr>
        <w:ind w:left="1080" w:hanging="360"/>
      </w:pPr>
      <w:rPr>
        <w:rFonts w:hint="default"/>
      </w:rPr>
    </w:lvl>
    <w:lvl w:ilvl="1" w:tplc="04090017">
      <w:start w:val="1"/>
      <w:numFmt w:val="lowerLetter"/>
      <w:lvlText w:val="%2)"/>
      <w:lvlJc w:val="left"/>
      <w:pPr>
        <w:ind w:left="1710" w:hanging="360"/>
      </w:pPr>
      <w:rPr>
        <w:rFonts w:hint="default"/>
      </w:rPr>
    </w:lvl>
    <w:lvl w:ilvl="2" w:tplc="E6A4B362">
      <w:start w:val="1"/>
      <w:numFmt w:val="lowerRoman"/>
      <w:lvlText w:val="%3)"/>
      <w:lvlJc w:val="right"/>
      <w:pPr>
        <w:ind w:left="2430" w:hanging="360"/>
      </w:pPr>
      <w:rPr>
        <w:rFont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500C0F97"/>
    <w:multiLevelType w:val="hybridMultilevel"/>
    <w:tmpl w:val="A6B0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E54B4A"/>
    <w:multiLevelType w:val="multilevel"/>
    <w:tmpl w:val="B97412DA"/>
    <w:styleLink w:val="Style1"/>
    <w:lvl w:ilvl="0">
      <w:start w:val="1"/>
      <w:numFmt w:val="decimal"/>
      <w:lvlText w:val="%1"/>
      <w:lvlJc w:val="left"/>
      <w:pPr>
        <w:ind w:left="720" w:hanging="720"/>
      </w:pPr>
      <w:rPr>
        <w:rFonts w:hint="default"/>
        <w:color w:val="2B3A57"/>
      </w:rPr>
    </w:lvl>
    <w:lvl w:ilvl="1">
      <w:start w:val="1"/>
      <w:numFmt w:val="decimal"/>
      <w:lvlText w:val="%1.%2"/>
      <w:lvlJc w:val="left"/>
      <w:pPr>
        <w:ind w:left="61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108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78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4F81BD" w:themeColor="accent1"/>
      </w:rPr>
    </w:lvl>
    <w:lvl w:ilvl="5">
      <w:start w:val="1"/>
      <w:numFmt w:val="decimal"/>
      <w:lvlText w:val="%1.%2.%3.%4.%5.%6"/>
      <w:lvlJc w:val="left"/>
      <w:pPr>
        <w:ind w:left="-3780" w:hanging="720"/>
      </w:pPr>
      <w:rPr>
        <w:rFonts w:hint="default"/>
        <w:color w:val="4F81BD" w:themeColor="accent1"/>
      </w:rPr>
    </w:lvl>
    <w:lvl w:ilvl="6">
      <w:start w:val="1"/>
      <w:numFmt w:val="decimal"/>
      <w:lvlText w:val="%1.%2.%3.%4.%5.%6.%7"/>
      <w:lvlJc w:val="left"/>
      <w:pPr>
        <w:ind w:left="-3780" w:hanging="720"/>
      </w:pPr>
      <w:rPr>
        <w:rFonts w:hint="default"/>
        <w:color w:val="4F81BD" w:themeColor="accent1"/>
      </w:rPr>
    </w:lvl>
    <w:lvl w:ilvl="7">
      <w:start w:val="1"/>
      <w:numFmt w:val="decimal"/>
      <w:lvlText w:val="%1.%2.%3.%4.%5.%6.%7.%8"/>
      <w:lvlJc w:val="left"/>
      <w:pPr>
        <w:ind w:left="-3780" w:hanging="720"/>
      </w:pPr>
      <w:rPr>
        <w:rFonts w:hint="default"/>
        <w:color w:val="4F81BD" w:themeColor="accent1"/>
      </w:rPr>
    </w:lvl>
    <w:lvl w:ilvl="8">
      <w:start w:val="1"/>
      <w:numFmt w:val="decimal"/>
      <w:lvlText w:val="%1.%2.%3.%4.%5.%6.%7.%8.%9"/>
      <w:lvlJc w:val="left"/>
      <w:pPr>
        <w:ind w:left="-3780" w:hanging="720"/>
      </w:pPr>
      <w:rPr>
        <w:rFonts w:hint="default"/>
        <w:color w:val="4F81BD" w:themeColor="accent1"/>
      </w:rPr>
    </w:lvl>
  </w:abstractNum>
  <w:abstractNum w:abstractNumId="7" w15:restartNumberingAfterBreak="0">
    <w:nsid w:val="5CBC509B"/>
    <w:multiLevelType w:val="hybridMultilevel"/>
    <w:tmpl w:val="2F9E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BE07A2"/>
    <w:multiLevelType w:val="hybridMultilevel"/>
    <w:tmpl w:val="0B46BE80"/>
    <w:lvl w:ilvl="0" w:tplc="04090001">
      <w:start w:val="1"/>
      <w:numFmt w:val="bullet"/>
      <w:pStyle w:val="Heading3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pStyle w:val="Heading31"/>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199726A"/>
    <w:multiLevelType w:val="hybridMultilevel"/>
    <w:tmpl w:val="29DE9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4323BF"/>
    <w:multiLevelType w:val="hybridMultilevel"/>
    <w:tmpl w:val="FB188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7C1077"/>
    <w:multiLevelType w:val="singleLevel"/>
    <w:tmpl w:val="9DBEF36A"/>
    <w:lvl w:ilvl="0">
      <w:start w:val="1"/>
      <w:numFmt w:val="bullet"/>
      <w:pStyle w:val="BulletsSecondLevel"/>
      <w:lvlText w:val=""/>
      <w:lvlJc w:val="left"/>
      <w:pPr>
        <w:tabs>
          <w:tab w:val="num" w:pos="851"/>
        </w:tabs>
        <w:ind w:left="851" w:hanging="567"/>
      </w:pPr>
      <w:rPr>
        <w:rFonts w:ascii="Symbol" w:hAnsi="Symbol" w:hint="default"/>
        <w:sz w:val="18"/>
      </w:rPr>
    </w:lvl>
  </w:abstractNum>
  <w:abstractNum w:abstractNumId="12" w15:restartNumberingAfterBreak="0">
    <w:nsid w:val="7A4214D8"/>
    <w:multiLevelType w:val="hybridMultilevel"/>
    <w:tmpl w:val="AC98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4D3AAA"/>
    <w:multiLevelType w:val="hybridMultilevel"/>
    <w:tmpl w:val="1F94D750"/>
    <w:lvl w:ilvl="0" w:tplc="9DBEE77E">
      <w:start w:val="1"/>
      <w:numFmt w:val="decimal"/>
      <w:pStyle w:val="Heading3b"/>
      <w:lvlText w:val="%1.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1"/>
  </w:num>
  <w:num w:numId="3">
    <w:abstractNumId w:val="13"/>
  </w:num>
  <w:num w:numId="4">
    <w:abstractNumId w:val="6"/>
  </w:num>
  <w:num w:numId="5">
    <w:abstractNumId w:val="11"/>
  </w:num>
  <w:num w:numId="6">
    <w:abstractNumId w:val="4"/>
  </w:num>
  <w:num w:numId="7">
    <w:abstractNumId w:val="0"/>
  </w:num>
  <w:num w:numId="8">
    <w:abstractNumId w:val="3"/>
  </w:num>
  <w:num w:numId="9">
    <w:abstractNumId w:val="7"/>
  </w:num>
  <w:num w:numId="10">
    <w:abstractNumId w:val="12"/>
  </w:num>
  <w:num w:numId="11">
    <w:abstractNumId w:val="9"/>
  </w:num>
  <w:num w:numId="12">
    <w:abstractNumId w:val="10"/>
  </w:num>
  <w:num w:numId="13">
    <w:abstractNumId w:val="5"/>
  </w:num>
  <w:num w:numId="1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4B"/>
    <w:rsid w:val="0000088B"/>
    <w:rsid w:val="00000CDC"/>
    <w:rsid w:val="000019FD"/>
    <w:rsid w:val="0000264C"/>
    <w:rsid w:val="00003DFF"/>
    <w:rsid w:val="00005EFF"/>
    <w:rsid w:val="000120BF"/>
    <w:rsid w:val="00012CB9"/>
    <w:rsid w:val="00014DD1"/>
    <w:rsid w:val="00023A4F"/>
    <w:rsid w:val="00023C88"/>
    <w:rsid w:val="00025F42"/>
    <w:rsid w:val="000317F4"/>
    <w:rsid w:val="00031809"/>
    <w:rsid w:val="00033B36"/>
    <w:rsid w:val="00041552"/>
    <w:rsid w:val="00044AC7"/>
    <w:rsid w:val="0004622F"/>
    <w:rsid w:val="0005158E"/>
    <w:rsid w:val="00072508"/>
    <w:rsid w:val="00076B87"/>
    <w:rsid w:val="0009179E"/>
    <w:rsid w:val="000A3510"/>
    <w:rsid w:val="000B32C6"/>
    <w:rsid w:val="000B407B"/>
    <w:rsid w:val="000B53FE"/>
    <w:rsid w:val="000B6222"/>
    <w:rsid w:val="000C1F90"/>
    <w:rsid w:val="000C5747"/>
    <w:rsid w:val="000D12A1"/>
    <w:rsid w:val="000D184E"/>
    <w:rsid w:val="000D53B5"/>
    <w:rsid w:val="000E00C9"/>
    <w:rsid w:val="000E3E69"/>
    <w:rsid w:val="000E6AB0"/>
    <w:rsid w:val="000F0602"/>
    <w:rsid w:val="000F472A"/>
    <w:rsid w:val="000F68C0"/>
    <w:rsid w:val="00100152"/>
    <w:rsid w:val="001022A6"/>
    <w:rsid w:val="00103509"/>
    <w:rsid w:val="00110B82"/>
    <w:rsid w:val="00111483"/>
    <w:rsid w:val="0011167D"/>
    <w:rsid w:val="00117BFE"/>
    <w:rsid w:val="001205AC"/>
    <w:rsid w:val="00130D23"/>
    <w:rsid w:val="00130EFB"/>
    <w:rsid w:val="0014238A"/>
    <w:rsid w:val="00145D01"/>
    <w:rsid w:val="00146385"/>
    <w:rsid w:val="00151BD9"/>
    <w:rsid w:val="00156014"/>
    <w:rsid w:val="00156C7A"/>
    <w:rsid w:val="00157AA7"/>
    <w:rsid w:val="00173E8C"/>
    <w:rsid w:val="001777EC"/>
    <w:rsid w:val="001806D5"/>
    <w:rsid w:val="001841C5"/>
    <w:rsid w:val="00184D1D"/>
    <w:rsid w:val="001B027A"/>
    <w:rsid w:val="001B6F8B"/>
    <w:rsid w:val="001C2810"/>
    <w:rsid w:val="001C3AAE"/>
    <w:rsid w:val="001D19A4"/>
    <w:rsid w:val="001E13C5"/>
    <w:rsid w:val="001E6332"/>
    <w:rsid w:val="001F0A76"/>
    <w:rsid w:val="001F0B50"/>
    <w:rsid w:val="001F1C96"/>
    <w:rsid w:val="001F21E3"/>
    <w:rsid w:val="001F57E2"/>
    <w:rsid w:val="002101DD"/>
    <w:rsid w:val="00212307"/>
    <w:rsid w:val="00217A72"/>
    <w:rsid w:val="00223E0C"/>
    <w:rsid w:val="002406D4"/>
    <w:rsid w:val="00240ED0"/>
    <w:rsid w:val="0025147F"/>
    <w:rsid w:val="002605ED"/>
    <w:rsid w:val="00262AB1"/>
    <w:rsid w:val="0026355E"/>
    <w:rsid w:val="00264F19"/>
    <w:rsid w:val="00266293"/>
    <w:rsid w:val="00267A79"/>
    <w:rsid w:val="00271D80"/>
    <w:rsid w:val="00272E09"/>
    <w:rsid w:val="002747E9"/>
    <w:rsid w:val="002766B3"/>
    <w:rsid w:val="002834D3"/>
    <w:rsid w:val="00290A25"/>
    <w:rsid w:val="00294D99"/>
    <w:rsid w:val="00296A0D"/>
    <w:rsid w:val="002B4AD0"/>
    <w:rsid w:val="002B6155"/>
    <w:rsid w:val="002C0CDB"/>
    <w:rsid w:val="002C514F"/>
    <w:rsid w:val="002D30DA"/>
    <w:rsid w:val="002D3291"/>
    <w:rsid w:val="002D731B"/>
    <w:rsid w:val="002E0CF7"/>
    <w:rsid w:val="002E148F"/>
    <w:rsid w:val="002E66F0"/>
    <w:rsid w:val="0030485D"/>
    <w:rsid w:val="003051D7"/>
    <w:rsid w:val="00311FCE"/>
    <w:rsid w:val="00312D6D"/>
    <w:rsid w:val="003167D3"/>
    <w:rsid w:val="00317291"/>
    <w:rsid w:val="00321AA6"/>
    <w:rsid w:val="00323073"/>
    <w:rsid w:val="00323372"/>
    <w:rsid w:val="00326F88"/>
    <w:rsid w:val="00327C62"/>
    <w:rsid w:val="00331718"/>
    <w:rsid w:val="003320B0"/>
    <w:rsid w:val="003335B8"/>
    <w:rsid w:val="0033415E"/>
    <w:rsid w:val="003358F0"/>
    <w:rsid w:val="00337138"/>
    <w:rsid w:val="00337CE8"/>
    <w:rsid w:val="00343C8A"/>
    <w:rsid w:val="003457DC"/>
    <w:rsid w:val="00346687"/>
    <w:rsid w:val="003507E9"/>
    <w:rsid w:val="003545BE"/>
    <w:rsid w:val="003555E7"/>
    <w:rsid w:val="00360616"/>
    <w:rsid w:val="0037018A"/>
    <w:rsid w:val="0037259E"/>
    <w:rsid w:val="00373711"/>
    <w:rsid w:val="00376800"/>
    <w:rsid w:val="00377DBC"/>
    <w:rsid w:val="00377E1E"/>
    <w:rsid w:val="00384D90"/>
    <w:rsid w:val="003910BC"/>
    <w:rsid w:val="00391CB0"/>
    <w:rsid w:val="003925A7"/>
    <w:rsid w:val="00393537"/>
    <w:rsid w:val="0039522C"/>
    <w:rsid w:val="0039700C"/>
    <w:rsid w:val="003A3338"/>
    <w:rsid w:val="003A3A66"/>
    <w:rsid w:val="003B55A8"/>
    <w:rsid w:val="003B5AB2"/>
    <w:rsid w:val="003B6E76"/>
    <w:rsid w:val="003C2D2F"/>
    <w:rsid w:val="003C5947"/>
    <w:rsid w:val="003D058B"/>
    <w:rsid w:val="003D5697"/>
    <w:rsid w:val="003E2463"/>
    <w:rsid w:val="003E5A7D"/>
    <w:rsid w:val="003E5D45"/>
    <w:rsid w:val="003E5FF2"/>
    <w:rsid w:val="003E75EC"/>
    <w:rsid w:val="003F0706"/>
    <w:rsid w:val="003F2042"/>
    <w:rsid w:val="0040793C"/>
    <w:rsid w:val="0041184E"/>
    <w:rsid w:val="0044585C"/>
    <w:rsid w:val="00447E4B"/>
    <w:rsid w:val="00451428"/>
    <w:rsid w:val="00455AF6"/>
    <w:rsid w:val="00455BAC"/>
    <w:rsid w:val="00456D49"/>
    <w:rsid w:val="0046259E"/>
    <w:rsid w:val="00465C99"/>
    <w:rsid w:val="0046745D"/>
    <w:rsid w:val="004753EC"/>
    <w:rsid w:val="00475C6A"/>
    <w:rsid w:val="00476606"/>
    <w:rsid w:val="00487A21"/>
    <w:rsid w:val="00490BCD"/>
    <w:rsid w:val="004A0570"/>
    <w:rsid w:val="004A261D"/>
    <w:rsid w:val="004A3F80"/>
    <w:rsid w:val="004A4365"/>
    <w:rsid w:val="004A61C8"/>
    <w:rsid w:val="004A64C0"/>
    <w:rsid w:val="004B1769"/>
    <w:rsid w:val="004B5E5A"/>
    <w:rsid w:val="004B7123"/>
    <w:rsid w:val="004C0B73"/>
    <w:rsid w:val="004C12E5"/>
    <w:rsid w:val="004C1F98"/>
    <w:rsid w:val="004D0DD1"/>
    <w:rsid w:val="004D3C90"/>
    <w:rsid w:val="004E3779"/>
    <w:rsid w:val="004F0297"/>
    <w:rsid w:val="004F1E2A"/>
    <w:rsid w:val="004F5AA5"/>
    <w:rsid w:val="004F5E72"/>
    <w:rsid w:val="00503C45"/>
    <w:rsid w:val="00511967"/>
    <w:rsid w:val="005119EC"/>
    <w:rsid w:val="00520CF2"/>
    <w:rsid w:val="0052210B"/>
    <w:rsid w:val="00522611"/>
    <w:rsid w:val="00523323"/>
    <w:rsid w:val="00525A71"/>
    <w:rsid w:val="00527A75"/>
    <w:rsid w:val="00531CBE"/>
    <w:rsid w:val="005339CB"/>
    <w:rsid w:val="00533E78"/>
    <w:rsid w:val="0054315D"/>
    <w:rsid w:val="005450D3"/>
    <w:rsid w:val="005541BB"/>
    <w:rsid w:val="0055730B"/>
    <w:rsid w:val="00560AAF"/>
    <w:rsid w:val="00560F55"/>
    <w:rsid w:val="005625A2"/>
    <w:rsid w:val="0056438D"/>
    <w:rsid w:val="00565BBF"/>
    <w:rsid w:val="0057393F"/>
    <w:rsid w:val="0058501A"/>
    <w:rsid w:val="005951A0"/>
    <w:rsid w:val="005B00E0"/>
    <w:rsid w:val="005B7640"/>
    <w:rsid w:val="005B7F7E"/>
    <w:rsid w:val="005D1044"/>
    <w:rsid w:val="005D221D"/>
    <w:rsid w:val="005D3BCF"/>
    <w:rsid w:val="005D49B8"/>
    <w:rsid w:val="005E04B6"/>
    <w:rsid w:val="005E32AB"/>
    <w:rsid w:val="005E616D"/>
    <w:rsid w:val="005E644A"/>
    <w:rsid w:val="005F08C6"/>
    <w:rsid w:val="005F70D9"/>
    <w:rsid w:val="006046DD"/>
    <w:rsid w:val="00616338"/>
    <w:rsid w:val="00616C1B"/>
    <w:rsid w:val="006201AF"/>
    <w:rsid w:val="00623483"/>
    <w:rsid w:val="00627AC1"/>
    <w:rsid w:val="006301C5"/>
    <w:rsid w:val="00632D70"/>
    <w:rsid w:val="00637EF1"/>
    <w:rsid w:val="00641A6D"/>
    <w:rsid w:val="00645B77"/>
    <w:rsid w:val="00647CDD"/>
    <w:rsid w:val="00651EC0"/>
    <w:rsid w:val="006558B1"/>
    <w:rsid w:val="006654AB"/>
    <w:rsid w:val="0066696E"/>
    <w:rsid w:val="00666CAB"/>
    <w:rsid w:val="006738A4"/>
    <w:rsid w:val="006779DA"/>
    <w:rsid w:val="00681564"/>
    <w:rsid w:val="00681E23"/>
    <w:rsid w:val="00685F99"/>
    <w:rsid w:val="00692797"/>
    <w:rsid w:val="00696CFC"/>
    <w:rsid w:val="006A07E9"/>
    <w:rsid w:val="006A08E9"/>
    <w:rsid w:val="006A0AA9"/>
    <w:rsid w:val="006A6B67"/>
    <w:rsid w:val="006B08BC"/>
    <w:rsid w:val="006B4E75"/>
    <w:rsid w:val="006C2F86"/>
    <w:rsid w:val="006D3667"/>
    <w:rsid w:val="006E534A"/>
    <w:rsid w:val="006F3689"/>
    <w:rsid w:val="006F7F7A"/>
    <w:rsid w:val="007069C5"/>
    <w:rsid w:val="0071759B"/>
    <w:rsid w:val="0072103C"/>
    <w:rsid w:val="00724B97"/>
    <w:rsid w:val="007352AC"/>
    <w:rsid w:val="00742953"/>
    <w:rsid w:val="00742CC3"/>
    <w:rsid w:val="007435E6"/>
    <w:rsid w:val="00746FBD"/>
    <w:rsid w:val="00761B82"/>
    <w:rsid w:val="00764B46"/>
    <w:rsid w:val="00774861"/>
    <w:rsid w:val="00777C4B"/>
    <w:rsid w:val="007817CA"/>
    <w:rsid w:val="00785BB2"/>
    <w:rsid w:val="00786FA2"/>
    <w:rsid w:val="00795F5D"/>
    <w:rsid w:val="007B167D"/>
    <w:rsid w:val="007B2631"/>
    <w:rsid w:val="007B4F0E"/>
    <w:rsid w:val="007B67F6"/>
    <w:rsid w:val="007C159A"/>
    <w:rsid w:val="007C1BA1"/>
    <w:rsid w:val="007C2C9F"/>
    <w:rsid w:val="007C62E9"/>
    <w:rsid w:val="007D4D6E"/>
    <w:rsid w:val="007D7656"/>
    <w:rsid w:val="007E77D3"/>
    <w:rsid w:val="007F12EB"/>
    <w:rsid w:val="007F2601"/>
    <w:rsid w:val="0080072B"/>
    <w:rsid w:val="0080559B"/>
    <w:rsid w:val="00805B63"/>
    <w:rsid w:val="00806666"/>
    <w:rsid w:val="0081604A"/>
    <w:rsid w:val="0081646F"/>
    <w:rsid w:val="00820EEF"/>
    <w:rsid w:val="008217FA"/>
    <w:rsid w:val="00822847"/>
    <w:rsid w:val="00825E16"/>
    <w:rsid w:val="00833201"/>
    <w:rsid w:val="00835FF4"/>
    <w:rsid w:val="00841824"/>
    <w:rsid w:val="00855F4F"/>
    <w:rsid w:val="0086570B"/>
    <w:rsid w:val="00871B15"/>
    <w:rsid w:val="00875086"/>
    <w:rsid w:val="00875EDA"/>
    <w:rsid w:val="00876001"/>
    <w:rsid w:val="008811B7"/>
    <w:rsid w:val="00882DA9"/>
    <w:rsid w:val="0088529A"/>
    <w:rsid w:val="00890AFC"/>
    <w:rsid w:val="00896FB1"/>
    <w:rsid w:val="00897210"/>
    <w:rsid w:val="00897C17"/>
    <w:rsid w:val="008A0837"/>
    <w:rsid w:val="008A7369"/>
    <w:rsid w:val="008B06E8"/>
    <w:rsid w:val="008B68DA"/>
    <w:rsid w:val="008C4173"/>
    <w:rsid w:val="008C41B3"/>
    <w:rsid w:val="008C70E1"/>
    <w:rsid w:val="008C75EC"/>
    <w:rsid w:val="008D123D"/>
    <w:rsid w:val="008D273B"/>
    <w:rsid w:val="008D342F"/>
    <w:rsid w:val="008D45E8"/>
    <w:rsid w:val="008D47A5"/>
    <w:rsid w:val="008D4861"/>
    <w:rsid w:val="008E05C5"/>
    <w:rsid w:val="008E1028"/>
    <w:rsid w:val="008E1D56"/>
    <w:rsid w:val="008E381A"/>
    <w:rsid w:val="008E672F"/>
    <w:rsid w:val="008F2FCE"/>
    <w:rsid w:val="008F5B49"/>
    <w:rsid w:val="008F6FDA"/>
    <w:rsid w:val="009013F5"/>
    <w:rsid w:val="009021C4"/>
    <w:rsid w:val="009039D2"/>
    <w:rsid w:val="009052D9"/>
    <w:rsid w:val="00911C03"/>
    <w:rsid w:val="00916FDC"/>
    <w:rsid w:val="0091724F"/>
    <w:rsid w:val="0092007A"/>
    <w:rsid w:val="00923038"/>
    <w:rsid w:val="00923924"/>
    <w:rsid w:val="00927D9D"/>
    <w:rsid w:val="009353FD"/>
    <w:rsid w:val="009417E3"/>
    <w:rsid w:val="00941B84"/>
    <w:rsid w:val="00943E5C"/>
    <w:rsid w:val="009519D9"/>
    <w:rsid w:val="00962055"/>
    <w:rsid w:val="00965CAE"/>
    <w:rsid w:val="00970BB3"/>
    <w:rsid w:val="00970BF8"/>
    <w:rsid w:val="009717E1"/>
    <w:rsid w:val="00974C77"/>
    <w:rsid w:val="00982F5D"/>
    <w:rsid w:val="00992CF9"/>
    <w:rsid w:val="009950DF"/>
    <w:rsid w:val="00995954"/>
    <w:rsid w:val="00995E64"/>
    <w:rsid w:val="009A0251"/>
    <w:rsid w:val="009A6B6B"/>
    <w:rsid w:val="009A765A"/>
    <w:rsid w:val="009B386D"/>
    <w:rsid w:val="009B74B1"/>
    <w:rsid w:val="009C3B2D"/>
    <w:rsid w:val="009D3676"/>
    <w:rsid w:val="009D4355"/>
    <w:rsid w:val="009D5576"/>
    <w:rsid w:val="009E3D1C"/>
    <w:rsid w:val="00A00103"/>
    <w:rsid w:val="00A031F7"/>
    <w:rsid w:val="00A160AF"/>
    <w:rsid w:val="00A16977"/>
    <w:rsid w:val="00A2594C"/>
    <w:rsid w:val="00A262C5"/>
    <w:rsid w:val="00A36529"/>
    <w:rsid w:val="00A40E3C"/>
    <w:rsid w:val="00A41A05"/>
    <w:rsid w:val="00A502D8"/>
    <w:rsid w:val="00A50AE6"/>
    <w:rsid w:val="00A54BD1"/>
    <w:rsid w:val="00A56002"/>
    <w:rsid w:val="00A66E51"/>
    <w:rsid w:val="00A67681"/>
    <w:rsid w:val="00A745DE"/>
    <w:rsid w:val="00A75917"/>
    <w:rsid w:val="00A82C10"/>
    <w:rsid w:val="00A848F9"/>
    <w:rsid w:val="00A9340F"/>
    <w:rsid w:val="00AA0249"/>
    <w:rsid w:val="00AA429E"/>
    <w:rsid w:val="00AA6857"/>
    <w:rsid w:val="00AB0034"/>
    <w:rsid w:val="00AB0CF0"/>
    <w:rsid w:val="00AB422D"/>
    <w:rsid w:val="00AC2CE1"/>
    <w:rsid w:val="00AC4185"/>
    <w:rsid w:val="00AC57EA"/>
    <w:rsid w:val="00AD2D05"/>
    <w:rsid w:val="00AD4631"/>
    <w:rsid w:val="00AD6359"/>
    <w:rsid w:val="00AF20BF"/>
    <w:rsid w:val="00AF6B5B"/>
    <w:rsid w:val="00B03A2C"/>
    <w:rsid w:val="00B03A55"/>
    <w:rsid w:val="00B07965"/>
    <w:rsid w:val="00B07D6E"/>
    <w:rsid w:val="00B12415"/>
    <w:rsid w:val="00B124C9"/>
    <w:rsid w:val="00B15F10"/>
    <w:rsid w:val="00B17E13"/>
    <w:rsid w:val="00B22DEF"/>
    <w:rsid w:val="00B25F1D"/>
    <w:rsid w:val="00B30263"/>
    <w:rsid w:val="00B33A91"/>
    <w:rsid w:val="00B36FD3"/>
    <w:rsid w:val="00B4007A"/>
    <w:rsid w:val="00B4155E"/>
    <w:rsid w:val="00B456CF"/>
    <w:rsid w:val="00B4618A"/>
    <w:rsid w:val="00B51116"/>
    <w:rsid w:val="00B52C46"/>
    <w:rsid w:val="00B558AD"/>
    <w:rsid w:val="00B55B1C"/>
    <w:rsid w:val="00B63149"/>
    <w:rsid w:val="00B6709C"/>
    <w:rsid w:val="00B72C47"/>
    <w:rsid w:val="00B735D4"/>
    <w:rsid w:val="00B73F28"/>
    <w:rsid w:val="00B75803"/>
    <w:rsid w:val="00B803F9"/>
    <w:rsid w:val="00B83ED7"/>
    <w:rsid w:val="00B90E95"/>
    <w:rsid w:val="00B95904"/>
    <w:rsid w:val="00B9645E"/>
    <w:rsid w:val="00B9664F"/>
    <w:rsid w:val="00BA6E96"/>
    <w:rsid w:val="00BB593B"/>
    <w:rsid w:val="00BB69F7"/>
    <w:rsid w:val="00BC2897"/>
    <w:rsid w:val="00BC3053"/>
    <w:rsid w:val="00BC49A0"/>
    <w:rsid w:val="00BD2607"/>
    <w:rsid w:val="00BD4607"/>
    <w:rsid w:val="00BE505E"/>
    <w:rsid w:val="00BF4B84"/>
    <w:rsid w:val="00BF5B1D"/>
    <w:rsid w:val="00C00023"/>
    <w:rsid w:val="00C0033B"/>
    <w:rsid w:val="00C00584"/>
    <w:rsid w:val="00C10D42"/>
    <w:rsid w:val="00C1203A"/>
    <w:rsid w:val="00C14131"/>
    <w:rsid w:val="00C23A0D"/>
    <w:rsid w:val="00C2437F"/>
    <w:rsid w:val="00C2492F"/>
    <w:rsid w:val="00C31653"/>
    <w:rsid w:val="00C3508D"/>
    <w:rsid w:val="00C369F9"/>
    <w:rsid w:val="00C375DC"/>
    <w:rsid w:val="00C41FE4"/>
    <w:rsid w:val="00C44EF1"/>
    <w:rsid w:val="00C6520F"/>
    <w:rsid w:val="00C6578B"/>
    <w:rsid w:val="00C761A4"/>
    <w:rsid w:val="00C82D1C"/>
    <w:rsid w:val="00C945A0"/>
    <w:rsid w:val="00C97C12"/>
    <w:rsid w:val="00C97CCE"/>
    <w:rsid w:val="00CA2254"/>
    <w:rsid w:val="00CA2B96"/>
    <w:rsid w:val="00CB09A6"/>
    <w:rsid w:val="00CC2064"/>
    <w:rsid w:val="00CC2A45"/>
    <w:rsid w:val="00CD0571"/>
    <w:rsid w:val="00CE58FB"/>
    <w:rsid w:val="00CE6381"/>
    <w:rsid w:val="00CE6B80"/>
    <w:rsid w:val="00CF24EA"/>
    <w:rsid w:val="00CF57DC"/>
    <w:rsid w:val="00CF6E91"/>
    <w:rsid w:val="00CF7B04"/>
    <w:rsid w:val="00D002C7"/>
    <w:rsid w:val="00D06421"/>
    <w:rsid w:val="00D10FDA"/>
    <w:rsid w:val="00D11E3D"/>
    <w:rsid w:val="00D14763"/>
    <w:rsid w:val="00D1549F"/>
    <w:rsid w:val="00D16C82"/>
    <w:rsid w:val="00D2195F"/>
    <w:rsid w:val="00D2421F"/>
    <w:rsid w:val="00D25C2A"/>
    <w:rsid w:val="00D33DDF"/>
    <w:rsid w:val="00D33E54"/>
    <w:rsid w:val="00D36C2B"/>
    <w:rsid w:val="00D469C3"/>
    <w:rsid w:val="00D46E70"/>
    <w:rsid w:val="00D515A3"/>
    <w:rsid w:val="00D518E4"/>
    <w:rsid w:val="00D601B3"/>
    <w:rsid w:val="00D6049E"/>
    <w:rsid w:val="00D7287B"/>
    <w:rsid w:val="00D80263"/>
    <w:rsid w:val="00D848B7"/>
    <w:rsid w:val="00D84E00"/>
    <w:rsid w:val="00D87EDB"/>
    <w:rsid w:val="00DA2EF0"/>
    <w:rsid w:val="00DB4792"/>
    <w:rsid w:val="00DB69D8"/>
    <w:rsid w:val="00DC5EFC"/>
    <w:rsid w:val="00DD2DB8"/>
    <w:rsid w:val="00DD57D5"/>
    <w:rsid w:val="00DD7689"/>
    <w:rsid w:val="00DE1AEA"/>
    <w:rsid w:val="00DE30E1"/>
    <w:rsid w:val="00DF1EB7"/>
    <w:rsid w:val="00DF225D"/>
    <w:rsid w:val="00DF7222"/>
    <w:rsid w:val="00E02AD0"/>
    <w:rsid w:val="00E05927"/>
    <w:rsid w:val="00E06BF8"/>
    <w:rsid w:val="00E11378"/>
    <w:rsid w:val="00E122D1"/>
    <w:rsid w:val="00E23325"/>
    <w:rsid w:val="00E25D34"/>
    <w:rsid w:val="00E26C06"/>
    <w:rsid w:val="00E37AD2"/>
    <w:rsid w:val="00E37DEB"/>
    <w:rsid w:val="00E40C4E"/>
    <w:rsid w:val="00E5486E"/>
    <w:rsid w:val="00E56DEC"/>
    <w:rsid w:val="00E576EB"/>
    <w:rsid w:val="00E61F2E"/>
    <w:rsid w:val="00E71F4E"/>
    <w:rsid w:val="00E743D5"/>
    <w:rsid w:val="00E8732C"/>
    <w:rsid w:val="00E9081D"/>
    <w:rsid w:val="00E9471C"/>
    <w:rsid w:val="00EA02BC"/>
    <w:rsid w:val="00EA0EE8"/>
    <w:rsid w:val="00EA32A5"/>
    <w:rsid w:val="00EA37ED"/>
    <w:rsid w:val="00EA382D"/>
    <w:rsid w:val="00EA608C"/>
    <w:rsid w:val="00EA7095"/>
    <w:rsid w:val="00EB1002"/>
    <w:rsid w:val="00EC277D"/>
    <w:rsid w:val="00EC5ADC"/>
    <w:rsid w:val="00ED1E22"/>
    <w:rsid w:val="00ED23AB"/>
    <w:rsid w:val="00ED57B8"/>
    <w:rsid w:val="00EE76DF"/>
    <w:rsid w:val="00EF19E7"/>
    <w:rsid w:val="00EF2094"/>
    <w:rsid w:val="00EF4EDE"/>
    <w:rsid w:val="00EF5E78"/>
    <w:rsid w:val="00EF6751"/>
    <w:rsid w:val="00F01356"/>
    <w:rsid w:val="00F059F0"/>
    <w:rsid w:val="00F06998"/>
    <w:rsid w:val="00F1395C"/>
    <w:rsid w:val="00F15064"/>
    <w:rsid w:val="00F1551A"/>
    <w:rsid w:val="00F27390"/>
    <w:rsid w:val="00F33478"/>
    <w:rsid w:val="00F33B05"/>
    <w:rsid w:val="00F35780"/>
    <w:rsid w:val="00F415D1"/>
    <w:rsid w:val="00F45B71"/>
    <w:rsid w:val="00F506DE"/>
    <w:rsid w:val="00F564E3"/>
    <w:rsid w:val="00F719CE"/>
    <w:rsid w:val="00F735C1"/>
    <w:rsid w:val="00F75BC4"/>
    <w:rsid w:val="00F75DFF"/>
    <w:rsid w:val="00F83400"/>
    <w:rsid w:val="00F9226E"/>
    <w:rsid w:val="00F95970"/>
    <w:rsid w:val="00FA16AA"/>
    <w:rsid w:val="00FA1A83"/>
    <w:rsid w:val="00FA1CCE"/>
    <w:rsid w:val="00FA3A90"/>
    <w:rsid w:val="00FB05CC"/>
    <w:rsid w:val="00FB37EF"/>
    <w:rsid w:val="00FC1192"/>
    <w:rsid w:val="00FC3C22"/>
    <w:rsid w:val="00FE1744"/>
    <w:rsid w:val="00FE41AC"/>
    <w:rsid w:val="00FF3634"/>
    <w:rsid w:val="00FF687F"/>
    <w:rsid w:val="0B9E6B7A"/>
    <w:rsid w:val="252F6359"/>
    <w:rsid w:val="3C9E7305"/>
    <w:rsid w:val="5033EE07"/>
    <w:rsid w:val="594280EE"/>
    <w:rsid w:val="5B0E9F99"/>
    <w:rsid w:val="5FE210BC"/>
    <w:rsid w:val="649C5982"/>
    <w:rsid w:val="6DA713AF"/>
    <w:rsid w:val="75A6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794E1"/>
  <w15:docId w15:val="{69044706-FEEB-48C6-9902-AF2CF443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1BA1"/>
    <w:pPr>
      <w:spacing w:before="120" w:after="120"/>
    </w:pPr>
  </w:style>
  <w:style w:type="paragraph" w:styleId="Heading1">
    <w:name w:val="heading 1"/>
    <w:basedOn w:val="Normal"/>
    <w:next w:val="Normal"/>
    <w:link w:val="Heading1Char"/>
    <w:qFormat/>
    <w:rsid w:val="00C10D42"/>
    <w:pPr>
      <w:keepNext/>
      <w:keepLines/>
      <w:numPr>
        <w:numId w:val="7"/>
      </w:numPr>
      <w:spacing w:before="480"/>
      <w:outlineLvl w:val="0"/>
    </w:pPr>
    <w:rPr>
      <w:rFonts w:ascii="Poppins" w:hAnsi="Poppins"/>
      <w:color w:val="17365D" w:themeColor="text2" w:themeShade="BF"/>
      <w:sz w:val="48"/>
      <w:szCs w:val="48"/>
    </w:rPr>
  </w:style>
  <w:style w:type="paragraph" w:styleId="Heading2">
    <w:name w:val="heading 2"/>
    <w:basedOn w:val="Normal"/>
    <w:next w:val="Normal"/>
    <w:link w:val="Heading2Char"/>
    <w:unhideWhenUsed/>
    <w:qFormat/>
    <w:rsid w:val="00C10D42"/>
    <w:pPr>
      <w:keepNext/>
      <w:keepLines/>
      <w:spacing w:before="360" w:after="80"/>
      <w:outlineLvl w:val="1"/>
    </w:pPr>
    <w:rPr>
      <w:rFonts w:ascii="Poppins" w:hAnsi="Poppins"/>
      <w:color w:val="005198"/>
      <w:sz w:val="36"/>
      <w:szCs w:val="36"/>
    </w:rPr>
  </w:style>
  <w:style w:type="paragraph" w:styleId="Heading3">
    <w:name w:val="heading 3"/>
    <w:basedOn w:val="Normal"/>
    <w:next w:val="Normal"/>
    <w:link w:val="Heading3Char"/>
    <w:unhideWhenUsed/>
    <w:qFormat/>
    <w:rsid w:val="00C10D42"/>
    <w:pPr>
      <w:keepNext/>
      <w:keepLines/>
      <w:spacing w:before="280" w:after="80"/>
      <w:outlineLvl w:val="2"/>
    </w:pPr>
    <w:rPr>
      <w:rFonts w:ascii="Poppins" w:hAnsi="Poppins"/>
      <w:color w:val="009EDF"/>
      <w:sz w:val="32"/>
      <w:szCs w:val="28"/>
    </w:rPr>
  </w:style>
  <w:style w:type="paragraph" w:styleId="Heading4">
    <w:name w:val="heading 4"/>
    <w:basedOn w:val="Normal"/>
    <w:next w:val="Normal"/>
    <w:link w:val="Heading4Char"/>
    <w:unhideWhenUsed/>
    <w:rsid w:val="00511967"/>
    <w:pPr>
      <w:keepNext/>
      <w:keepLines/>
      <w:spacing w:before="240" w:after="40"/>
      <w:outlineLvl w:val="3"/>
    </w:pPr>
    <w:rPr>
      <w:color w:val="009EDF"/>
      <w:sz w:val="24"/>
      <w:szCs w:val="24"/>
    </w:rPr>
  </w:style>
  <w:style w:type="paragraph" w:styleId="Heading5">
    <w:name w:val="heading 5"/>
    <w:basedOn w:val="Normal"/>
    <w:next w:val="Normal"/>
    <w:link w:val="Heading5Char"/>
    <w:unhideWhenUsed/>
    <w:qFormat/>
    <w:rsid w:val="004A261D"/>
    <w:pPr>
      <w:keepNext/>
      <w:keepLines/>
      <w:spacing w:before="220" w:after="40"/>
      <w:outlineLvl w:val="4"/>
    </w:pPr>
    <w:rPr>
      <w:b/>
      <w:color w:val="009EDF"/>
    </w:rPr>
  </w:style>
  <w:style w:type="paragraph" w:styleId="Heading6">
    <w:name w:val="heading 6"/>
    <w:basedOn w:val="Normal"/>
    <w:next w:val="Normal"/>
    <w:link w:val="Heading6Char"/>
    <w:unhideWhenUsed/>
    <w:pPr>
      <w:keepNext/>
      <w:keepLines/>
      <w:spacing w:before="200" w:after="40"/>
      <w:outlineLvl w:val="5"/>
    </w:pPr>
    <w:rPr>
      <w:b/>
      <w:sz w:val="20"/>
      <w:szCs w:val="20"/>
    </w:rPr>
  </w:style>
  <w:style w:type="paragraph" w:styleId="Heading7">
    <w:name w:val="heading 7"/>
    <w:basedOn w:val="Normal"/>
    <w:next w:val="Normal"/>
    <w:link w:val="Heading7Char"/>
    <w:unhideWhenUsed/>
    <w:rsid w:val="00343C8A"/>
    <w:pPr>
      <w:keepNext/>
      <w:keepLines/>
      <w:spacing w:before="40" w:after="0" w:line="312" w:lineRule="auto"/>
      <w:ind w:left="1296" w:hanging="1296"/>
      <w:outlineLvl w:val="6"/>
    </w:pPr>
    <w:rPr>
      <w:rFonts w:asciiTheme="majorHAnsi" w:eastAsiaTheme="majorEastAsia" w:hAnsiTheme="majorHAnsi" w:cstheme="majorBidi"/>
      <w:i/>
      <w:iCs/>
      <w:color w:val="243F60" w:themeColor="accent1" w:themeShade="7F"/>
      <w:sz w:val="20"/>
      <w:lang w:val="en-US" w:eastAsia="en-US"/>
    </w:rPr>
  </w:style>
  <w:style w:type="paragraph" w:styleId="Heading8">
    <w:name w:val="heading 8"/>
    <w:basedOn w:val="Normal"/>
    <w:next w:val="Normal"/>
    <w:link w:val="Heading8Char"/>
    <w:unhideWhenUsed/>
    <w:rsid w:val="00343C8A"/>
    <w:pPr>
      <w:keepNext/>
      <w:keepLines/>
      <w:spacing w:before="40" w:after="0" w:line="312" w:lineRule="auto"/>
      <w:ind w:left="1440" w:hanging="1440"/>
      <w:outlineLvl w:val="7"/>
    </w:pPr>
    <w:rPr>
      <w:rFonts w:asciiTheme="majorHAnsi" w:eastAsiaTheme="majorEastAsia" w:hAnsiTheme="majorHAnsi" w:cstheme="majorBidi"/>
      <w:color w:val="272727" w:themeColor="text1" w:themeTint="D8"/>
      <w:sz w:val="21"/>
      <w:szCs w:val="21"/>
      <w:lang w:val="en-US" w:eastAsia="en-US"/>
    </w:rPr>
  </w:style>
  <w:style w:type="paragraph" w:styleId="Heading9">
    <w:name w:val="heading 9"/>
    <w:basedOn w:val="Normal"/>
    <w:next w:val="Normal"/>
    <w:link w:val="Heading9Char"/>
    <w:unhideWhenUsed/>
    <w:rsid w:val="00343C8A"/>
    <w:pPr>
      <w:keepNext/>
      <w:keepLines/>
      <w:spacing w:before="40" w:after="0" w:line="312" w:lineRule="auto"/>
      <w:ind w:left="1584" w:hanging="1584"/>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rsid w:val="00F9226E"/>
    <w:pPr>
      <w:ind w:left="720"/>
      <w:contextualSpacing/>
    </w:pPr>
  </w:style>
  <w:style w:type="paragraph" w:styleId="Header">
    <w:name w:val="header"/>
    <w:basedOn w:val="Normal"/>
    <w:link w:val="HeaderChar"/>
    <w:uiPriority w:val="99"/>
    <w:unhideWhenUsed/>
    <w:rsid w:val="00916FDC"/>
    <w:pPr>
      <w:tabs>
        <w:tab w:val="center" w:pos="4513"/>
        <w:tab w:val="right" w:pos="9026"/>
      </w:tabs>
      <w:spacing w:line="240" w:lineRule="auto"/>
    </w:pPr>
  </w:style>
  <w:style w:type="character" w:customStyle="1" w:styleId="HeaderChar">
    <w:name w:val="Header Char"/>
    <w:basedOn w:val="DefaultParagraphFont"/>
    <w:link w:val="Header"/>
    <w:uiPriority w:val="99"/>
    <w:rsid w:val="00916FDC"/>
  </w:style>
  <w:style w:type="paragraph" w:styleId="Footer">
    <w:name w:val="footer"/>
    <w:basedOn w:val="Normal"/>
    <w:link w:val="FooterChar"/>
    <w:uiPriority w:val="99"/>
    <w:unhideWhenUsed/>
    <w:rsid w:val="00916FDC"/>
    <w:pPr>
      <w:tabs>
        <w:tab w:val="center" w:pos="4513"/>
        <w:tab w:val="right" w:pos="9026"/>
      </w:tabs>
      <w:spacing w:line="240" w:lineRule="auto"/>
    </w:pPr>
  </w:style>
  <w:style w:type="character" w:customStyle="1" w:styleId="FooterChar">
    <w:name w:val="Footer Char"/>
    <w:basedOn w:val="DefaultParagraphFont"/>
    <w:link w:val="Footer"/>
    <w:uiPriority w:val="99"/>
    <w:rsid w:val="00916FDC"/>
  </w:style>
  <w:style w:type="character" w:styleId="Hyperlink">
    <w:name w:val="Hyperlink"/>
    <w:basedOn w:val="DefaultParagraphFont"/>
    <w:uiPriority w:val="99"/>
    <w:unhideWhenUsed/>
    <w:rsid w:val="0071759B"/>
    <w:rPr>
      <w:color w:val="0000FF" w:themeColor="hyperlink"/>
      <w:u w:val="single"/>
    </w:rPr>
  </w:style>
  <w:style w:type="character" w:styleId="UnresolvedMention">
    <w:name w:val="Unresolved Mention"/>
    <w:basedOn w:val="DefaultParagraphFont"/>
    <w:uiPriority w:val="99"/>
    <w:semiHidden/>
    <w:unhideWhenUsed/>
    <w:rsid w:val="0071759B"/>
    <w:rPr>
      <w:color w:val="605E5C"/>
      <w:shd w:val="clear" w:color="auto" w:fill="E1DFDD"/>
    </w:rPr>
  </w:style>
  <w:style w:type="paragraph" w:styleId="NormalWeb">
    <w:name w:val="Normal (Web)"/>
    <w:basedOn w:val="Normal"/>
    <w:unhideWhenUsed/>
    <w:rsid w:val="00B52C46"/>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aliases w:val="Table Note"/>
    <w:basedOn w:val="DefaultParagraphFont"/>
    <w:uiPriority w:val="19"/>
    <w:rsid w:val="0088529A"/>
    <w:rPr>
      <w:i/>
      <w:iCs/>
      <w:color w:val="404040" w:themeColor="text1" w:themeTint="BF"/>
    </w:rPr>
  </w:style>
  <w:style w:type="paragraph" w:styleId="TOCHeading">
    <w:name w:val="TOC Heading"/>
    <w:basedOn w:val="Heading1"/>
    <w:next w:val="Normal"/>
    <w:uiPriority w:val="39"/>
    <w:unhideWhenUsed/>
    <w:rsid w:val="007C1BA1"/>
    <w:pPr>
      <w:spacing w:before="240" w:after="0" w:line="259" w:lineRule="auto"/>
      <w:outlineLvl w:val="9"/>
    </w:pPr>
    <w:rPr>
      <w:rFonts w:asciiTheme="majorHAnsi" w:eastAsiaTheme="majorEastAsia" w:hAnsiTheme="majorHAnsi" w:cstheme="majorBidi"/>
      <w:b/>
      <w:color w:val="365F91" w:themeColor="accent1" w:themeShade="BF"/>
      <w:sz w:val="32"/>
      <w:szCs w:val="32"/>
      <w:lang w:val="en-US" w:eastAsia="en-US"/>
    </w:rPr>
  </w:style>
  <w:style w:type="paragraph" w:styleId="TOC2">
    <w:name w:val="toc 2"/>
    <w:basedOn w:val="Normal"/>
    <w:next w:val="Normal"/>
    <w:autoRedefine/>
    <w:uiPriority w:val="39"/>
    <w:unhideWhenUsed/>
    <w:rsid w:val="00455BAC"/>
    <w:pPr>
      <w:tabs>
        <w:tab w:val="right" w:leader="dot" w:pos="10070"/>
      </w:tabs>
      <w:spacing w:after="100"/>
      <w:ind w:left="220"/>
    </w:pPr>
    <w:rPr>
      <w:noProof/>
      <w:color w:val="009EDF"/>
      <w:sz w:val="24"/>
      <w:szCs w:val="24"/>
    </w:rPr>
  </w:style>
  <w:style w:type="paragraph" w:styleId="TOC3">
    <w:name w:val="toc 3"/>
    <w:basedOn w:val="Normal"/>
    <w:next w:val="Normal"/>
    <w:autoRedefine/>
    <w:uiPriority w:val="39"/>
    <w:unhideWhenUsed/>
    <w:rsid w:val="007C1BA1"/>
    <w:pPr>
      <w:spacing w:after="100"/>
      <w:ind w:left="440"/>
    </w:pPr>
  </w:style>
  <w:style w:type="paragraph" w:styleId="NoSpacing">
    <w:name w:val="No Spacing"/>
    <w:uiPriority w:val="1"/>
    <w:rsid w:val="007C1BA1"/>
    <w:pPr>
      <w:spacing w:line="240" w:lineRule="auto"/>
    </w:pPr>
  </w:style>
  <w:style w:type="table" w:styleId="TableGrid">
    <w:name w:val="Table Grid"/>
    <w:basedOn w:val="TableNormal"/>
    <w:uiPriority w:val="39"/>
    <w:rsid w:val="00EA38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F6E91"/>
    <w:rPr>
      <w:sz w:val="16"/>
      <w:szCs w:val="16"/>
    </w:rPr>
  </w:style>
  <w:style w:type="paragraph" w:styleId="CommentText">
    <w:name w:val="annotation text"/>
    <w:basedOn w:val="Normal"/>
    <w:link w:val="CommentTextChar"/>
    <w:unhideWhenUsed/>
    <w:rsid w:val="00CF6E91"/>
    <w:pPr>
      <w:spacing w:line="240" w:lineRule="auto"/>
    </w:pPr>
    <w:rPr>
      <w:sz w:val="20"/>
      <w:szCs w:val="20"/>
    </w:rPr>
  </w:style>
  <w:style w:type="character" w:customStyle="1" w:styleId="CommentTextChar">
    <w:name w:val="Comment Text Char"/>
    <w:basedOn w:val="DefaultParagraphFont"/>
    <w:link w:val="CommentText"/>
    <w:rsid w:val="00CF6E91"/>
    <w:rPr>
      <w:sz w:val="20"/>
      <w:szCs w:val="20"/>
    </w:rPr>
  </w:style>
  <w:style w:type="paragraph" w:styleId="CommentSubject">
    <w:name w:val="annotation subject"/>
    <w:basedOn w:val="CommentText"/>
    <w:next w:val="CommentText"/>
    <w:link w:val="CommentSubjectChar"/>
    <w:unhideWhenUsed/>
    <w:rsid w:val="00CF6E91"/>
    <w:rPr>
      <w:b/>
      <w:bCs/>
    </w:rPr>
  </w:style>
  <w:style w:type="character" w:customStyle="1" w:styleId="CommentSubjectChar">
    <w:name w:val="Comment Subject Char"/>
    <w:basedOn w:val="CommentTextChar"/>
    <w:link w:val="CommentSubject"/>
    <w:rsid w:val="00CF6E91"/>
    <w:rPr>
      <w:b/>
      <w:bCs/>
      <w:sz w:val="20"/>
      <w:szCs w:val="20"/>
    </w:rPr>
  </w:style>
  <w:style w:type="paragraph" w:styleId="TOC1">
    <w:name w:val="toc 1"/>
    <w:basedOn w:val="Normal"/>
    <w:next w:val="Normal"/>
    <w:autoRedefine/>
    <w:uiPriority w:val="39"/>
    <w:unhideWhenUsed/>
    <w:rsid w:val="0037018A"/>
    <w:pPr>
      <w:tabs>
        <w:tab w:val="left" w:pos="440"/>
        <w:tab w:val="right" w:leader="dot" w:pos="10070"/>
      </w:tabs>
      <w:spacing w:after="100"/>
    </w:pPr>
    <w:rPr>
      <w:b/>
      <w:bCs/>
      <w:noProof/>
      <w:color w:val="005198"/>
      <w:sz w:val="32"/>
      <w:szCs w:val="32"/>
    </w:rPr>
  </w:style>
  <w:style w:type="character" w:customStyle="1" w:styleId="Heading7Char">
    <w:name w:val="Heading 7 Char"/>
    <w:basedOn w:val="DefaultParagraphFont"/>
    <w:link w:val="Heading7"/>
    <w:rsid w:val="00343C8A"/>
    <w:rPr>
      <w:rFonts w:asciiTheme="majorHAnsi" w:eastAsiaTheme="majorEastAsia" w:hAnsiTheme="majorHAnsi" w:cstheme="majorBidi"/>
      <w:i/>
      <w:iCs/>
      <w:color w:val="243F60" w:themeColor="accent1" w:themeShade="7F"/>
      <w:sz w:val="20"/>
      <w:lang w:val="en-US" w:eastAsia="en-US"/>
    </w:rPr>
  </w:style>
  <w:style w:type="character" w:customStyle="1" w:styleId="Heading8Char">
    <w:name w:val="Heading 8 Char"/>
    <w:basedOn w:val="DefaultParagraphFont"/>
    <w:link w:val="Heading8"/>
    <w:rsid w:val="00343C8A"/>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rsid w:val="00343C8A"/>
    <w:rPr>
      <w:rFonts w:asciiTheme="majorHAnsi" w:eastAsiaTheme="majorEastAsia" w:hAnsiTheme="majorHAnsi" w:cstheme="majorBidi"/>
      <w:i/>
      <w:iCs/>
      <w:color w:val="272727" w:themeColor="text1" w:themeTint="D8"/>
      <w:sz w:val="21"/>
      <w:szCs w:val="21"/>
      <w:lang w:val="en-US" w:eastAsia="en-US"/>
    </w:rPr>
  </w:style>
  <w:style w:type="character" w:customStyle="1" w:styleId="Heading1Char">
    <w:name w:val="Heading 1 Char"/>
    <w:basedOn w:val="DefaultParagraphFont"/>
    <w:link w:val="Heading1"/>
    <w:rsid w:val="00C10D42"/>
    <w:rPr>
      <w:rFonts w:ascii="Poppins" w:hAnsi="Poppins"/>
      <w:color w:val="17365D" w:themeColor="text2" w:themeShade="BF"/>
      <w:sz w:val="48"/>
      <w:szCs w:val="48"/>
    </w:rPr>
  </w:style>
  <w:style w:type="character" w:customStyle="1" w:styleId="Heading2Char">
    <w:name w:val="Heading 2 Char"/>
    <w:basedOn w:val="DefaultParagraphFont"/>
    <w:link w:val="Heading2"/>
    <w:rsid w:val="00C10D42"/>
    <w:rPr>
      <w:rFonts w:ascii="Poppins" w:hAnsi="Poppins"/>
      <w:color w:val="005198"/>
      <w:sz w:val="36"/>
      <w:szCs w:val="36"/>
    </w:rPr>
  </w:style>
  <w:style w:type="character" w:customStyle="1" w:styleId="Heading3Char">
    <w:name w:val="Heading 3 Char"/>
    <w:basedOn w:val="DefaultParagraphFont"/>
    <w:link w:val="Heading3"/>
    <w:rsid w:val="00C10D42"/>
    <w:rPr>
      <w:rFonts w:ascii="Poppins" w:hAnsi="Poppins"/>
      <w:color w:val="009EDF"/>
      <w:sz w:val="32"/>
      <w:szCs w:val="28"/>
    </w:rPr>
  </w:style>
  <w:style w:type="character" w:customStyle="1" w:styleId="Heading4Char">
    <w:name w:val="Heading 4 Char"/>
    <w:basedOn w:val="DefaultParagraphFont"/>
    <w:link w:val="Heading4"/>
    <w:uiPriority w:val="9"/>
    <w:rsid w:val="00343C8A"/>
    <w:rPr>
      <w:color w:val="009EDF"/>
      <w:sz w:val="24"/>
      <w:szCs w:val="24"/>
    </w:rPr>
  </w:style>
  <w:style w:type="character" w:customStyle="1" w:styleId="Heading5Char">
    <w:name w:val="Heading 5 Char"/>
    <w:basedOn w:val="DefaultParagraphFont"/>
    <w:link w:val="Heading5"/>
    <w:rsid w:val="00343C8A"/>
    <w:rPr>
      <w:b/>
      <w:color w:val="009EDF"/>
    </w:rPr>
  </w:style>
  <w:style w:type="paragraph" w:styleId="Quote">
    <w:name w:val="Quote"/>
    <w:basedOn w:val="Normal"/>
    <w:next w:val="Normal"/>
    <w:link w:val="QuoteChar"/>
    <w:uiPriority w:val="29"/>
    <w:rsid w:val="00343C8A"/>
    <w:pPr>
      <w:spacing w:before="200" w:after="160" w:line="312" w:lineRule="auto"/>
      <w:ind w:left="864" w:right="864"/>
      <w:jc w:val="center"/>
    </w:pPr>
    <w:rPr>
      <w:rFonts w:ascii="Zilla Slab" w:eastAsiaTheme="minorHAnsi" w:hAnsi="Zilla Slab" w:cstheme="minorBidi"/>
      <w:i/>
      <w:iCs/>
      <w:color w:val="1F497D" w:themeColor="text2"/>
      <w:sz w:val="20"/>
      <w:lang w:val="en-US" w:eastAsia="en-US"/>
    </w:rPr>
  </w:style>
  <w:style w:type="character" w:customStyle="1" w:styleId="QuoteChar">
    <w:name w:val="Quote Char"/>
    <w:basedOn w:val="DefaultParagraphFont"/>
    <w:link w:val="Quote"/>
    <w:uiPriority w:val="29"/>
    <w:rsid w:val="00343C8A"/>
    <w:rPr>
      <w:rFonts w:ascii="Zilla Slab" w:eastAsiaTheme="minorHAnsi" w:hAnsi="Zilla Slab" w:cstheme="minorBidi"/>
      <w:i/>
      <w:iCs/>
      <w:color w:val="1F497D" w:themeColor="text2"/>
      <w:sz w:val="20"/>
      <w:lang w:val="en-US" w:eastAsia="en-US"/>
    </w:rPr>
  </w:style>
  <w:style w:type="paragraph" w:styleId="IntenseQuote">
    <w:name w:val="Intense Quote"/>
    <w:basedOn w:val="Normal"/>
    <w:next w:val="Normal"/>
    <w:link w:val="IntenseQuoteChar"/>
    <w:uiPriority w:val="30"/>
    <w:rsid w:val="00343C8A"/>
    <w:pPr>
      <w:pBdr>
        <w:top w:val="single" w:sz="4" w:space="10" w:color="4F81BD" w:themeColor="accent1"/>
        <w:bottom w:val="single" w:sz="4" w:space="10" w:color="4F81BD" w:themeColor="accent1"/>
      </w:pBdr>
      <w:spacing w:before="360" w:after="360" w:line="312" w:lineRule="auto"/>
      <w:ind w:left="864" w:right="864"/>
      <w:jc w:val="center"/>
    </w:pPr>
    <w:rPr>
      <w:rFonts w:ascii="Zilla Slab" w:eastAsiaTheme="minorHAnsi" w:hAnsi="Zilla Slab" w:cstheme="minorBidi"/>
      <w:i/>
      <w:iCs/>
      <w:color w:val="4F81BD" w:themeColor="accent1"/>
      <w:lang w:val="en-US" w:eastAsia="en-US"/>
    </w:rPr>
  </w:style>
  <w:style w:type="character" w:customStyle="1" w:styleId="IntenseQuoteChar">
    <w:name w:val="Intense Quote Char"/>
    <w:basedOn w:val="DefaultParagraphFont"/>
    <w:link w:val="IntenseQuote"/>
    <w:uiPriority w:val="30"/>
    <w:rsid w:val="00343C8A"/>
    <w:rPr>
      <w:rFonts w:ascii="Zilla Slab" w:eastAsiaTheme="minorHAnsi" w:hAnsi="Zilla Slab" w:cstheme="minorBidi"/>
      <w:i/>
      <w:iCs/>
      <w:color w:val="4F81BD" w:themeColor="accent1"/>
      <w:lang w:val="en-US" w:eastAsia="en-US"/>
    </w:rPr>
  </w:style>
  <w:style w:type="character" w:customStyle="1" w:styleId="SubtitleChar">
    <w:name w:val="Subtitle Char"/>
    <w:basedOn w:val="DefaultParagraphFont"/>
    <w:link w:val="Subtitle"/>
    <w:rsid w:val="00343C8A"/>
    <w:rPr>
      <w:rFonts w:ascii="Georgia" w:eastAsia="Georgia" w:hAnsi="Georgia" w:cs="Georgia"/>
      <w:i/>
      <w:color w:val="666666"/>
      <w:sz w:val="48"/>
      <w:szCs w:val="48"/>
    </w:rPr>
  </w:style>
  <w:style w:type="character" w:styleId="Emphasis">
    <w:name w:val="Emphasis"/>
    <w:uiPriority w:val="20"/>
    <w:rsid w:val="00343C8A"/>
    <w:rPr>
      <w:b/>
      <w:color w:val="4F81BD" w:themeColor="accent1"/>
      <w:sz w:val="24"/>
    </w:rPr>
  </w:style>
  <w:style w:type="character" w:styleId="SubtleReference">
    <w:name w:val="Subtle Reference"/>
    <w:basedOn w:val="DefaultParagraphFont"/>
    <w:uiPriority w:val="31"/>
    <w:rsid w:val="00343C8A"/>
    <w:rPr>
      <w:smallCaps/>
      <w:color w:val="1F497D" w:themeColor="text2"/>
    </w:rPr>
  </w:style>
  <w:style w:type="character" w:customStyle="1" w:styleId="TitleChar">
    <w:name w:val="Title Char"/>
    <w:basedOn w:val="DefaultParagraphFont"/>
    <w:link w:val="Title"/>
    <w:rsid w:val="00343C8A"/>
    <w:rPr>
      <w:b/>
      <w:sz w:val="72"/>
      <w:szCs w:val="72"/>
    </w:rPr>
  </w:style>
  <w:style w:type="character" w:styleId="FollowedHyperlink">
    <w:name w:val="FollowedHyperlink"/>
    <w:basedOn w:val="DefaultParagraphFont"/>
    <w:unhideWhenUsed/>
    <w:rsid w:val="00343C8A"/>
    <w:rPr>
      <w:color w:val="800080" w:themeColor="followedHyperlink"/>
      <w:u w:val="single"/>
    </w:rPr>
  </w:style>
  <w:style w:type="table" w:styleId="GridTable5Dark-Accent1">
    <w:name w:val="Grid Table 5 Dark Accent 1"/>
    <w:basedOn w:val="TableNormal"/>
    <w:uiPriority w:val="50"/>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Table3-Accent1">
    <w:name w:val="List Table 3 Accent 1"/>
    <w:basedOn w:val="TableNormal"/>
    <w:uiPriority w:val="48"/>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Accent1">
    <w:name w:val="List Table 4 Accent 1"/>
    <w:basedOn w:val="TableNormal"/>
    <w:uiPriority w:val="49"/>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uidance">
    <w:name w:val="Guidance"/>
    <w:basedOn w:val="Normal"/>
    <w:qFormat/>
    <w:rsid w:val="00BC3053"/>
    <w:pPr>
      <w:spacing w:before="156" w:after="156" w:line="240" w:lineRule="auto"/>
    </w:pPr>
    <w:rPr>
      <w:rFonts w:eastAsiaTheme="minorHAnsi" w:cstheme="minorBidi"/>
      <w:i/>
      <w:color w:val="005198"/>
      <w:spacing w:val="2"/>
      <w:kern w:val="21"/>
      <w:szCs w:val="24"/>
      <w:lang w:val="en-US" w:eastAsia="en-US"/>
    </w:rPr>
  </w:style>
  <w:style w:type="paragraph" w:customStyle="1" w:styleId="Author">
    <w:name w:val="Author"/>
    <w:next w:val="Normal"/>
    <w:rsid w:val="00343C8A"/>
    <w:pPr>
      <w:keepNext/>
      <w:keepLines/>
      <w:spacing w:after="200" w:line="240" w:lineRule="auto"/>
      <w:jc w:val="center"/>
    </w:pPr>
    <w:rPr>
      <w:rFonts w:eastAsiaTheme="minorHAnsi" w:cstheme="minorBidi"/>
      <w:sz w:val="24"/>
      <w:szCs w:val="24"/>
      <w:lang w:val="en-US" w:eastAsia="en-US"/>
    </w:rPr>
  </w:style>
  <w:style w:type="paragraph" w:styleId="Date">
    <w:name w:val="Date"/>
    <w:next w:val="Normal"/>
    <w:link w:val="DateChar"/>
    <w:rsid w:val="00343C8A"/>
    <w:pPr>
      <w:keepNext/>
      <w:keepLines/>
      <w:spacing w:after="200" w:line="240" w:lineRule="auto"/>
      <w:jc w:val="center"/>
    </w:pPr>
    <w:rPr>
      <w:rFonts w:asciiTheme="minorHAnsi" w:eastAsiaTheme="minorHAnsi" w:hAnsiTheme="minorHAnsi" w:cstheme="minorBidi"/>
      <w:sz w:val="24"/>
      <w:szCs w:val="24"/>
      <w:lang w:val="en-US" w:eastAsia="en-US"/>
    </w:rPr>
  </w:style>
  <w:style w:type="character" w:customStyle="1" w:styleId="DateChar">
    <w:name w:val="Date Char"/>
    <w:basedOn w:val="DefaultParagraphFont"/>
    <w:link w:val="Date"/>
    <w:rsid w:val="00343C8A"/>
    <w:rPr>
      <w:rFonts w:asciiTheme="minorHAnsi" w:eastAsiaTheme="minorHAnsi" w:hAnsiTheme="minorHAnsi" w:cstheme="minorBidi"/>
      <w:sz w:val="24"/>
      <w:szCs w:val="24"/>
      <w:lang w:val="en-US" w:eastAsia="en-US"/>
    </w:rPr>
  </w:style>
  <w:style w:type="paragraph" w:customStyle="1" w:styleId="Abstract">
    <w:name w:val="Abstract"/>
    <w:basedOn w:val="Normal"/>
    <w:next w:val="Normal"/>
    <w:rsid w:val="00343C8A"/>
    <w:pPr>
      <w:keepNext/>
      <w:keepLines/>
      <w:spacing w:before="300" w:after="300" w:line="240" w:lineRule="auto"/>
    </w:pPr>
    <w:rPr>
      <w:rFonts w:ascii="Franklin Gothic Book" w:eastAsiaTheme="minorHAnsi" w:hAnsi="Franklin Gothic Book" w:cstheme="minorBidi"/>
      <w:spacing w:val="2"/>
      <w:kern w:val="21"/>
      <w:sz w:val="21"/>
      <w:szCs w:val="20"/>
      <w:lang w:val="en-US" w:eastAsia="en-US"/>
    </w:rPr>
  </w:style>
  <w:style w:type="paragraph" w:styleId="Bibliography">
    <w:name w:val="Bibliography"/>
    <w:basedOn w:val="Normal"/>
    <w:rsid w:val="00343C8A"/>
    <w:pPr>
      <w:spacing w:before="180" w:after="180" w:line="240" w:lineRule="auto"/>
    </w:pPr>
    <w:rPr>
      <w:rFonts w:ascii="Franklin Gothic Book" w:eastAsiaTheme="minorHAnsi" w:hAnsi="Franklin Gothic Book" w:cstheme="minorBidi"/>
      <w:spacing w:val="2"/>
      <w:kern w:val="21"/>
      <w:sz w:val="21"/>
      <w:szCs w:val="24"/>
      <w:lang w:val="en-US" w:eastAsia="en-US"/>
    </w:rPr>
  </w:style>
  <w:style w:type="paragraph" w:customStyle="1" w:styleId="BlockQuote">
    <w:name w:val="Block Quote"/>
    <w:basedOn w:val="Normal"/>
    <w:next w:val="Normal"/>
    <w:uiPriority w:val="9"/>
    <w:unhideWhenUsed/>
    <w:rsid w:val="00343C8A"/>
    <w:pPr>
      <w:spacing w:before="100" w:after="100" w:line="240" w:lineRule="auto"/>
    </w:pPr>
    <w:rPr>
      <w:rFonts w:asciiTheme="majorHAnsi" w:eastAsiaTheme="majorEastAsia" w:hAnsiTheme="majorHAnsi" w:cstheme="majorBidi"/>
      <w:bCs/>
      <w:spacing w:val="2"/>
      <w:kern w:val="21"/>
      <w:sz w:val="21"/>
      <w:szCs w:val="20"/>
      <w:lang w:val="en-US" w:eastAsia="en-US"/>
    </w:rPr>
  </w:style>
  <w:style w:type="paragraph" w:styleId="FootnoteText">
    <w:name w:val="footnote text"/>
    <w:basedOn w:val="Normal"/>
    <w:link w:val="FootnoteTextChar"/>
    <w:uiPriority w:val="9"/>
    <w:unhideWhenUsed/>
    <w:rsid w:val="00343C8A"/>
    <w:pPr>
      <w:spacing w:before="180" w:after="180" w:line="240" w:lineRule="auto"/>
    </w:pPr>
    <w:rPr>
      <w:rFonts w:ascii="Calibri Light" w:eastAsiaTheme="minorHAnsi" w:hAnsi="Calibri Light" w:cstheme="minorBidi"/>
      <w:color w:val="404040" w:themeColor="text1" w:themeTint="BF"/>
      <w:spacing w:val="2"/>
      <w:kern w:val="21"/>
      <w:sz w:val="18"/>
      <w:szCs w:val="18"/>
      <w:lang w:val="en-US" w:eastAsia="en-US"/>
    </w:rPr>
  </w:style>
  <w:style w:type="character" w:customStyle="1" w:styleId="FootnoteTextChar">
    <w:name w:val="Footnote Text Char"/>
    <w:basedOn w:val="DefaultParagraphFont"/>
    <w:link w:val="FootnoteText"/>
    <w:uiPriority w:val="9"/>
    <w:rsid w:val="00343C8A"/>
    <w:rPr>
      <w:rFonts w:ascii="Calibri Light" w:eastAsiaTheme="minorHAnsi" w:hAnsi="Calibri Light" w:cstheme="minorBidi"/>
      <w:color w:val="404040" w:themeColor="text1" w:themeTint="BF"/>
      <w:spacing w:val="2"/>
      <w:kern w:val="21"/>
      <w:sz w:val="18"/>
      <w:szCs w:val="18"/>
      <w:lang w:val="en-US" w:eastAsia="en-US"/>
    </w:rPr>
  </w:style>
  <w:style w:type="paragraph" w:customStyle="1" w:styleId="DefinitionTerm">
    <w:name w:val="Definition Term"/>
    <w:basedOn w:val="Normal"/>
    <w:next w:val="Definition"/>
    <w:rsid w:val="00343C8A"/>
    <w:pPr>
      <w:keepNext/>
      <w:keepLines/>
      <w:spacing w:before="180" w:after="0" w:line="240" w:lineRule="auto"/>
    </w:pPr>
    <w:rPr>
      <w:rFonts w:ascii="Franklin Gothic Book" w:eastAsiaTheme="minorHAnsi" w:hAnsi="Franklin Gothic Book" w:cstheme="minorBidi"/>
      <w:b/>
      <w:spacing w:val="2"/>
      <w:kern w:val="21"/>
      <w:sz w:val="21"/>
      <w:szCs w:val="24"/>
      <w:lang w:val="en-US" w:eastAsia="en-US"/>
    </w:rPr>
  </w:style>
  <w:style w:type="paragraph" w:customStyle="1" w:styleId="Definition">
    <w:name w:val="Definition"/>
    <w:basedOn w:val="Normal"/>
    <w:rsid w:val="00343C8A"/>
    <w:pPr>
      <w:spacing w:before="180" w:after="180" w:line="240" w:lineRule="auto"/>
    </w:pPr>
    <w:rPr>
      <w:rFonts w:ascii="Franklin Gothic Book" w:eastAsiaTheme="minorHAnsi" w:hAnsi="Franklin Gothic Book" w:cstheme="minorBidi"/>
      <w:spacing w:val="2"/>
      <w:kern w:val="21"/>
      <w:sz w:val="21"/>
      <w:szCs w:val="24"/>
      <w:lang w:val="en-US" w:eastAsia="en-US"/>
    </w:rPr>
  </w:style>
  <w:style w:type="paragraph" w:styleId="BodyText">
    <w:name w:val="Body Text"/>
    <w:basedOn w:val="Normal"/>
    <w:link w:val="BodyTextChar"/>
    <w:rsid w:val="00343C8A"/>
    <w:pPr>
      <w:spacing w:before="180" w:line="240" w:lineRule="auto"/>
    </w:pPr>
    <w:rPr>
      <w:rFonts w:ascii="Franklin Gothic Book" w:eastAsiaTheme="minorHAnsi" w:hAnsi="Franklin Gothic Book" w:cstheme="minorBidi"/>
      <w:spacing w:val="2"/>
      <w:kern w:val="21"/>
      <w:sz w:val="21"/>
      <w:szCs w:val="24"/>
      <w:lang w:val="en-US" w:eastAsia="en-US"/>
    </w:rPr>
  </w:style>
  <w:style w:type="character" w:customStyle="1" w:styleId="BodyTextChar">
    <w:name w:val="Body Text Char"/>
    <w:basedOn w:val="DefaultParagraphFont"/>
    <w:link w:val="BodyText"/>
    <w:rsid w:val="00343C8A"/>
    <w:rPr>
      <w:rFonts w:ascii="Franklin Gothic Book" w:eastAsiaTheme="minorHAnsi" w:hAnsi="Franklin Gothic Book" w:cstheme="minorBidi"/>
      <w:spacing w:val="2"/>
      <w:kern w:val="21"/>
      <w:sz w:val="21"/>
      <w:szCs w:val="24"/>
      <w:lang w:val="en-US" w:eastAsia="en-US"/>
    </w:rPr>
  </w:style>
  <w:style w:type="paragraph" w:customStyle="1" w:styleId="TableCaption">
    <w:name w:val="Table Caption"/>
    <w:basedOn w:val="Normal"/>
    <w:rsid w:val="00343C8A"/>
    <w:pPr>
      <w:spacing w:before="0" w:line="240" w:lineRule="auto"/>
    </w:pPr>
    <w:rPr>
      <w:rFonts w:ascii="Franklin Gothic Book" w:eastAsiaTheme="minorHAnsi" w:hAnsi="Franklin Gothic Book" w:cstheme="minorBidi"/>
      <w:i/>
      <w:spacing w:val="2"/>
      <w:kern w:val="21"/>
      <w:sz w:val="21"/>
      <w:szCs w:val="24"/>
      <w:lang w:val="en-US" w:eastAsia="en-US"/>
    </w:rPr>
  </w:style>
  <w:style w:type="paragraph" w:customStyle="1" w:styleId="ImageCaption">
    <w:name w:val="Image Caption"/>
    <w:basedOn w:val="Normal"/>
    <w:rsid w:val="00343C8A"/>
    <w:pPr>
      <w:spacing w:before="0" w:line="240" w:lineRule="auto"/>
    </w:pPr>
    <w:rPr>
      <w:rFonts w:ascii="Franklin Gothic Book" w:eastAsiaTheme="minorHAnsi" w:hAnsi="Franklin Gothic Book" w:cstheme="minorBidi"/>
      <w:i/>
      <w:spacing w:val="2"/>
      <w:kern w:val="21"/>
      <w:sz w:val="21"/>
      <w:szCs w:val="24"/>
      <w:lang w:val="en-US" w:eastAsia="en-US"/>
    </w:rPr>
  </w:style>
  <w:style w:type="character" w:customStyle="1" w:styleId="VerbatimChar">
    <w:name w:val="Verbatim Char"/>
    <w:basedOn w:val="BodyTextChar"/>
    <w:link w:val="SourceCode"/>
    <w:rsid w:val="00343C8A"/>
    <w:rPr>
      <w:rFonts w:ascii="Consolas" w:eastAsiaTheme="minorHAnsi" w:hAnsi="Consolas" w:cstheme="minorBidi"/>
      <w:spacing w:val="2"/>
      <w:kern w:val="21"/>
      <w:sz w:val="20"/>
      <w:szCs w:val="24"/>
      <w:lang w:val="en-US" w:eastAsia="en-US"/>
    </w:rPr>
  </w:style>
  <w:style w:type="paragraph" w:customStyle="1" w:styleId="SourceCode">
    <w:name w:val="Source Code"/>
    <w:basedOn w:val="Normal"/>
    <w:link w:val="VerbatimChar"/>
    <w:rsid w:val="00343C8A"/>
    <w:pPr>
      <w:wordWrap w:val="0"/>
      <w:spacing w:before="180" w:after="180" w:line="240" w:lineRule="auto"/>
    </w:pPr>
    <w:rPr>
      <w:rFonts w:ascii="Consolas" w:eastAsiaTheme="minorHAnsi" w:hAnsi="Consolas" w:cstheme="minorBidi"/>
      <w:spacing w:val="2"/>
      <w:kern w:val="21"/>
      <w:sz w:val="20"/>
      <w:szCs w:val="24"/>
      <w:lang w:val="en-US" w:eastAsia="en-US"/>
    </w:rPr>
  </w:style>
  <w:style w:type="character" w:customStyle="1" w:styleId="FootnoteRef">
    <w:name w:val="Footnote Ref"/>
    <w:basedOn w:val="BodyTextChar"/>
    <w:rsid w:val="00343C8A"/>
    <w:rPr>
      <w:rFonts w:ascii="Franklin Gothic Book" w:eastAsiaTheme="minorHAnsi" w:hAnsi="Franklin Gothic Book" w:cstheme="minorBidi"/>
      <w:spacing w:val="2"/>
      <w:kern w:val="21"/>
      <w:sz w:val="20"/>
      <w:szCs w:val="24"/>
      <w:vertAlign w:val="superscript"/>
      <w:lang w:val="en-US" w:eastAsia="en-US"/>
    </w:rPr>
  </w:style>
  <w:style w:type="character" w:customStyle="1" w:styleId="Link">
    <w:name w:val="Link"/>
    <w:basedOn w:val="BodyTextChar"/>
    <w:rsid w:val="00343C8A"/>
    <w:rPr>
      <w:rFonts w:ascii="Franklin Gothic Book" w:eastAsiaTheme="minorHAnsi" w:hAnsi="Franklin Gothic Book" w:cstheme="minorBidi"/>
      <w:color w:val="4F81BD" w:themeColor="accent1"/>
      <w:spacing w:val="2"/>
      <w:kern w:val="21"/>
      <w:sz w:val="20"/>
      <w:szCs w:val="24"/>
      <w:lang w:val="en-US" w:eastAsia="en-US"/>
    </w:rPr>
  </w:style>
  <w:style w:type="paragraph" w:customStyle="1" w:styleId="SourceCode1">
    <w:name w:val="Source Code1"/>
    <w:basedOn w:val="Normal"/>
    <w:rsid w:val="00343C8A"/>
    <w:pPr>
      <w:wordWrap w:val="0"/>
      <w:spacing w:before="180" w:after="180" w:line="240" w:lineRule="auto"/>
    </w:pPr>
    <w:rPr>
      <w:rFonts w:ascii="Franklin Gothic Book" w:eastAsiaTheme="minorHAnsi" w:hAnsi="Franklin Gothic Book" w:cstheme="minorBidi"/>
      <w:spacing w:val="2"/>
      <w:kern w:val="21"/>
      <w:sz w:val="21"/>
      <w:szCs w:val="24"/>
      <w:lang w:val="en-US" w:eastAsia="en-US"/>
    </w:rPr>
  </w:style>
  <w:style w:type="character" w:customStyle="1" w:styleId="KeywordTok">
    <w:name w:val="KeywordTok"/>
    <w:basedOn w:val="VerbatimChar"/>
    <w:rsid w:val="00343C8A"/>
    <w:rPr>
      <w:rFonts w:ascii="Consolas" w:eastAsiaTheme="minorHAnsi" w:hAnsi="Consolas" w:cstheme="minorBidi"/>
      <w:b/>
      <w:color w:val="007020"/>
      <w:spacing w:val="2"/>
      <w:kern w:val="21"/>
      <w:sz w:val="20"/>
      <w:szCs w:val="24"/>
      <w:lang w:val="en-US" w:eastAsia="en-US"/>
    </w:rPr>
  </w:style>
  <w:style w:type="character" w:customStyle="1" w:styleId="DataTypeTok">
    <w:name w:val="DataTypeTok"/>
    <w:basedOn w:val="VerbatimChar"/>
    <w:rsid w:val="00343C8A"/>
    <w:rPr>
      <w:rFonts w:ascii="Consolas" w:eastAsiaTheme="minorHAnsi" w:hAnsi="Consolas" w:cstheme="minorBidi"/>
      <w:color w:val="902000"/>
      <w:spacing w:val="2"/>
      <w:kern w:val="21"/>
      <w:sz w:val="20"/>
      <w:szCs w:val="24"/>
      <w:lang w:val="en-US" w:eastAsia="en-US"/>
    </w:rPr>
  </w:style>
  <w:style w:type="character" w:customStyle="1" w:styleId="DecValTok">
    <w:name w:val="DecValTok"/>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BaseNTok">
    <w:name w:val="BaseNTok"/>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FloatTok">
    <w:name w:val="FloatTok"/>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CharTok">
    <w:name w:val="CharTok"/>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StringTok">
    <w:name w:val="StringTok"/>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CommentTok">
    <w:name w:val="CommentTok"/>
    <w:basedOn w:val="VerbatimChar"/>
    <w:rsid w:val="00343C8A"/>
    <w:rPr>
      <w:rFonts w:ascii="Consolas" w:eastAsiaTheme="minorHAnsi" w:hAnsi="Consolas" w:cstheme="minorBidi"/>
      <w:i/>
      <w:color w:val="60A0B0"/>
      <w:spacing w:val="2"/>
      <w:kern w:val="21"/>
      <w:sz w:val="20"/>
      <w:szCs w:val="24"/>
      <w:lang w:val="en-US" w:eastAsia="en-US"/>
    </w:rPr>
  </w:style>
  <w:style w:type="character" w:customStyle="1" w:styleId="OtherTok">
    <w:name w:val="OtherTok"/>
    <w:basedOn w:val="VerbatimChar"/>
    <w:rsid w:val="00343C8A"/>
    <w:rPr>
      <w:rFonts w:ascii="Consolas" w:eastAsiaTheme="minorHAnsi" w:hAnsi="Consolas" w:cstheme="minorBidi"/>
      <w:color w:val="007020"/>
      <w:spacing w:val="2"/>
      <w:kern w:val="21"/>
      <w:sz w:val="20"/>
      <w:szCs w:val="24"/>
      <w:lang w:val="en-US" w:eastAsia="en-US"/>
    </w:rPr>
  </w:style>
  <w:style w:type="character" w:customStyle="1" w:styleId="AlertTok">
    <w:name w:val="AlertTok"/>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FunctionTok">
    <w:name w:val="FunctionTok"/>
    <w:basedOn w:val="VerbatimChar"/>
    <w:rsid w:val="00343C8A"/>
    <w:rPr>
      <w:rFonts w:ascii="Consolas" w:eastAsiaTheme="minorHAnsi" w:hAnsi="Consolas" w:cstheme="minorBidi"/>
      <w:color w:val="06287E"/>
      <w:spacing w:val="2"/>
      <w:kern w:val="21"/>
      <w:sz w:val="20"/>
      <w:szCs w:val="24"/>
      <w:lang w:val="en-US" w:eastAsia="en-US"/>
    </w:rPr>
  </w:style>
  <w:style w:type="character" w:customStyle="1" w:styleId="RegionMarkerTok">
    <w:name w:val="RegionMarkerTok"/>
    <w:basedOn w:val="VerbatimChar"/>
    <w:rsid w:val="00343C8A"/>
    <w:rPr>
      <w:rFonts w:ascii="Consolas" w:eastAsiaTheme="minorHAnsi" w:hAnsi="Consolas" w:cstheme="minorBidi"/>
      <w:spacing w:val="2"/>
      <w:kern w:val="21"/>
      <w:sz w:val="20"/>
      <w:szCs w:val="24"/>
      <w:lang w:val="en-US" w:eastAsia="en-US"/>
    </w:rPr>
  </w:style>
  <w:style w:type="character" w:customStyle="1" w:styleId="ErrorTok">
    <w:name w:val="ErrorTok"/>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NormalTok">
    <w:name w:val="NormalTok"/>
    <w:basedOn w:val="VerbatimChar"/>
    <w:rsid w:val="00343C8A"/>
    <w:rPr>
      <w:rFonts w:ascii="Consolas" w:eastAsiaTheme="minorHAnsi" w:hAnsi="Consolas" w:cstheme="minorBidi"/>
      <w:spacing w:val="2"/>
      <w:kern w:val="21"/>
      <w:sz w:val="20"/>
      <w:szCs w:val="24"/>
      <w:lang w:val="en-US" w:eastAsia="en-US"/>
    </w:rPr>
  </w:style>
  <w:style w:type="character" w:customStyle="1" w:styleId="KeywordTok1">
    <w:name w:val="KeywordTok1"/>
    <w:basedOn w:val="VerbatimChar"/>
    <w:rsid w:val="00343C8A"/>
    <w:rPr>
      <w:rFonts w:ascii="Consolas" w:eastAsiaTheme="minorHAnsi" w:hAnsi="Consolas" w:cstheme="minorBidi"/>
      <w:b/>
      <w:color w:val="007020"/>
      <w:spacing w:val="2"/>
      <w:kern w:val="21"/>
      <w:sz w:val="20"/>
      <w:szCs w:val="24"/>
      <w:lang w:val="en-US" w:eastAsia="en-US"/>
    </w:rPr>
  </w:style>
  <w:style w:type="character" w:customStyle="1" w:styleId="DataTypeTok1">
    <w:name w:val="DataTypeTok1"/>
    <w:basedOn w:val="VerbatimChar"/>
    <w:rsid w:val="00343C8A"/>
    <w:rPr>
      <w:rFonts w:ascii="Consolas" w:eastAsiaTheme="minorHAnsi" w:hAnsi="Consolas" w:cstheme="minorBidi"/>
      <w:color w:val="902000"/>
      <w:spacing w:val="2"/>
      <w:kern w:val="21"/>
      <w:sz w:val="20"/>
      <w:szCs w:val="24"/>
      <w:lang w:val="en-US" w:eastAsia="en-US"/>
    </w:rPr>
  </w:style>
  <w:style w:type="character" w:customStyle="1" w:styleId="DecValTok1">
    <w:name w:val="DecValTok1"/>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BaseNTok1">
    <w:name w:val="BaseNTok1"/>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FloatTok1">
    <w:name w:val="FloatTok1"/>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CharTok1">
    <w:name w:val="CharTok1"/>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StringTok1">
    <w:name w:val="StringTok1"/>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CommentTok1">
    <w:name w:val="CommentTok1"/>
    <w:basedOn w:val="VerbatimChar"/>
    <w:rsid w:val="00343C8A"/>
    <w:rPr>
      <w:rFonts w:ascii="Consolas" w:eastAsiaTheme="minorHAnsi" w:hAnsi="Consolas" w:cstheme="minorBidi"/>
      <w:i/>
      <w:color w:val="60A0B0"/>
      <w:spacing w:val="2"/>
      <w:kern w:val="21"/>
      <w:sz w:val="20"/>
      <w:szCs w:val="24"/>
      <w:lang w:val="en-US" w:eastAsia="en-US"/>
    </w:rPr>
  </w:style>
  <w:style w:type="character" w:customStyle="1" w:styleId="OtherTok1">
    <w:name w:val="OtherTok1"/>
    <w:basedOn w:val="VerbatimChar"/>
    <w:rsid w:val="00343C8A"/>
    <w:rPr>
      <w:rFonts w:ascii="Consolas" w:eastAsiaTheme="minorHAnsi" w:hAnsi="Consolas" w:cstheme="minorBidi"/>
      <w:color w:val="007020"/>
      <w:spacing w:val="2"/>
      <w:kern w:val="21"/>
      <w:sz w:val="20"/>
      <w:szCs w:val="24"/>
      <w:lang w:val="en-US" w:eastAsia="en-US"/>
    </w:rPr>
  </w:style>
  <w:style w:type="character" w:customStyle="1" w:styleId="AlertTok1">
    <w:name w:val="AlertTok1"/>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FunctionTok1">
    <w:name w:val="FunctionTok1"/>
    <w:basedOn w:val="VerbatimChar"/>
    <w:rsid w:val="00343C8A"/>
    <w:rPr>
      <w:rFonts w:ascii="Consolas" w:eastAsiaTheme="minorHAnsi" w:hAnsi="Consolas" w:cstheme="minorBidi"/>
      <w:color w:val="06287E"/>
      <w:spacing w:val="2"/>
      <w:kern w:val="21"/>
      <w:sz w:val="20"/>
      <w:szCs w:val="24"/>
      <w:lang w:val="en-US" w:eastAsia="en-US"/>
    </w:rPr>
  </w:style>
  <w:style w:type="character" w:customStyle="1" w:styleId="RegionMarkerTok1">
    <w:name w:val="RegionMarkerTok1"/>
    <w:basedOn w:val="VerbatimChar"/>
    <w:rsid w:val="00343C8A"/>
    <w:rPr>
      <w:rFonts w:ascii="Consolas" w:eastAsiaTheme="minorHAnsi" w:hAnsi="Consolas" w:cstheme="minorBidi"/>
      <w:spacing w:val="2"/>
      <w:kern w:val="21"/>
      <w:sz w:val="20"/>
      <w:szCs w:val="24"/>
      <w:lang w:val="en-US" w:eastAsia="en-US"/>
    </w:rPr>
  </w:style>
  <w:style w:type="character" w:customStyle="1" w:styleId="ErrorTok1">
    <w:name w:val="ErrorTok1"/>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NormalTok1">
    <w:name w:val="NormalTok1"/>
    <w:basedOn w:val="VerbatimChar"/>
    <w:rsid w:val="00343C8A"/>
    <w:rPr>
      <w:rFonts w:ascii="Consolas" w:eastAsiaTheme="minorHAnsi" w:hAnsi="Consolas" w:cstheme="minorBidi"/>
      <w:spacing w:val="2"/>
      <w:kern w:val="21"/>
      <w:sz w:val="20"/>
      <w:szCs w:val="24"/>
      <w:lang w:val="en-US" w:eastAsia="en-US"/>
    </w:rPr>
  </w:style>
  <w:style w:type="paragraph" w:styleId="BalloonText">
    <w:name w:val="Balloon Text"/>
    <w:basedOn w:val="Normal"/>
    <w:link w:val="BalloonTextChar"/>
    <w:semiHidden/>
    <w:unhideWhenUsed/>
    <w:rsid w:val="00343C8A"/>
    <w:pPr>
      <w:spacing w:before="0" w:after="0" w:line="240" w:lineRule="auto"/>
    </w:pPr>
    <w:rPr>
      <w:rFonts w:ascii="Segoe UI" w:eastAsiaTheme="minorHAnsi" w:hAnsi="Segoe UI" w:cs="Segoe UI"/>
      <w:spacing w:val="2"/>
      <w:kern w:val="21"/>
      <w:sz w:val="18"/>
      <w:szCs w:val="18"/>
      <w:lang w:val="en-US" w:eastAsia="en-US"/>
    </w:rPr>
  </w:style>
  <w:style w:type="character" w:customStyle="1" w:styleId="BalloonTextChar">
    <w:name w:val="Balloon Text Char"/>
    <w:basedOn w:val="DefaultParagraphFont"/>
    <w:link w:val="BalloonText"/>
    <w:semiHidden/>
    <w:rsid w:val="00343C8A"/>
    <w:rPr>
      <w:rFonts w:ascii="Segoe UI" w:eastAsiaTheme="minorHAnsi" w:hAnsi="Segoe UI" w:cs="Segoe UI"/>
      <w:spacing w:val="2"/>
      <w:kern w:val="21"/>
      <w:sz w:val="18"/>
      <w:szCs w:val="18"/>
      <w:lang w:val="en-US" w:eastAsia="en-US"/>
    </w:rPr>
  </w:style>
  <w:style w:type="character" w:styleId="LineNumber">
    <w:name w:val="line number"/>
    <w:basedOn w:val="DefaultParagraphFont"/>
    <w:semiHidden/>
    <w:unhideWhenUsed/>
    <w:rsid w:val="00343C8A"/>
  </w:style>
  <w:style w:type="character" w:styleId="Strong">
    <w:name w:val="Strong"/>
    <w:basedOn w:val="DefaultParagraphFont"/>
    <w:uiPriority w:val="22"/>
    <w:rsid w:val="00343C8A"/>
    <w:rPr>
      <w:b/>
      <w:bCs/>
    </w:rPr>
  </w:style>
  <w:style w:type="character" w:styleId="FootnoteReference">
    <w:name w:val="footnote reference"/>
    <w:basedOn w:val="DefaultParagraphFont"/>
    <w:semiHidden/>
    <w:unhideWhenUsed/>
    <w:rsid w:val="00343C8A"/>
    <w:rPr>
      <w:vertAlign w:val="superscript"/>
    </w:rPr>
  </w:style>
  <w:style w:type="paragraph" w:customStyle="1" w:styleId="Default">
    <w:name w:val="Default"/>
    <w:rsid w:val="00343C8A"/>
    <w:pPr>
      <w:autoSpaceDE w:val="0"/>
      <w:autoSpaceDN w:val="0"/>
      <w:adjustRightInd w:val="0"/>
      <w:spacing w:line="240" w:lineRule="auto"/>
    </w:pPr>
    <w:rPr>
      <w:rFonts w:eastAsiaTheme="minorHAnsi"/>
      <w:color w:val="000000"/>
      <w:sz w:val="24"/>
      <w:szCs w:val="24"/>
      <w:lang w:val="en-US" w:eastAsia="en-US"/>
    </w:rPr>
  </w:style>
  <w:style w:type="paragraph" w:styleId="TOC4">
    <w:name w:val="toc 4"/>
    <w:basedOn w:val="Normal"/>
    <w:next w:val="Normal"/>
    <w:autoRedefine/>
    <w:uiPriority w:val="39"/>
    <w:unhideWhenUsed/>
    <w:rsid w:val="00343C8A"/>
    <w:pPr>
      <w:spacing w:before="0" w:after="100" w:line="259" w:lineRule="auto"/>
      <w:ind w:left="660"/>
    </w:pPr>
    <w:rPr>
      <w:rFonts w:ascii="Franklin Gothic Book" w:eastAsiaTheme="minorHAnsi" w:hAnsi="Franklin Gothic Book" w:cstheme="minorBidi"/>
      <w:spacing w:val="2"/>
      <w:kern w:val="21"/>
      <w:lang w:val="en-US" w:eastAsia="en-US"/>
    </w:rPr>
  </w:style>
  <w:style w:type="paragraph" w:styleId="TOC5">
    <w:name w:val="toc 5"/>
    <w:basedOn w:val="Normal"/>
    <w:next w:val="Normal"/>
    <w:autoRedefine/>
    <w:uiPriority w:val="39"/>
    <w:unhideWhenUsed/>
    <w:rsid w:val="00343C8A"/>
    <w:pPr>
      <w:spacing w:before="0" w:after="100" w:line="259" w:lineRule="auto"/>
      <w:ind w:left="880"/>
    </w:pPr>
    <w:rPr>
      <w:rFonts w:ascii="Franklin Gothic Book" w:eastAsiaTheme="minorHAnsi" w:hAnsi="Franklin Gothic Book" w:cstheme="minorBidi"/>
      <w:spacing w:val="2"/>
      <w:kern w:val="21"/>
      <w:lang w:val="en-US" w:eastAsia="en-US"/>
    </w:rPr>
  </w:style>
  <w:style w:type="paragraph" w:styleId="TOC6">
    <w:name w:val="toc 6"/>
    <w:basedOn w:val="Normal"/>
    <w:next w:val="Normal"/>
    <w:autoRedefine/>
    <w:uiPriority w:val="39"/>
    <w:unhideWhenUsed/>
    <w:rsid w:val="00343C8A"/>
    <w:pPr>
      <w:spacing w:before="0" w:after="100" w:line="259" w:lineRule="auto"/>
      <w:ind w:left="1100"/>
    </w:pPr>
    <w:rPr>
      <w:rFonts w:ascii="Franklin Gothic Book" w:eastAsiaTheme="minorHAnsi" w:hAnsi="Franklin Gothic Book" w:cstheme="minorBidi"/>
      <w:spacing w:val="2"/>
      <w:kern w:val="21"/>
      <w:lang w:val="en-US" w:eastAsia="en-US"/>
    </w:rPr>
  </w:style>
  <w:style w:type="paragraph" w:styleId="TOC7">
    <w:name w:val="toc 7"/>
    <w:basedOn w:val="Normal"/>
    <w:next w:val="Normal"/>
    <w:autoRedefine/>
    <w:uiPriority w:val="39"/>
    <w:unhideWhenUsed/>
    <w:rsid w:val="00343C8A"/>
    <w:pPr>
      <w:spacing w:before="0" w:after="100" w:line="259" w:lineRule="auto"/>
      <w:ind w:left="1320"/>
    </w:pPr>
    <w:rPr>
      <w:rFonts w:ascii="Franklin Gothic Book" w:eastAsiaTheme="minorHAnsi" w:hAnsi="Franklin Gothic Book" w:cstheme="minorBidi"/>
      <w:spacing w:val="2"/>
      <w:kern w:val="21"/>
      <w:lang w:val="en-US" w:eastAsia="en-US"/>
    </w:rPr>
  </w:style>
  <w:style w:type="paragraph" w:styleId="TOC8">
    <w:name w:val="toc 8"/>
    <w:basedOn w:val="Normal"/>
    <w:next w:val="Normal"/>
    <w:autoRedefine/>
    <w:uiPriority w:val="39"/>
    <w:unhideWhenUsed/>
    <w:rsid w:val="00343C8A"/>
    <w:pPr>
      <w:spacing w:before="0" w:after="100" w:line="259" w:lineRule="auto"/>
      <w:ind w:left="1540"/>
    </w:pPr>
    <w:rPr>
      <w:rFonts w:ascii="Franklin Gothic Book" w:eastAsiaTheme="minorHAnsi" w:hAnsi="Franklin Gothic Book" w:cstheme="minorBidi"/>
      <w:spacing w:val="2"/>
      <w:kern w:val="21"/>
      <w:lang w:val="en-US" w:eastAsia="en-US"/>
    </w:rPr>
  </w:style>
  <w:style w:type="paragraph" w:styleId="TOC9">
    <w:name w:val="toc 9"/>
    <w:basedOn w:val="Normal"/>
    <w:next w:val="Normal"/>
    <w:autoRedefine/>
    <w:uiPriority w:val="39"/>
    <w:unhideWhenUsed/>
    <w:rsid w:val="00343C8A"/>
    <w:pPr>
      <w:spacing w:before="0" w:after="100" w:line="259" w:lineRule="auto"/>
      <w:ind w:left="1760"/>
    </w:pPr>
    <w:rPr>
      <w:rFonts w:ascii="Franklin Gothic Book" w:eastAsiaTheme="minorHAnsi" w:hAnsi="Franklin Gothic Book" w:cstheme="minorBidi"/>
      <w:spacing w:val="2"/>
      <w:kern w:val="21"/>
      <w:lang w:val="en-US" w:eastAsia="en-US"/>
    </w:rPr>
  </w:style>
  <w:style w:type="character" w:customStyle="1" w:styleId="apple-tab-span">
    <w:name w:val="apple-tab-span"/>
    <w:basedOn w:val="DefaultParagraphFont"/>
    <w:rsid w:val="00343C8A"/>
  </w:style>
  <w:style w:type="character" w:styleId="IntenseEmphasis">
    <w:name w:val="Intense Emphasis"/>
    <w:basedOn w:val="DefaultParagraphFont"/>
    <w:uiPriority w:val="21"/>
    <w:rsid w:val="00343C8A"/>
    <w:rPr>
      <w:rFonts w:ascii="Arial" w:hAnsi="Arial"/>
      <w:b/>
      <w:i/>
      <w:color w:val="4F81BD" w:themeColor="accent1"/>
      <w:sz w:val="24"/>
    </w:rPr>
  </w:style>
  <w:style w:type="character" w:styleId="BookTitle">
    <w:name w:val="Book Title"/>
    <w:basedOn w:val="DefaultParagraphFont"/>
    <w:uiPriority w:val="33"/>
    <w:rsid w:val="00343C8A"/>
    <w:rPr>
      <w:rFonts w:ascii="Arial" w:hAnsi="Arial"/>
      <w:b/>
      <w:bCs/>
      <w:i/>
      <w:iCs/>
      <w:spacing w:val="5"/>
    </w:rPr>
  </w:style>
  <w:style w:type="character" w:customStyle="1" w:styleId="Heading6Char">
    <w:name w:val="Heading 6 Char"/>
    <w:basedOn w:val="DefaultParagraphFont"/>
    <w:link w:val="Heading6"/>
    <w:rsid w:val="00343C8A"/>
    <w:rPr>
      <w:b/>
      <w:sz w:val="20"/>
      <w:szCs w:val="20"/>
    </w:rPr>
  </w:style>
  <w:style w:type="paragraph" w:customStyle="1" w:styleId="Intra-sectionheader">
    <w:name w:val="Intra-section header"/>
    <w:basedOn w:val="Normal"/>
    <w:link w:val="Intra-sectionheaderChar"/>
    <w:rsid w:val="00343C8A"/>
    <w:pPr>
      <w:spacing w:after="0" w:line="360" w:lineRule="auto"/>
    </w:pPr>
    <w:rPr>
      <w:rFonts w:ascii="Century Gothic" w:eastAsiaTheme="minorHAnsi" w:hAnsi="Century Gothic" w:cstheme="minorBidi"/>
      <w:color w:val="4BACC6" w:themeColor="accent5"/>
      <w:sz w:val="24"/>
      <w:lang w:val="en-US" w:eastAsia="en-US"/>
    </w:rPr>
  </w:style>
  <w:style w:type="character" w:customStyle="1" w:styleId="Intra-sectionheaderChar">
    <w:name w:val="Intra-section header Char"/>
    <w:basedOn w:val="DefaultParagraphFont"/>
    <w:link w:val="Intra-sectionheader"/>
    <w:rsid w:val="00343C8A"/>
    <w:rPr>
      <w:rFonts w:ascii="Century Gothic" w:eastAsiaTheme="minorHAnsi" w:hAnsi="Century Gothic" w:cstheme="minorBidi"/>
      <w:color w:val="4BACC6" w:themeColor="accent5"/>
      <w:sz w:val="24"/>
      <w:lang w:val="en-US" w:eastAsia="en-US"/>
    </w:rPr>
  </w:style>
  <w:style w:type="paragraph" w:customStyle="1" w:styleId="Tableinstructions">
    <w:name w:val="Table instructions"/>
    <w:basedOn w:val="NoSpacing"/>
    <w:link w:val="TableinstructionsChar"/>
    <w:uiPriority w:val="6"/>
    <w:rsid w:val="00343C8A"/>
    <w:pPr>
      <w:autoSpaceDE w:val="0"/>
      <w:autoSpaceDN w:val="0"/>
      <w:adjustRightInd w:val="0"/>
      <w:spacing w:line="288" w:lineRule="auto"/>
    </w:pPr>
    <w:rPr>
      <w:rFonts w:ascii="Franklin Gothic Book" w:eastAsia="MS Mincho" w:hAnsi="Franklin Gothic Book" w:cs="Times New Roman"/>
      <w:i/>
      <w:iCs/>
      <w:color w:val="22518B" w:themeColor="text2" w:themeTint="F2"/>
      <w:spacing w:val="2"/>
      <w:kern w:val="21"/>
      <w:sz w:val="21"/>
      <w:szCs w:val="24"/>
      <w:lang w:eastAsia="en-US"/>
    </w:rPr>
  </w:style>
  <w:style w:type="character" w:customStyle="1" w:styleId="TableinstructionsChar">
    <w:name w:val="Table instructions Char"/>
    <w:basedOn w:val="DefaultParagraphFont"/>
    <w:link w:val="Tableinstructions"/>
    <w:uiPriority w:val="6"/>
    <w:rsid w:val="00343C8A"/>
    <w:rPr>
      <w:rFonts w:ascii="Franklin Gothic Book" w:eastAsia="MS Mincho" w:hAnsi="Franklin Gothic Book" w:cs="Times New Roman"/>
      <w:i/>
      <w:iCs/>
      <w:color w:val="22518B" w:themeColor="text2" w:themeTint="F2"/>
      <w:spacing w:val="2"/>
      <w:kern w:val="21"/>
      <w:sz w:val="21"/>
      <w:szCs w:val="24"/>
      <w:lang w:eastAsia="en-US"/>
    </w:rPr>
  </w:style>
  <w:style w:type="table" w:styleId="GridTable4-Accent1">
    <w:name w:val="Grid Table 4 Accent 1"/>
    <w:basedOn w:val="TableNormal"/>
    <w:uiPriority w:val="49"/>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eforeObject">
    <w:name w:val="Before Object"/>
    <w:basedOn w:val="Normal"/>
    <w:uiPriority w:val="4"/>
    <w:rsid w:val="00343C8A"/>
    <w:pPr>
      <w:autoSpaceDE w:val="0"/>
      <w:autoSpaceDN w:val="0"/>
      <w:adjustRightInd w:val="0"/>
      <w:spacing w:before="240" w:line="288" w:lineRule="auto"/>
      <w:ind w:left="720"/>
    </w:pPr>
    <w:rPr>
      <w:rFonts w:ascii="Franklin Gothic Book" w:eastAsia="MS Mincho" w:hAnsi="Franklin Gothic Book" w:cs="Times New Roman"/>
      <w:i/>
      <w:iCs/>
      <w:color w:val="766A62"/>
      <w:spacing w:val="2"/>
      <w:kern w:val="21"/>
      <w:sz w:val="21"/>
      <w:szCs w:val="24"/>
      <w:lang w:eastAsia="en-US"/>
      <w14:textFill>
        <w14:solidFill>
          <w14:srgbClr w14:val="766A62">
            <w14:lumMod w14:val="95000"/>
            <w14:lumOff w14:val="5000"/>
          </w14:srgbClr>
        </w14:solidFill>
      </w14:textFill>
    </w:rPr>
  </w:style>
  <w:style w:type="paragraph" w:customStyle="1" w:styleId="Instruction">
    <w:name w:val="Instruction"/>
    <w:basedOn w:val="NoSpacing"/>
    <w:link w:val="InstructionChar"/>
    <w:uiPriority w:val="3"/>
    <w:rsid w:val="00343C8A"/>
    <w:pPr>
      <w:autoSpaceDE w:val="0"/>
      <w:autoSpaceDN w:val="0"/>
      <w:adjustRightInd w:val="0"/>
      <w:spacing w:before="160" w:line="312" w:lineRule="auto"/>
      <w:ind w:left="720"/>
    </w:pPr>
    <w:rPr>
      <w:rFonts w:ascii="Franklin Gothic Book" w:eastAsia="MS Mincho" w:hAnsi="Franklin Gothic Book" w:cs="Times New Roman"/>
      <w:i/>
      <w:iCs/>
      <w:color w:val="4F5150"/>
      <w:spacing w:val="2"/>
      <w:kern w:val="21"/>
      <w:sz w:val="21"/>
      <w:szCs w:val="24"/>
      <w:lang w:eastAsia="en-US"/>
    </w:rPr>
  </w:style>
  <w:style w:type="paragraph" w:customStyle="1" w:styleId="Bullets">
    <w:name w:val="Bullets"/>
    <w:basedOn w:val="BeforeObject"/>
    <w:autoRedefine/>
    <w:uiPriority w:val="5"/>
    <w:rsid w:val="00343C8A"/>
    <w:pPr>
      <w:numPr>
        <w:numId w:val="2"/>
      </w:numPr>
      <w:spacing w:before="120" w:after="0"/>
    </w:pPr>
    <w:rPr>
      <w:color w:val="1F497D" w:themeColor="text2"/>
      <w14:textFill>
        <w14:solidFill>
          <w14:schemeClr w14:val="tx2">
            <w14:lumMod w14:val="95000"/>
            <w14:lumOff w14:val="5000"/>
            <w14:lumMod w14:val="95000"/>
            <w14:lumOff w14:val="5000"/>
          </w14:schemeClr>
        </w14:solidFill>
      </w14:textFill>
    </w:rPr>
  </w:style>
  <w:style w:type="paragraph" w:customStyle="1" w:styleId="Tableheader">
    <w:name w:val="Table header"/>
    <w:basedOn w:val="Normal"/>
    <w:link w:val="TableheaderChar"/>
    <w:uiPriority w:val="7"/>
    <w:rsid w:val="00343C8A"/>
    <w:pPr>
      <w:spacing w:before="0" w:line="288" w:lineRule="auto"/>
    </w:pPr>
    <w:rPr>
      <w:rFonts w:ascii="Franklin Gothic Book" w:eastAsiaTheme="minorHAnsi" w:hAnsi="Franklin Gothic Book" w:cstheme="minorBidi"/>
      <w:spacing w:val="2"/>
      <w:kern w:val="21"/>
      <w:lang w:val="en-US" w:eastAsia="en-US"/>
    </w:rPr>
  </w:style>
  <w:style w:type="character" w:customStyle="1" w:styleId="TableheaderChar">
    <w:name w:val="Table header Char"/>
    <w:basedOn w:val="DefaultParagraphFont"/>
    <w:link w:val="Tableheader"/>
    <w:uiPriority w:val="7"/>
    <w:rsid w:val="00343C8A"/>
    <w:rPr>
      <w:rFonts w:ascii="Franklin Gothic Book" w:eastAsiaTheme="minorHAnsi" w:hAnsi="Franklin Gothic Book" w:cstheme="minorBidi"/>
      <w:spacing w:val="2"/>
      <w:kern w:val="21"/>
      <w:lang w:val="en-US" w:eastAsia="en-US"/>
    </w:rPr>
  </w:style>
  <w:style w:type="paragraph" w:customStyle="1" w:styleId="Heading31">
    <w:name w:val="Heading 31"/>
    <w:basedOn w:val="Heading3"/>
    <w:link w:val="heading3Char0"/>
    <w:rsid w:val="00343C8A"/>
    <w:pPr>
      <w:keepLines w:val="0"/>
      <w:numPr>
        <w:ilvl w:val="2"/>
        <w:numId w:val="1"/>
      </w:numPr>
      <w:spacing w:before="0" w:after="240" w:line="288" w:lineRule="auto"/>
    </w:pPr>
    <w:rPr>
      <w:rFonts w:ascii="Arial Bold" w:eastAsia="Times New Roman" w:hAnsi="Arial Bold"/>
      <w:bCs/>
      <w:color w:val="005B82"/>
      <w:kern w:val="21"/>
      <w:sz w:val="22"/>
      <w:szCs w:val="20"/>
      <w:lang w:val="en-CA" w:eastAsia="en-US"/>
    </w:rPr>
  </w:style>
  <w:style w:type="character" w:customStyle="1" w:styleId="heading3Char0">
    <w:name w:val="heading 3 Char"/>
    <w:link w:val="Heading31"/>
    <w:rsid w:val="00343C8A"/>
    <w:rPr>
      <w:rFonts w:ascii="Arial Bold" w:eastAsia="Times New Roman" w:hAnsi="Arial Bold"/>
      <w:bCs/>
      <w:color w:val="005B82"/>
      <w:kern w:val="21"/>
      <w:szCs w:val="20"/>
      <w:lang w:val="en-CA" w:eastAsia="en-US"/>
    </w:rPr>
  </w:style>
  <w:style w:type="paragraph" w:styleId="Revision">
    <w:name w:val="Revision"/>
    <w:hidden/>
    <w:uiPriority w:val="99"/>
    <w:semiHidden/>
    <w:rsid w:val="00343C8A"/>
    <w:pPr>
      <w:spacing w:line="240" w:lineRule="auto"/>
    </w:pPr>
    <w:rPr>
      <w:rFonts w:eastAsiaTheme="minorHAnsi" w:cstheme="minorBidi"/>
      <w:sz w:val="20"/>
      <w:lang w:val="en-US" w:eastAsia="en-US"/>
    </w:rPr>
  </w:style>
  <w:style w:type="character" w:styleId="PlaceholderText">
    <w:name w:val="Placeholder Text"/>
    <w:basedOn w:val="DefaultParagraphFont"/>
    <w:uiPriority w:val="99"/>
    <w:semiHidden/>
    <w:rsid w:val="00343C8A"/>
    <w:rPr>
      <w:color w:val="808080"/>
    </w:rPr>
  </w:style>
  <w:style w:type="paragraph" w:styleId="Caption">
    <w:name w:val="caption"/>
    <w:basedOn w:val="Normal"/>
    <w:next w:val="Normal"/>
    <w:uiPriority w:val="35"/>
    <w:unhideWhenUsed/>
    <w:rsid w:val="00343C8A"/>
    <w:pPr>
      <w:spacing w:before="0" w:after="200" w:line="312" w:lineRule="auto"/>
    </w:pPr>
    <w:rPr>
      <w:rFonts w:ascii="Century Gothic" w:eastAsiaTheme="minorHAnsi" w:hAnsi="Century Gothic" w:cstheme="minorBidi"/>
      <w:b/>
      <w:iCs/>
      <w:color w:val="595959" w:themeColor="text1" w:themeTint="A6"/>
      <w:spacing w:val="2"/>
      <w:kern w:val="21"/>
      <w:sz w:val="20"/>
      <w:szCs w:val="18"/>
      <w:lang w:val="en-US" w:eastAsia="en-US"/>
    </w:rPr>
  </w:style>
  <w:style w:type="character" w:styleId="IntenseReference">
    <w:name w:val="Intense Reference"/>
    <w:basedOn w:val="DefaultParagraphFont"/>
    <w:uiPriority w:val="32"/>
    <w:rsid w:val="00343C8A"/>
    <w:rPr>
      <w:b/>
      <w:bCs/>
      <w:smallCaps/>
      <w:color w:val="4F81BD" w:themeColor="accent1"/>
      <w:spacing w:val="5"/>
    </w:rPr>
  </w:style>
  <w:style w:type="table" w:styleId="GridTable5Dark-Accent2">
    <w:name w:val="Grid Table 5 Dark Accent 2"/>
    <w:basedOn w:val="TableNormal"/>
    <w:uiPriority w:val="50"/>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Header2">
    <w:name w:val="Header 2"/>
    <w:basedOn w:val="Header1"/>
    <w:link w:val="Header2Char"/>
    <w:rsid w:val="00343C8A"/>
    <w:pPr>
      <w:jc w:val="left"/>
    </w:pPr>
    <w:rPr>
      <w:rFonts w:ascii="Avenir LT Com 35 Light" w:hAnsi="Avenir LT Com 35 Light"/>
      <w:color w:val="000000" w:themeColor="text1"/>
      <w14:textFill>
        <w14:solidFill>
          <w14:schemeClr w14:val="tx1">
            <w14:lumMod w14:val="65000"/>
            <w14:lumOff w14:val="35000"/>
            <w14:lumMod w14:val="65000"/>
            <w14:lumOff w14:val="35000"/>
          </w14:schemeClr>
        </w14:solidFill>
      </w14:textFill>
    </w:rPr>
  </w:style>
  <w:style w:type="character" w:customStyle="1" w:styleId="Header2Char">
    <w:name w:val="Header 2 Char"/>
    <w:basedOn w:val="Header1Char"/>
    <w:link w:val="Header2"/>
    <w:rsid w:val="00343C8A"/>
    <w:rPr>
      <w:rFonts w:ascii="Avenir LT Com 35 Light" w:eastAsiaTheme="minorHAnsi" w:hAnsi="Avenir LT Com 35 Light" w:cstheme="minorBidi"/>
      <w:color w:val="000000" w:themeColor="text1"/>
      <w:spacing w:val="2"/>
      <w:kern w:val="21"/>
      <w:sz w:val="21"/>
      <w:lang w:val="en-US" w:eastAsia="en-US"/>
      <w14:textFill>
        <w14:solidFill>
          <w14:schemeClr w14:val="tx1">
            <w14:lumMod w14:val="65000"/>
            <w14:lumOff w14:val="35000"/>
            <w14:lumMod w14:val="65000"/>
            <w14:lumOff w14:val="35000"/>
          </w14:schemeClr>
        </w14:solidFill>
      </w14:textFill>
    </w:rPr>
  </w:style>
  <w:style w:type="paragraph" w:customStyle="1" w:styleId="TOC">
    <w:name w:val="TOC"/>
    <w:basedOn w:val="Heading1"/>
    <w:link w:val="TOCChar"/>
    <w:rsid w:val="00343C8A"/>
    <w:pPr>
      <w:keepNext w:val="0"/>
      <w:keepLines w:val="0"/>
      <w:pBdr>
        <w:bottom w:val="single" w:sz="4" w:space="1" w:color="2B3A57"/>
      </w:pBdr>
      <w:spacing w:after="360" w:line="264" w:lineRule="auto"/>
      <w:ind w:left="720" w:hanging="720"/>
    </w:pPr>
    <w:rPr>
      <w:rFonts w:ascii="Century Gothic" w:eastAsiaTheme="majorEastAsia" w:hAnsi="Century Gothic" w:cstheme="majorBidi"/>
      <w:b/>
      <w:caps/>
      <w:color w:val="2B3A57"/>
      <w:kern w:val="21"/>
      <w:szCs w:val="72"/>
      <w:lang w:val="en-US" w:eastAsia="en-US"/>
    </w:rPr>
  </w:style>
  <w:style w:type="character" w:customStyle="1" w:styleId="TOCChar">
    <w:name w:val="TOC Char"/>
    <w:basedOn w:val="Heading1Char"/>
    <w:link w:val="TOC"/>
    <w:rsid w:val="00343C8A"/>
    <w:rPr>
      <w:rFonts w:ascii="Century Gothic" w:eastAsiaTheme="majorEastAsia" w:hAnsi="Century Gothic" w:cstheme="majorBidi"/>
      <w:b/>
      <w:caps/>
      <w:color w:val="2B3A57"/>
      <w:kern w:val="21"/>
      <w:sz w:val="72"/>
      <w:szCs w:val="72"/>
      <w:lang w:val="en-US" w:eastAsia="en-US"/>
    </w:rPr>
  </w:style>
  <w:style w:type="paragraph" w:customStyle="1" w:styleId="SDVFootnote">
    <w:name w:val="SDV Footnote"/>
    <w:basedOn w:val="Normal"/>
    <w:link w:val="SDVFootnoteChar"/>
    <w:rsid w:val="00343C8A"/>
    <w:pPr>
      <w:spacing w:before="0" w:after="0" w:line="240" w:lineRule="auto"/>
    </w:pPr>
    <w:rPr>
      <w:rFonts w:ascii="Calibri Light" w:eastAsiaTheme="minorHAnsi" w:hAnsi="Calibri Light" w:cstheme="minorBidi"/>
      <w:color w:val="4F5150"/>
      <w:kern w:val="21"/>
      <w:sz w:val="18"/>
      <w:szCs w:val="18"/>
      <w:lang w:val="en-US" w:eastAsia="en-US"/>
    </w:rPr>
  </w:style>
  <w:style w:type="character" w:customStyle="1" w:styleId="SDVFootnoteChar">
    <w:name w:val="SDV Footnote Char"/>
    <w:basedOn w:val="DefaultParagraphFont"/>
    <w:link w:val="SDVFootnote"/>
    <w:rsid w:val="00343C8A"/>
    <w:rPr>
      <w:rFonts w:ascii="Calibri Light" w:eastAsiaTheme="minorHAnsi" w:hAnsi="Calibri Light" w:cstheme="minorBidi"/>
      <w:color w:val="4F5150"/>
      <w:kern w:val="21"/>
      <w:sz w:val="18"/>
      <w:szCs w:val="18"/>
      <w:lang w:val="en-US" w:eastAsia="en-US"/>
    </w:rPr>
  </w:style>
  <w:style w:type="paragraph" w:customStyle="1" w:styleId="Heading3a">
    <w:name w:val="Heading 3a"/>
    <w:basedOn w:val="Heading3"/>
    <w:link w:val="Heading3aChar"/>
    <w:autoRedefine/>
    <w:rsid w:val="00343C8A"/>
    <w:pPr>
      <w:keepLines w:val="0"/>
      <w:spacing w:before="0" w:after="160" w:line="288" w:lineRule="auto"/>
      <w:ind w:left="720" w:hanging="720"/>
    </w:pPr>
    <w:rPr>
      <w:rFonts w:ascii="Franklin Gothic Book" w:eastAsiaTheme="majorEastAsia" w:hAnsi="Franklin Gothic Book"/>
      <w:color w:val="0685B2"/>
      <w:kern w:val="21"/>
      <w:sz w:val="21"/>
      <w:lang w:val="en-US" w:eastAsia="en-US"/>
    </w:rPr>
  </w:style>
  <w:style w:type="character" w:customStyle="1" w:styleId="Heading3aChar">
    <w:name w:val="Heading 3a Char"/>
    <w:basedOn w:val="Heading3Char"/>
    <w:link w:val="Heading3a"/>
    <w:rsid w:val="00343C8A"/>
    <w:rPr>
      <w:rFonts w:ascii="Franklin Gothic Book" w:eastAsiaTheme="majorEastAsia" w:hAnsi="Franklin Gothic Book"/>
      <w:color w:val="0685B2"/>
      <w:kern w:val="21"/>
      <w:sz w:val="21"/>
      <w:szCs w:val="28"/>
      <w:lang w:val="en-US" w:eastAsia="en-US"/>
    </w:rPr>
  </w:style>
  <w:style w:type="paragraph" w:customStyle="1" w:styleId="BoxHeader">
    <w:name w:val="Box Header"/>
    <w:basedOn w:val="Caption"/>
    <w:rsid w:val="00343C8A"/>
    <w:rPr>
      <w:color w:val="404040" w:themeColor="text1" w:themeTint="BF"/>
    </w:rPr>
  </w:style>
  <w:style w:type="paragraph" w:customStyle="1" w:styleId="Heading3b">
    <w:name w:val="Heading 3b"/>
    <w:basedOn w:val="Heading3"/>
    <w:rsid w:val="00343C8A"/>
    <w:pPr>
      <w:keepLines w:val="0"/>
      <w:numPr>
        <w:numId w:val="3"/>
      </w:numPr>
      <w:spacing w:before="240" w:after="0" w:line="288" w:lineRule="auto"/>
    </w:pPr>
    <w:rPr>
      <w:rFonts w:ascii="Century Gothic" w:eastAsiaTheme="majorEastAsia" w:hAnsi="Century Gothic"/>
      <w:b/>
      <w:color w:val="0685B2"/>
      <w:kern w:val="21"/>
      <w:sz w:val="26"/>
      <w:szCs w:val="22"/>
      <w:lang w:val="en-US" w:eastAsia="en-US"/>
    </w:rPr>
  </w:style>
  <w:style w:type="paragraph" w:customStyle="1" w:styleId="Note">
    <w:name w:val="Note"/>
    <w:basedOn w:val="Normal"/>
    <w:link w:val="NoteChar"/>
    <w:rsid w:val="00343C8A"/>
    <w:pPr>
      <w:spacing w:before="180" w:after="240" w:line="264" w:lineRule="auto"/>
    </w:pPr>
    <w:rPr>
      <w:rFonts w:ascii="Franklin Gothic Book" w:eastAsiaTheme="minorHAnsi" w:hAnsi="Franklin Gothic Book" w:cstheme="minorBidi"/>
      <w:i/>
      <w:color w:val="1F497D" w:themeColor="text2"/>
      <w:spacing w:val="2"/>
      <w:kern w:val="21"/>
      <w:sz w:val="21"/>
      <w:lang w:val="en-US" w:eastAsia="en-US"/>
    </w:rPr>
  </w:style>
  <w:style w:type="paragraph" w:customStyle="1" w:styleId="TableHeader0">
    <w:name w:val="Table Header"/>
    <w:basedOn w:val="Normal"/>
    <w:link w:val="TableHeaderChar0"/>
    <w:rsid w:val="00343C8A"/>
    <w:pPr>
      <w:spacing w:line="240" w:lineRule="auto"/>
    </w:pPr>
    <w:rPr>
      <w:rFonts w:ascii="Franklin Gothic Book" w:eastAsiaTheme="minorHAnsi" w:hAnsi="Franklin Gothic Book" w:cstheme="minorBidi"/>
      <w:b/>
      <w:bCs/>
      <w:color w:val="FFFFFF" w:themeColor="background1"/>
      <w:spacing w:val="4"/>
      <w:kern w:val="21"/>
      <w:sz w:val="21"/>
      <w:lang w:val="en-US" w:eastAsia="en-US"/>
    </w:rPr>
  </w:style>
  <w:style w:type="character" w:customStyle="1" w:styleId="TableHeaderChar0">
    <w:name w:val="Table Header Char"/>
    <w:basedOn w:val="DefaultParagraphFont"/>
    <w:link w:val="TableHeader0"/>
    <w:rsid w:val="00343C8A"/>
    <w:rPr>
      <w:rFonts w:ascii="Franklin Gothic Book" w:eastAsiaTheme="minorHAnsi" w:hAnsi="Franklin Gothic Book" w:cstheme="minorBidi"/>
      <w:b/>
      <w:bCs/>
      <w:color w:val="FFFFFF" w:themeColor="background1"/>
      <w:spacing w:val="4"/>
      <w:kern w:val="21"/>
      <w:sz w:val="21"/>
      <w:lang w:val="en-US" w:eastAsia="en-US"/>
    </w:rPr>
  </w:style>
  <w:style w:type="paragraph" w:customStyle="1" w:styleId="TableText">
    <w:name w:val="Table Text"/>
    <w:basedOn w:val="Normal"/>
    <w:link w:val="TableTextChar"/>
    <w:rsid w:val="00343C8A"/>
    <w:pPr>
      <w:spacing w:before="160" w:after="160"/>
    </w:pPr>
    <w:rPr>
      <w:rFonts w:ascii="Franklin Gothic Book" w:eastAsiaTheme="minorHAnsi" w:hAnsi="Franklin Gothic Book"/>
      <w:color w:val="404040" w:themeColor="text1" w:themeTint="BF"/>
      <w:spacing w:val="2"/>
      <w:kern w:val="21"/>
      <w:sz w:val="19"/>
      <w:szCs w:val="19"/>
      <w:lang w:val="en-US" w:eastAsia="en-US"/>
    </w:rPr>
  </w:style>
  <w:style w:type="character" w:customStyle="1" w:styleId="TableTextChar">
    <w:name w:val="Table Text Char"/>
    <w:basedOn w:val="DefaultParagraphFont"/>
    <w:link w:val="TableText"/>
    <w:rsid w:val="00343C8A"/>
    <w:rPr>
      <w:rFonts w:ascii="Franklin Gothic Book" w:eastAsiaTheme="minorHAnsi" w:hAnsi="Franklin Gothic Book"/>
      <w:color w:val="404040" w:themeColor="text1" w:themeTint="BF"/>
      <w:spacing w:val="2"/>
      <w:kern w:val="21"/>
      <w:sz w:val="19"/>
      <w:szCs w:val="19"/>
      <w:lang w:val="en-US" w:eastAsia="en-US"/>
    </w:rPr>
  </w:style>
  <w:style w:type="paragraph" w:customStyle="1" w:styleId="Header1">
    <w:name w:val="Header 1"/>
    <w:basedOn w:val="Header"/>
    <w:link w:val="Header1Char"/>
    <w:rsid w:val="00343C8A"/>
    <w:pPr>
      <w:pBdr>
        <w:bottom w:val="single" w:sz="4" w:space="1" w:color="A6A6A6" w:themeColor="background1" w:themeShade="A6"/>
      </w:pBdr>
      <w:tabs>
        <w:tab w:val="clear" w:pos="4513"/>
        <w:tab w:val="clear" w:pos="9026"/>
        <w:tab w:val="center" w:pos="4680"/>
        <w:tab w:val="right" w:pos="9360"/>
      </w:tabs>
      <w:spacing w:before="0" w:after="0"/>
      <w:jc w:val="right"/>
    </w:pPr>
    <w:rPr>
      <w:rFonts w:ascii="Century Gothic" w:eastAsiaTheme="minorHAnsi" w:hAnsi="Century Gothic" w:cstheme="minorBidi"/>
      <w:color w:val="262626"/>
      <w:spacing w:val="2"/>
      <w:kern w:val="21"/>
      <w:sz w:val="21"/>
      <w:lang w:val="en-US" w:eastAsia="en-US"/>
      <w14:textFill>
        <w14:solidFill>
          <w14:srgbClr w14:val="262626">
            <w14:lumMod w14:val="65000"/>
            <w14:lumOff w14:val="35000"/>
            <w14:lumMod w14:val="65000"/>
            <w14:lumOff w14:val="35000"/>
          </w14:srgbClr>
        </w14:solidFill>
      </w14:textFill>
    </w:rPr>
  </w:style>
  <w:style w:type="character" w:customStyle="1" w:styleId="Header1Char">
    <w:name w:val="Header 1 Char"/>
    <w:basedOn w:val="HeaderChar"/>
    <w:link w:val="Header1"/>
    <w:rsid w:val="00343C8A"/>
    <w:rPr>
      <w:rFonts w:ascii="Century Gothic" w:eastAsiaTheme="minorHAnsi" w:hAnsi="Century Gothic" w:cstheme="minorBidi"/>
      <w:color w:val="262626"/>
      <w:spacing w:val="2"/>
      <w:kern w:val="21"/>
      <w:sz w:val="21"/>
      <w:lang w:val="en-US" w:eastAsia="en-US"/>
      <w14:textFill>
        <w14:solidFill>
          <w14:srgbClr w14:val="262626">
            <w14:lumMod w14:val="65000"/>
            <w14:lumOff w14:val="35000"/>
            <w14:lumMod w14:val="65000"/>
            <w14:lumOff w14:val="35000"/>
          </w14:srgbClr>
        </w14:solidFill>
      </w14:textFill>
    </w:rPr>
  </w:style>
  <w:style w:type="paragraph" w:customStyle="1" w:styleId="Notes">
    <w:name w:val="Notes"/>
    <w:basedOn w:val="Heading3a"/>
    <w:link w:val="NotesChar"/>
    <w:rsid w:val="00343C8A"/>
    <w:pPr>
      <w:spacing w:before="180" w:after="300" w:line="240" w:lineRule="auto"/>
      <w:ind w:left="0" w:firstLine="0"/>
    </w:pPr>
    <w:rPr>
      <w:i/>
      <w:color w:val="4F5150"/>
      <w:spacing w:val="-4"/>
    </w:rPr>
  </w:style>
  <w:style w:type="character" w:customStyle="1" w:styleId="NotesChar">
    <w:name w:val="Notes Char"/>
    <w:basedOn w:val="Heading3aChar"/>
    <w:link w:val="Notes"/>
    <w:rsid w:val="00343C8A"/>
    <w:rPr>
      <w:rFonts w:ascii="Franklin Gothic Book" w:eastAsiaTheme="majorEastAsia" w:hAnsi="Franklin Gothic Book"/>
      <w:i/>
      <w:color w:val="4F5150"/>
      <w:spacing w:val="-4"/>
      <w:kern w:val="21"/>
      <w:sz w:val="21"/>
      <w:szCs w:val="28"/>
      <w:lang w:val="en-US" w:eastAsia="en-US"/>
    </w:rPr>
  </w:style>
  <w:style w:type="table" w:customStyle="1" w:styleId="GridTable5Dark-Accent21">
    <w:name w:val="Grid Table 5 Dark - Accent 21"/>
    <w:basedOn w:val="TableNormal"/>
    <w:next w:val="GridTable5Dark-Accent2"/>
    <w:uiPriority w:val="50"/>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numbering" w:customStyle="1" w:styleId="Style1">
    <w:name w:val="Style1"/>
    <w:uiPriority w:val="99"/>
    <w:rsid w:val="00343C8A"/>
    <w:pPr>
      <w:numPr>
        <w:numId w:val="4"/>
      </w:numPr>
    </w:pPr>
  </w:style>
  <w:style w:type="paragraph" w:customStyle="1" w:styleId="TemplateTitle">
    <w:name w:val="Template Title"/>
    <w:basedOn w:val="Heading1"/>
    <w:link w:val="TemplateTitleChar"/>
    <w:rsid w:val="00343C8A"/>
    <w:pPr>
      <w:keepNext w:val="0"/>
      <w:keepLines w:val="0"/>
      <w:spacing w:line="264" w:lineRule="auto"/>
      <w:jc w:val="center"/>
    </w:pPr>
    <w:rPr>
      <w:rFonts w:ascii="Century Gothic" w:eastAsiaTheme="majorEastAsia" w:hAnsi="Century Gothic" w:cstheme="majorBidi"/>
      <w:b/>
      <w:caps/>
      <w:color w:val="2B3A57"/>
      <w:kern w:val="21"/>
      <w:szCs w:val="72"/>
      <w:lang w:val="en-US" w:eastAsia="en-US"/>
    </w:rPr>
  </w:style>
  <w:style w:type="character" w:customStyle="1" w:styleId="TemplateTitleChar">
    <w:name w:val="Template Title Char"/>
    <w:basedOn w:val="Heading1Char"/>
    <w:link w:val="TemplateTitle"/>
    <w:rsid w:val="00343C8A"/>
    <w:rPr>
      <w:rFonts w:ascii="Century Gothic" w:eastAsiaTheme="majorEastAsia" w:hAnsi="Century Gothic" w:cstheme="majorBidi"/>
      <w:b/>
      <w:caps/>
      <w:color w:val="2B3A57"/>
      <w:kern w:val="21"/>
      <w:sz w:val="72"/>
      <w:szCs w:val="72"/>
      <w:lang w:val="en-US" w:eastAsia="en-US"/>
    </w:rPr>
  </w:style>
  <w:style w:type="paragraph" w:customStyle="1" w:styleId="TemplateNote">
    <w:name w:val="Template Note"/>
    <w:basedOn w:val="Note"/>
    <w:link w:val="TemplateNoteChar"/>
    <w:rsid w:val="00343C8A"/>
    <w:pPr>
      <w:spacing w:after="300" w:line="240" w:lineRule="auto"/>
      <w:ind w:left="720"/>
    </w:pPr>
    <w:rPr>
      <w:i w:val="0"/>
      <w:color w:val="6C6E6D"/>
      <w:szCs w:val="21"/>
    </w:rPr>
  </w:style>
  <w:style w:type="character" w:customStyle="1" w:styleId="NoteChar">
    <w:name w:val="Note Char"/>
    <w:basedOn w:val="DefaultParagraphFont"/>
    <w:link w:val="Note"/>
    <w:rsid w:val="00343C8A"/>
    <w:rPr>
      <w:rFonts w:ascii="Franklin Gothic Book" w:eastAsiaTheme="minorHAnsi" w:hAnsi="Franklin Gothic Book" w:cstheme="minorBidi"/>
      <w:i/>
      <w:color w:val="1F497D" w:themeColor="text2"/>
      <w:spacing w:val="2"/>
      <w:kern w:val="21"/>
      <w:sz w:val="21"/>
      <w:lang w:val="en-US" w:eastAsia="en-US"/>
    </w:rPr>
  </w:style>
  <w:style w:type="character" w:customStyle="1" w:styleId="TemplateNoteChar">
    <w:name w:val="Template Note Char"/>
    <w:basedOn w:val="NoteChar"/>
    <w:link w:val="TemplateNote"/>
    <w:rsid w:val="00343C8A"/>
    <w:rPr>
      <w:rFonts w:ascii="Franklin Gothic Book" w:eastAsiaTheme="minorHAnsi" w:hAnsi="Franklin Gothic Book" w:cstheme="minorBidi"/>
      <w:i w:val="0"/>
      <w:color w:val="6C6E6D"/>
      <w:spacing w:val="2"/>
      <w:kern w:val="21"/>
      <w:sz w:val="21"/>
      <w:szCs w:val="21"/>
      <w:lang w:val="en-US" w:eastAsia="en-US"/>
    </w:rPr>
  </w:style>
  <w:style w:type="paragraph" w:customStyle="1" w:styleId="BodyText1">
    <w:name w:val="Body Text1"/>
    <w:basedOn w:val="Normal"/>
    <w:link w:val="BodytextChar0"/>
    <w:qFormat/>
    <w:rsid w:val="00B90E95"/>
    <w:pPr>
      <w:spacing w:before="0" w:after="160" w:line="312" w:lineRule="auto"/>
    </w:pPr>
    <w:rPr>
      <w:rFonts w:eastAsiaTheme="minorHAnsi" w:cstheme="minorBidi"/>
      <w:spacing w:val="2"/>
      <w:kern w:val="21"/>
      <w:lang w:val="en-US" w:eastAsia="en-US"/>
    </w:rPr>
  </w:style>
  <w:style w:type="paragraph" w:customStyle="1" w:styleId="Header-V4">
    <w:name w:val="Header - V4"/>
    <w:basedOn w:val="Intra-sectionheader"/>
    <w:link w:val="Header-V4Char"/>
    <w:rsid w:val="00343C8A"/>
  </w:style>
  <w:style w:type="character" w:customStyle="1" w:styleId="BodytextChar0">
    <w:name w:val="Body text Char"/>
    <w:basedOn w:val="DefaultParagraphFont"/>
    <w:link w:val="BodyText1"/>
    <w:rsid w:val="00B90E95"/>
    <w:rPr>
      <w:rFonts w:eastAsiaTheme="minorHAnsi" w:cstheme="minorBidi"/>
      <w:spacing w:val="2"/>
      <w:kern w:val="21"/>
      <w:lang w:val="en-US" w:eastAsia="en-US"/>
    </w:rPr>
  </w:style>
  <w:style w:type="character" w:customStyle="1" w:styleId="Header-V4Char">
    <w:name w:val="Header - V4 Char"/>
    <w:basedOn w:val="Intra-sectionheaderChar"/>
    <w:link w:val="Header-V4"/>
    <w:rsid w:val="00343C8A"/>
    <w:rPr>
      <w:rFonts w:ascii="Century Gothic" w:eastAsiaTheme="minorHAnsi" w:hAnsi="Century Gothic" w:cstheme="minorBidi"/>
      <w:color w:val="4BACC6" w:themeColor="accent5"/>
      <w:sz w:val="24"/>
      <w:lang w:val="en-US" w:eastAsia="en-US"/>
    </w:rPr>
  </w:style>
  <w:style w:type="paragraph" w:styleId="BodyTextIndent">
    <w:name w:val="Body Text Indent"/>
    <w:basedOn w:val="Normal"/>
    <w:link w:val="BodyTextIndentChar"/>
    <w:unhideWhenUsed/>
    <w:rsid w:val="00343C8A"/>
    <w:pPr>
      <w:spacing w:before="0" w:line="312" w:lineRule="auto"/>
      <w:ind w:left="360"/>
    </w:pPr>
    <w:rPr>
      <w:rFonts w:ascii="Franklin Gothic Book" w:eastAsiaTheme="minorHAnsi" w:hAnsi="Franklin Gothic Book" w:cstheme="minorBidi"/>
      <w:spacing w:val="2"/>
      <w:kern w:val="21"/>
      <w:sz w:val="21"/>
      <w:lang w:val="en-US" w:eastAsia="en-US"/>
    </w:rPr>
  </w:style>
  <w:style w:type="character" w:customStyle="1" w:styleId="BodyTextIndentChar">
    <w:name w:val="Body Text Indent Char"/>
    <w:basedOn w:val="DefaultParagraphFont"/>
    <w:link w:val="BodyTextIndent"/>
    <w:rsid w:val="00343C8A"/>
    <w:rPr>
      <w:rFonts w:ascii="Franklin Gothic Book" w:eastAsiaTheme="minorHAnsi" w:hAnsi="Franklin Gothic Book" w:cstheme="minorBidi"/>
      <w:spacing w:val="2"/>
      <w:kern w:val="21"/>
      <w:sz w:val="21"/>
      <w:lang w:val="en-US" w:eastAsia="en-US"/>
    </w:rPr>
  </w:style>
  <w:style w:type="paragraph" w:styleId="BodyTextIndent2">
    <w:name w:val="Body Text Indent 2"/>
    <w:basedOn w:val="Normal"/>
    <w:link w:val="BodyTextIndent2Char"/>
    <w:unhideWhenUsed/>
    <w:rsid w:val="00343C8A"/>
    <w:pPr>
      <w:spacing w:before="0" w:line="480" w:lineRule="auto"/>
      <w:ind w:left="360"/>
    </w:pPr>
    <w:rPr>
      <w:rFonts w:ascii="Franklin Gothic Book" w:eastAsiaTheme="minorHAnsi" w:hAnsi="Franklin Gothic Book" w:cstheme="minorBidi"/>
      <w:spacing w:val="2"/>
      <w:kern w:val="21"/>
      <w:sz w:val="21"/>
      <w:lang w:val="en-US" w:eastAsia="en-US"/>
    </w:rPr>
  </w:style>
  <w:style w:type="character" w:customStyle="1" w:styleId="BodyTextIndent2Char">
    <w:name w:val="Body Text Indent 2 Char"/>
    <w:basedOn w:val="DefaultParagraphFont"/>
    <w:link w:val="BodyTextIndent2"/>
    <w:rsid w:val="00343C8A"/>
    <w:rPr>
      <w:rFonts w:ascii="Franklin Gothic Book" w:eastAsiaTheme="minorHAnsi" w:hAnsi="Franklin Gothic Book" w:cstheme="minorBidi"/>
      <w:spacing w:val="2"/>
      <w:kern w:val="21"/>
      <w:sz w:val="21"/>
      <w:lang w:val="en-US" w:eastAsia="en-US"/>
    </w:rPr>
  </w:style>
  <w:style w:type="paragraph" w:styleId="BodyTextIndent3">
    <w:name w:val="Body Text Indent 3"/>
    <w:basedOn w:val="Normal"/>
    <w:link w:val="BodyTextIndent3Char"/>
    <w:rsid w:val="00343C8A"/>
    <w:pPr>
      <w:spacing w:before="0" w:after="0" w:line="240" w:lineRule="auto"/>
      <w:ind w:left="720"/>
    </w:pPr>
    <w:rPr>
      <w:rFonts w:ascii="Times New Roman" w:eastAsia="MS Mincho" w:hAnsi="Times New Roman" w:cs="Times New Roman"/>
      <w:i/>
      <w:iCs/>
      <w:sz w:val="18"/>
      <w:szCs w:val="24"/>
      <w:lang w:eastAsia="ja-JP"/>
    </w:rPr>
  </w:style>
  <w:style w:type="character" w:customStyle="1" w:styleId="BodyTextIndent3Char">
    <w:name w:val="Body Text Indent 3 Char"/>
    <w:basedOn w:val="DefaultParagraphFont"/>
    <w:link w:val="BodyTextIndent3"/>
    <w:rsid w:val="00343C8A"/>
    <w:rPr>
      <w:rFonts w:ascii="Times New Roman" w:eastAsia="MS Mincho" w:hAnsi="Times New Roman" w:cs="Times New Roman"/>
      <w:i/>
      <w:iCs/>
      <w:sz w:val="18"/>
      <w:szCs w:val="24"/>
      <w:lang w:eastAsia="ja-JP"/>
    </w:rPr>
  </w:style>
  <w:style w:type="character" w:styleId="PageNumber">
    <w:name w:val="page number"/>
    <w:basedOn w:val="DefaultParagraphFont"/>
    <w:rsid w:val="00343C8A"/>
  </w:style>
  <w:style w:type="paragraph" w:customStyle="1" w:styleId="BulletsSecondLevel">
    <w:name w:val="Bullets (Second Level)"/>
    <w:basedOn w:val="Normal"/>
    <w:rsid w:val="00343C8A"/>
    <w:pPr>
      <w:numPr>
        <w:numId w:val="5"/>
      </w:numPr>
      <w:suppressAutoHyphens/>
      <w:spacing w:before="0" w:after="160" w:line="247" w:lineRule="auto"/>
      <w:jc w:val="both"/>
    </w:pPr>
    <w:rPr>
      <w:rFonts w:ascii="Times New Roman" w:eastAsia="MS Mincho" w:hAnsi="Times New Roman" w:cs="Times New Roman"/>
      <w:szCs w:val="20"/>
      <w:lang w:eastAsia="zh-CN"/>
    </w:rPr>
  </w:style>
  <w:style w:type="paragraph" w:customStyle="1" w:styleId="Heading32">
    <w:name w:val="Heading 32"/>
    <w:basedOn w:val="Heading3"/>
    <w:rsid w:val="00343C8A"/>
    <w:pPr>
      <w:keepLines w:val="0"/>
      <w:numPr>
        <w:ilvl w:val="2"/>
      </w:numPr>
      <w:spacing w:before="240" w:after="0" w:line="288" w:lineRule="auto"/>
      <w:ind w:left="900" w:hanging="720"/>
    </w:pPr>
    <w:rPr>
      <w:rFonts w:ascii="Arial Bold" w:eastAsia="Times New Roman" w:hAnsi="Arial Bold"/>
      <w:b/>
      <w:bCs/>
      <w:color w:val="005B82"/>
      <w:sz w:val="20"/>
      <w:szCs w:val="20"/>
      <w:lang w:val="en-CA" w:eastAsia="en-US"/>
    </w:rPr>
  </w:style>
  <w:style w:type="character" w:customStyle="1" w:styleId="SubtleEmphasis1">
    <w:name w:val="Subtle Emphasis1"/>
    <w:uiPriority w:val="19"/>
    <w:rsid w:val="00343C8A"/>
    <w:rPr>
      <w:rFonts w:ascii="Arial" w:hAnsi="Arial"/>
      <w:i/>
      <w:iCs/>
      <w:color w:val="7F7F7F"/>
      <w:sz w:val="20"/>
    </w:rPr>
  </w:style>
  <w:style w:type="paragraph" w:customStyle="1" w:styleId="SCGREEN-V4">
    <w:name w:val="SC GREEN - V4"/>
    <w:basedOn w:val="Normal"/>
    <w:link w:val="SCGREEN-V4Char"/>
    <w:rsid w:val="00343C8A"/>
    <w:pPr>
      <w:spacing w:before="240" w:line="288" w:lineRule="auto"/>
      <w:ind w:left="720"/>
    </w:pPr>
    <w:rPr>
      <w:rFonts w:ascii="Franklin Gothic Book" w:eastAsiaTheme="minorHAnsi" w:hAnsi="Franklin Gothic Book" w:cstheme="minorBidi"/>
      <w:color w:val="66AD47"/>
      <w:spacing w:val="2"/>
      <w:kern w:val="21"/>
      <w:sz w:val="21"/>
      <w:lang w:val="en-US" w:eastAsia="en-US"/>
    </w:rPr>
  </w:style>
  <w:style w:type="paragraph" w:customStyle="1" w:styleId="NumberedList">
    <w:name w:val="Numbered List"/>
    <w:basedOn w:val="ListParagraph"/>
    <w:link w:val="NumberedListChar"/>
    <w:rsid w:val="00343C8A"/>
    <w:pPr>
      <w:numPr>
        <w:numId w:val="6"/>
      </w:numPr>
      <w:spacing w:before="0" w:line="312" w:lineRule="auto"/>
    </w:pPr>
    <w:rPr>
      <w:rFonts w:ascii="Franklin Gothic Book" w:eastAsia="MS Mincho" w:hAnsi="Franklin Gothic Book" w:cs="Times New Roman"/>
      <w:spacing w:val="2"/>
      <w:sz w:val="21"/>
      <w:szCs w:val="24"/>
      <w:lang w:eastAsia="en-US"/>
    </w:rPr>
  </w:style>
  <w:style w:type="character" w:customStyle="1" w:styleId="SCGREEN-V4Char">
    <w:name w:val="SC GREEN - V4 Char"/>
    <w:basedOn w:val="DefaultParagraphFont"/>
    <w:link w:val="SCGREEN-V4"/>
    <w:rsid w:val="00343C8A"/>
    <w:rPr>
      <w:rFonts w:ascii="Franklin Gothic Book" w:eastAsiaTheme="minorHAnsi" w:hAnsi="Franklin Gothic Book" w:cstheme="minorBidi"/>
      <w:color w:val="66AD47"/>
      <w:spacing w:val="2"/>
      <w:kern w:val="21"/>
      <w:sz w:val="21"/>
      <w:lang w:val="en-US" w:eastAsia="en-US"/>
    </w:rPr>
  </w:style>
  <w:style w:type="character" w:customStyle="1" w:styleId="NumberedListChar">
    <w:name w:val="Numbered List Char"/>
    <w:basedOn w:val="DefaultParagraphFont"/>
    <w:link w:val="NumberedList"/>
    <w:rsid w:val="00343C8A"/>
    <w:rPr>
      <w:rFonts w:ascii="Franklin Gothic Book" w:eastAsia="MS Mincho" w:hAnsi="Franklin Gothic Book" w:cs="Times New Roman"/>
      <w:spacing w:val="2"/>
      <w:sz w:val="21"/>
      <w:szCs w:val="24"/>
      <w:lang w:eastAsia="en-US"/>
    </w:rPr>
  </w:style>
  <w:style w:type="paragraph" w:customStyle="1" w:styleId="VCSBLUE-V4">
    <w:name w:val="VCS BLUE - V4"/>
    <w:basedOn w:val="NumberedList"/>
    <w:link w:val="VCSBLUE-V4Char"/>
    <w:rsid w:val="00343C8A"/>
    <w:pPr>
      <w:numPr>
        <w:numId w:val="0"/>
      </w:numPr>
      <w:spacing w:before="240"/>
      <w:ind w:left="720"/>
    </w:pPr>
    <w:rPr>
      <w:color w:val="057299"/>
    </w:rPr>
  </w:style>
  <w:style w:type="character" w:customStyle="1" w:styleId="VCSBLUE-V4Char">
    <w:name w:val="VCS BLUE - V4 Char"/>
    <w:basedOn w:val="NumberedListChar"/>
    <w:link w:val="VCSBLUE-V4"/>
    <w:rsid w:val="00343C8A"/>
    <w:rPr>
      <w:rFonts w:ascii="Franklin Gothic Book" w:eastAsia="MS Mincho" w:hAnsi="Franklin Gothic Book" w:cs="Times New Roman"/>
      <w:color w:val="057299"/>
      <w:spacing w:val="2"/>
      <w:sz w:val="21"/>
      <w:szCs w:val="24"/>
      <w:lang w:eastAsia="en-US"/>
    </w:rPr>
  </w:style>
  <w:style w:type="paragraph" w:customStyle="1" w:styleId="FigureandTableTitles">
    <w:name w:val="Figure and Table Titles"/>
    <w:basedOn w:val="Normal"/>
    <w:link w:val="FigureandTableTitlesChar"/>
    <w:rsid w:val="00343C8A"/>
    <w:pPr>
      <w:spacing w:before="0" w:after="200" w:line="312" w:lineRule="auto"/>
    </w:pPr>
    <w:rPr>
      <w:rFonts w:ascii="Century Gothic" w:eastAsia="MS Mincho" w:hAnsi="Century Gothic" w:cs="Times New Roman"/>
      <w:b/>
      <w:color w:val="595959"/>
      <w:spacing w:val="2"/>
      <w:sz w:val="20"/>
      <w:szCs w:val="20"/>
      <w:lang w:eastAsia="en-US"/>
    </w:rPr>
  </w:style>
  <w:style w:type="character" w:customStyle="1" w:styleId="FigureandTableTitlesChar">
    <w:name w:val="Figure and Table Titles Char"/>
    <w:basedOn w:val="DefaultParagraphFont"/>
    <w:link w:val="FigureandTableTitles"/>
    <w:rsid w:val="00343C8A"/>
    <w:rPr>
      <w:rFonts w:ascii="Century Gothic" w:eastAsia="MS Mincho" w:hAnsi="Century Gothic" w:cs="Times New Roman"/>
      <w:b/>
      <w:color w:val="595959"/>
      <w:spacing w:val="2"/>
      <w:sz w:val="20"/>
      <w:szCs w:val="20"/>
      <w:lang w:eastAsia="en-US"/>
    </w:rPr>
  </w:style>
  <w:style w:type="table" w:customStyle="1" w:styleId="VCSStyle1">
    <w:name w:val="VCS Style 1"/>
    <w:basedOn w:val="TableNormal"/>
    <w:uiPriority w:val="99"/>
    <w:rsid w:val="00343C8A"/>
    <w:pPr>
      <w:spacing w:line="240" w:lineRule="auto"/>
    </w:pPr>
    <w:rPr>
      <w:rFonts w:asciiTheme="minorHAnsi" w:eastAsiaTheme="minorHAnsi" w:hAnsiTheme="minorHAnsi" w:cstheme="minorBidi"/>
      <w:lang w:val="en-US" w:eastAsia="en-US"/>
    </w:rPr>
    <w:tblPr/>
  </w:style>
  <w:style w:type="table" w:styleId="ListTable5Dark-Accent2">
    <w:name w:val="List Table 5 Dark Accent 2"/>
    <w:basedOn w:val="TableNormal"/>
    <w:uiPriority w:val="50"/>
    <w:rsid w:val="00DB4792"/>
    <w:pPr>
      <w:spacing w:line="240" w:lineRule="auto"/>
    </w:pPr>
    <w:rPr>
      <w:rFonts w:asciiTheme="minorHAnsi" w:eastAsiaTheme="minorHAnsi" w:hAnsiTheme="minorHAnsi" w:cstheme="minorBidi"/>
      <w:color w:val="FFFFFF" w:themeColor="background1"/>
      <w:lang w:val="en-US"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Blueinstructionaltext">
    <w:name w:val="Blue instructional text"/>
    <w:basedOn w:val="Instruction"/>
    <w:link w:val="BlueinstructionaltextChar"/>
    <w:rsid w:val="00995E64"/>
    <w:rPr>
      <w:color w:val="057299"/>
    </w:rPr>
  </w:style>
  <w:style w:type="character" w:customStyle="1" w:styleId="BlueinstructionaltextChar">
    <w:name w:val="Blue instructional text Char"/>
    <w:basedOn w:val="DefaultParagraphFont"/>
    <w:link w:val="Blueinstructionaltext"/>
    <w:rsid w:val="00995E64"/>
    <w:rPr>
      <w:rFonts w:ascii="Franklin Gothic Book" w:eastAsia="MS Mincho" w:hAnsi="Franklin Gothic Book" w:cs="Times New Roman"/>
      <w:i/>
      <w:iCs/>
      <w:color w:val="057299"/>
      <w:spacing w:val="2"/>
      <w:kern w:val="21"/>
      <w:sz w:val="21"/>
      <w:szCs w:val="24"/>
      <w:lang w:eastAsia="en-US"/>
    </w:rPr>
  </w:style>
  <w:style w:type="paragraph" w:customStyle="1" w:styleId="Tablenoteblue">
    <w:name w:val="Table note blue"/>
    <w:basedOn w:val="Normal"/>
    <w:link w:val="TablenoteblueChar"/>
    <w:rsid w:val="00995E64"/>
    <w:pPr>
      <w:spacing w:before="0" w:after="160" w:line="312" w:lineRule="auto"/>
    </w:pPr>
    <w:rPr>
      <w:rFonts w:ascii="Franklin Gothic Book" w:eastAsia="Calibri" w:hAnsi="Franklin Gothic Book"/>
      <w:i/>
      <w:color w:val="057299"/>
      <w:spacing w:val="2"/>
      <w:kern w:val="21"/>
      <w:sz w:val="21"/>
      <w:lang w:val="en-US" w:eastAsia="en-US"/>
    </w:rPr>
  </w:style>
  <w:style w:type="character" w:customStyle="1" w:styleId="TablenoteblueChar">
    <w:name w:val="Table note blue Char"/>
    <w:link w:val="Tablenoteblue"/>
    <w:rsid w:val="00995E64"/>
    <w:rPr>
      <w:rFonts w:ascii="Franklin Gothic Book" w:eastAsia="Calibri" w:hAnsi="Franklin Gothic Book"/>
      <w:i/>
      <w:color w:val="057299"/>
      <w:spacing w:val="2"/>
      <w:kern w:val="21"/>
      <w:sz w:val="21"/>
      <w:lang w:val="en-US" w:eastAsia="en-US"/>
    </w:rPr>
  </w:style>
  <w:style w:type="paragraph" w:customStyle="1" w:styleId="Greeninstructionaltext">
    <w:name w:val="Green instructional text"/>
    <w:basedOn w:val="Instruction"/>
    <w:link w:val="GreeninstructionaltextChar"/>
    <w:rsid w:val="00627AC1"/>
    <w:rPr>
      <w:color w:val="66AD47"/>
    </w:rPr>
  </w:style>
  <w:style w:type="character" w:customStyle="1" w:styleId="GreeninstructionaltextChar">
    <w:name w:val="Green instructional text Char"/>
    <w:basedOn w:val="DefaultParagraphFont"/>
    <w:link w:val="Greeninstructionaltext"/>
    <w:rsid w:val="00627AC1"/>
    <w:rPr>
      <w:rFonts w:ascii="Franklin Gothic Book" w:eastAsia="MS Mincho" w:hAnsi="Franklin Gothic Book" w:cs="Times New Roman"/>
      <w:i/>
      <w:iCs/>
      <w:color w:val="66AD47"/>
      <w:spacing w:val="2"/>
      <w:kern w:val="21"/>
      <w:sz w:val="21"/>
      <w:szCs w:val="24"/>
      <w:lang w:eastAsia="en-US"/>
    </w:rPr>
  </w:style>
  <w:style w:type="character" w:customStyle="1" w:styleId="InstructionChar">
    <w:name w:val="Instruction Char"/>
    <w:basedOn w:val="DefaultParagraphFont"/>
    <w:link w:val="Instruction"/>
    <w:uiPriority w:val="3"/>
    <w:rsid w:val="007E77D3"/>
    <w:rPr>
      <w:rFonts w:ascii="Franklin Gothic Book" w:eastAsia="MS Mincho" w:hAnsi="Franklin Gothic Book" w:cs="Times New Roman"/>
      <w:i/>
      <w:iCs/>
      <w:color w:val="4F5150"/>
      <w:spacing w:val="2"/>
      <w:kern w:val="21"/>
      <w:sz w:val="21"/>
      <w:szCs w:val="24"/>
      <w:lang w:eastAsia="en-US"/>
    </w:rPr>
  </w:style>
  <w:style w:type="paragraph" w:customStyle="1" w:styleId="SCblue">
    <w:name w:val="SC blue"/>
    <w:basedOn w:val="Normal"/>
    <w:link w:val="SCblueChar"/>
    <w:rsid w:val="007E77D3"/>
    <w:pPr>
      <w:spacing w:before="160" w:after="0" w:line="312" w:lineRule="auto"/>
      <w:ind w:left="720"/>
    </w:pPr>
    <w:rPr>
      <w:rFonts w:ascii="Franklin Gothic Book" w:eastAsia="Calibri" w:hAnsi="Franklin Gothic Book" w:cs="Times New Roman"/>
      <w:color w:val="057299"/>
      <w:spacing w:val="2"/>
      <w:kern w:val="21"/>
      <w:sz w:val="21"/>
      <w:lang w:val="en-US" w:eastAsia="en-US"/>
    </w:rPr>
  </w:style>
  <w:style w:type="character" w:customStyle="1" w:styleId="SCblueChar">
    <w:name w:val="SC blue Char"/>
    <w:link w:val="SCblue"/>
    <w:rsid w:val="007E77D3"/>
    <w:rPr>
      <w:rFonts w:ascii="Franklin Gothic Book" w:eastAsia="Calibri" w:hAnsi="Franklin Gothic Book" w:cs="Times New Roman"/>
      <w:color w:val="057299"/>
      <w:spacing w:val="2"/>
      <w:kern w:val="21"/>
      <w:sz w:val="21"/>
      <w:lang w:val="en-US" w:eastAsia="en-US"/>
    </w:rPr>
  </w:style>
  <w:style w:type="paragraph" w:customStyle="1" w:styleId="SCBLUE0">
    <w:name w:val="SC BLUE"/>
    <w:basedOn w:val="Normal"/>
    <w:link w:val="SCBLUEChar0"/>
    <w:rsid w:val="00B07D6E"/>
    <w:pPr>
      <w:spacing w:before="160" w:after="0" w:line="288" w:lineRule="auto"/>
      <w:ind w:left="720"/>
    </w:pPr>
    <w:rPr>
      <w:rFonts w:ascii="Franklin Gothic Book" w:eastAsia="Times New Roman" w:hAnsi="Franklin Gothic Book"/>
      <w:bCs/>
      <w:i/>
      <w:color w:val="057299"/>
      <w:spacing w:val="2"/>
      <w:kern w:val="21"/>
      <w:sz w:val="21"/>
      <w:szCs w:val="21"/>
      <w:lang w:val="en-US" w:eastAsia="en-US"/>
    </w:rPr>
  </w:style>
  <w:style w:type="character" w:customStyle="1" w:styleId="SCBLUEChar0">
    <w:name w:val="SC BLUE Char"/>
    <w:basedOn w:val="DefaultParagraphFont"/>
    <w:link w:val="SCBLUE0"/>
    <w:rsid w:val="00B07D6E"/>
    <w:rPr>
      <w:rFonts w:ascii="Franklin Gothic Book" w:eastAsia="Times New Roman" w:hAnsi="Franklin Gothic Book"/>
      <w:bCs/>
      <w:i/>
      <w:color w:val="057299"/>
      <w:spacing w:val="2"/>
      <w:kern w:val="21"/>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79372">
      <w:bodyDiv w:val="1"/>
      <w:marLeft w:val="0"/>
      <w:marRight w:val="0"/>
      <w:marTop w:val="0"/>
      <w:marBottom w:val="0"/>
      <w:divBdr>
        <w:top w:val="none" w:sz="0" w:space="0" w:color="auto"/>
        <w:left w:val="none" w:sz="0" w:space="0" w:color="auto"/>
        <w:bottom w:val="none" w:sz="0" w:space="0" w:color="auto"/>
        <w:right w:val="none" w:sz="0" w:space="0" w:color="auto"/>
      </w:divBdr>
    </w:div>
    <w:div w:id="314921793">
      <w:bodyDiv w:val="1"/>
      <w:marLeft w:val="0"/>
      <w:marRight w:val="0"/>
      <w:marTop w:val="0"/>
      <w:marBottom w:val="0"/>
      <w:divBdr>
        <w:top w:val="none" w:sz="0" w:space="0" w:color="auto"/>
        <w:left w:val="none" w:sz="0" w:space="0" w:color="auto"/>
        <w:bottom w:val="none" w:sz="0" w:space="0" w:color="auto"/>
        <w:right w:val="none" w:sz="0" w:space="0" w:color="auto"/>
      </w:divBdr>
    </w:div>
    <w:div w:id="350498040">
      <w:bodyDiv w:val="1"/>
      <w:marLeft w:val="0"/>
      <w:marRight w:val="0"/>
      <w:marTop w:val="0"/>
      <w:marBottom w:val="0"/>
      <w:divBdr>
        <w:top w:val="none" w:sz="0" w:space="0" w:color="auto"/>
        <w:left w:val="none" w:sz="0" w:space="0" w:color="auto"/>
        <w:bottom w:val="none" w:sz="0" w:space="0" w:color="auto"/>
        <w:right w:val="none" w:sz="0" w:space="0" w:color="auto"/>
      </w:divBdr>
    </w:div>
    <w:div w:id="446781680">
      <w:bodyDiv w:val="1"/>
      <w:marLeft w:val="0"/>
      <w:marRight w:val="0"/>
      <w:marTop w:val="0"/>
      <w:marBottom w:val="0"/>
      <w:divBdr>
        <w:top w:val="none" w:sz="0" w:space="0" w:color="auto"/>
        <w:left w:val="none" w:sz="0" w:space="0" w:color="auto"/>
        <w:bottom w:val="none" w:sz="0" w:space="0" w:color="auto"/>
        <w:right w:val="none" w:sz="0" w:space="0" w:color="auto"/>
      </w:divBdr>
    </w:div>
    <w:div w:id="483086787">
      <w:bodyDiv w:val="1"/>
      <w:marLeft w:val="0"/>
      <w:marRight w:val="0"/>
      <w:marTop w:val="0"/>
      <w:marBottom w:val="0"/>
      <w:divBdr>
        <w:top w:val="none" w:sz="0" w:space="0" w:color="auto"/>
        <w:left w:val="none" w:sz="0" w:space="0" w:color="auto"/>
        <w:bottom w:val="none" w:sz="0" w:space="0" w:color="auto"/>
        <w:right w:val="none" w:sz="0" w:space="0" w:color="auto"/>
      </w:divBdr>
    </w:div>
    <w:div w:id="546645962">
      <w:bodyDiv w:val="1"/>
      <w:marLeft w:val="0"/>
      <w:marRight w:val="0"/>
      <w:marTop w:val="0"/>
      <w:marBottom w:val="0"/>
      <w:divBdr>
        <w:top w:val="none" w:sz="0" w:space="0" w:color="auto"/>
        <w:left w:val="none" w:sz="0" w:space="0" w:color="auto"/>
        <w:bottom w:val="none" w:sz="0" w:space="0" w:color="auto"/>
        <w:right w:val="none" w:sz="0" w:space="0" w:color="auto"/>
      </w:divBdr>
    </w:div>
    <w:div w:id="575092147">
      <w:bodyDiv w:val="1"/>
      <w:marLeft w:val="0"/>
      <w:marRight w:val="0"/>
      <w:marTop w:val="0"/>
      <w:marBottom w:val="0"/>
      <w:divBdr>
        <w:top w:val="none" w:sz="0" w:space="0" w:color="auto"/>
        <w:left w:val="none" w:sz="0" w:space="0" w:color="auto"/>
        <w:bottom w:val="none" w:sz="0" w:space="0" w:color="auto"/>
        <w:right w:val="none" w:sz="0" w:space="0" w:color="auto"/>
      </w:divBdr>
    </w:div>
    <w:div w:id="583075094">
      <w:bodyDiv w:val="1"/>
      <w:marLeft w:val="0"/>
      <w:marRight w:val="0"/>
      <w:marTop w:val="0"/>
      <w:marBottom w:val="0"/>
      <w:divBdr>
        <w:top w:val="none" w:sz="0" w:space="0" w:color="auto"/>
        <w:left w:val="none" w:sz="0" w:space="0" w:color="auto"/>
        <w:bottom w:val="none" w:sz="0" w:space="0" w:color="auto"/>
        <w:right w:val="none" w:sz="0" w:space="0" w:color="auto"/>
      </w:divBdr>
    </w:div>
    <w:div w:id="678312530">
      <w:bodyDiv w:val="1"/>
      <w:marLeft w:val="0"/>
      <w:marRight w:val="0"/>
      <w:marTop w:val="0"/>
      <w:marBottom w:val="0"/>
      <w:divBdr>
        <w:top w:val="none" w:sz="0" w:space="0" w:color="auto"/>
        <w:left w:val="none" w:sz="0" w:space="0" w:color="auto"/>
        <w:bottom w:val="none" w:sz="0" w:space="0" w:color="auto"/>
        <w:right w:val="none" w:sz="0" w:space="0" w:color="auto"/>
      </w:divBdr>
    </w:div>
    <w:div w:id="889460994">
      <w:bodyDiv w:val="1"/>
      <w:marLeft w:val="0"/>
      <w:marRight w:val="0"/>
      <w:marTop w:val="0"/>
      <w:marBottom w:val="0"/>
      <w:divBdr>
        <w:top w:val="none" w:sz="0" w:space="0" w:color="auto"/>
        <w:left w:val="none" w:sz="0" w:space="0" w:color="auto"/>
        <w:bottom w:val="none" w:sz="0" w:space="0" w:color="auto"/>
        <w:right w:val="none" w:sz="0" w:space="0" w:color="auto"/>
      </w:divBdr>
    </w:div>
    <w:div w:id="895897995">
      <w:bodyDiv w:val="1"/>
      <w:marLeft w:val="0"/>
      <w:marRight w:val="0"/>
      <w:marTop w:val="0"/>
      <w:marBottom w:val="0"/>
      <w:divBdr>
        <w:top w:val="none" w:sz="0" w:space="0" w:color="auto"/>
        <w:left w:val="none" w:sz="0" w:space="0" w:color="auto"/>
        <w:bottom w:val="none" w:sz="0" w:space="0" w:color="auto"/>
        <w:right w:val="none" w:sz="0" w:space="0" w:color="auto"/>
      </w:divBdr>
    </w:div>
    <w:div w:id="992029620">
      <w:bodyDiv w:val="1"/>
      <w:marLeft w:val="0"/>
      <w:marRight w:val="0"/>
      <w:marTop w:val="0"/>
      <w:marBottom w:val="0"/>
      <w:divBdr>
        <w:top w:val="none" w:sz="0" w:space="0" w:color="auto"/>
        <w:left w:val="none" w:sz="0" w:space="0" w:color="auto"/>
        <w:bottom w:val="none" w:sz="0" w:space="0" w:color="auto"/>
        <w:right w:val="none" w:sz="0" w:space="0" w:color="auto"/>
      </w:divBdr>
    </w:div>
    <w:div w:id="1023939287">
      <w:bodyDiv w:val="1"/>
      <w:marLeft w:val="0"/>
      <w:marRight w:val="0"/>
      <w:marTop w:val="0"/>
      <w:marBottom w:val="0"/>
      <w:divBdr>
        <w:top w:val="none" w:sz="0" w:space="0" w:color="auto"/>
        <w:left w:val="none" w:sz="0" w:space="0" w:color="auto"/>
        <w:bottom w:val="none" w:sz="0" w:space="0" w:color="auto"/>
        <w:right w:val="none" w:sz="0" w:space="0" w:color="auto"/>
      </w:divBdr>
    </w:div>
    <w:div w:id="1073087677">
      <w:bodyDiv w:val="1"/>
      <w:marLeft w:val="0"/>
      <w:marRight w:val="0"/>
      <w:marTop w:val="0"/>
      <w:marBottom w:val="0"/>
      <w:divBdr>
        <w:top w:val="none" w:sz="0" w:space="0" w:color="auto"/>
        <w:left w:val="none" w:sz="0" w:space="0" w:color="auto"/>
        <w:bottom w:val="none" w:sz="0" w:space="0" w:color="auto"/>
        <w:right w:val="none" w:sz="0" w:space="0" w:color="auto"/>
      </w:divBdr>
    </w:div>
    <w:div w:id="1110080439">
      <w:bodyDiv w:val="1"/>
      <w:marLeft w:val="0"/>
      <w:marRight w:val="0"/>
      <w:marTop w:val="0"/>
      <w:marBottom w:val="0"/>
      <w:divBdr>
        <w:top w:val="none" w:sz="0" w:space="0" w:color="auto"/>
        <w:left w:val="none" w:sz="0" w:space="0" w:color="auto"/>
        <w:bottom w:val="none" w:sz="0" w:space="0" w:color="auto"/>
        <w:right w:val="none" w:sz="0" w:space="0" w:color="auto"/>
      </w:divBdr>
    </w:div>
    <w:div w:id="1142191922">
      <w:bodyDiv w:val="1"/>
      <w:marLeft w:val="0"/>
      <w:marRight w:val="0"/>
      <w:marTop w:val="0"/>
      <w:marBottom w:val="0"/>
      <w:divBdr>
        <w:top w:val="none" w:sz="0" w:space="0" w:color="auto"/>
        <w:left w:val="none" w:sz="0" w:space="0" w:color="auto"/>
        <w:bottom w:val="none" w:sz="0" w:space="0" w:color="auto"/>
        <w:right w:val="none" w:sz="0" w:space="0" w:color="auto"/>
      </w:divBdr>
    </w:div>
    <w:div w:id="1234125884">
      <w:bodyDiv w:val="1"/>
      <w:marLeft w:val="0"/>
      <w:marRight w:val="0"/>
      <w:marTop w:val="0"/>
      <w:marBottom w:val="0"/>
      <w:divBdr>
        <w:top w:val="none" w:sz="0" w:space="0" w:color="auto"/>
        <w:left w:val="none" w:sz="0" w:space="0" w:color="auto"/>
        <w:bottom w:val="none" w:sz="0" w:space="0" w:color="auto"/>
        <w:right w:val="none" w:sz="0" w:space="0" w:color="auto"/>
      </w:divBdr>
    </w:div>
    <w:div w:id="1270163324">
      <w:bodyDiv w:val="1"/>
      <w:marLeft w:val="0"/>
      <w:marRight w:val="0"/>
      <w:marTop w:val="0"/>
      <w:marBottom w:val="0"/>
      <w:divBdr>
        <w:top w:val="none" w:sz="0" w:space="0" w:color="auto"/>
        <w:left w:val="none" w:sz="0" w:space="0" w:color="auto"/>
        <w:bottom w:val="none" w:sz="0" w:space="0" w:color="auto"/>
        <w:right w:val="none" w:sz="0" w:space="0" w:color="auto"/>
      </w:divBdr>
    </w:div>
    <w:div w:id="1322343491">
      <w:bodyDiv w:val="1"/>
      <w:marLeft w:val="0"/>
      <w:marRight w:val="0"/>
      <w:marTop w:val="0"/>
      <w:marBottom w:val="0"/>
      <w:divBdr>
        <w:top w:val="none" w:sz="0" w:space="0" w:color="auto"/>
        <w:left w:val="none" w:sz="0" w:space="0" w:color="auto"/>
        <w:bottom w:val="none" w:sz="0" w:space="0" w:color="auto"/>
        <w:right w:val="none" w:sz="0" w:space="0" w:color="auto"/>
      </w:divBdr>
    </w:div>
    <w:div w:id="1331522618">
      <w:bodyDiv w:val="1"/>
      <w:marLeft w:val="0"/>
      <w:marRight w:val="0"/>
      <w:marTop w:val="0"/>
      <w:marBottom w:val="0"/>
      <w:divBdr>
        <w:top w:val="none" w:sz="0" w:space="0" w:color="auto"/>
        <w:left w:val="none" w:sz="0" w:space="0" w:color="auto"/>
        <w:bottom w:val="none" w:sz="0" w:space="0" w:color="auto"/>
        <w:right w:val="none" w:sz="0" w:space="0" w:color="auto"/>
      </w:divBdr>
    </w:div>
    <w:div w:id="1382828495">
      <w:bodyDiv w:val="1"/>
      <w:marLeft w:val="0"/>
      <w:marRight w:val="0"/>
      <w:marTop w:val="0"/>
      <w:marBottom w:val="0"/>
      <w:divBdr>
        <w:top w:val="none" w:sz="0" w:space="0" w:color="auto"/>
        <w:left w:val="none" w:sz="0" w:space="0" w:color="auto"/>
        <w:bottom w:val="none" w:sz="0" w:space="0" w:color="auto"/>
        <w:right w:val="none" w:sz="0" w:space="0" w:color="auto"/>
      </w:divBdr>
    </w:div>
    <w:div w:id="1388652424">
      <w:bodyDiv w:val="1"/>
      <w:marLeft w:val="0"/>
      <w:marRight w:val="0"/>
      <w:marTop w:val="0"/>
      <w:marBottom w:val="0"/>
      <w:divBdr>
        <w:top w:val="none" w:sz="0" w:space="0" w:color="auto"/>
        <w:left w:val="none" w:sz="0" w:space="0" w:color="auto"/>
        <w:bottom w:val="none" w:sz="0" w:space="0" w:color="auto"/>
        <w:right w:val="none" w:sz="0" w:space="0" w:color="auto"/>
      </w:divBdr>
      <w:divsChild>
        <w:div w:id="547032267">
          <w:marLeft w:val="720"/>
          <w:marRight w:val="0"/>
          <w:marTop w:val="0"/>
          <w:marBottom w:val="0"/>
          <w:divBdr>
            <w:top w:val="none" w:sz="0" w:space="0" w:color="auto"/>
            <w:left w:val="none" w:sz="0" w:space="0" w:color="auto"/>
            <w:bottom w:val="none" w:sz="0" w:space="0" w:color="auto"/>
            <w:right w:val="none" w:sz="0" w:space="0" w:color="auto"/>
          </w:divBdr>
        </w:div>
      </w:divsChild>
    </w:div>
    <w:div w:id="1601522446">
      <w:bodyDiv w:val="1"/>
      <w:marLeft w:val="0"/>
      <w:marRight w:val="0"/>
      <w:marTop w:val="0"/>
      <w:marBottom w:val="0"/>
      <w:divBdr>
        <w:top w:val="none" w:sz="0" w:space="0" w:color="auto"/>
        <w:left w:val="none" w:sz="0" w:space="0" w:color="auto"/>
        <w:bottom w:val="none" w:sz="0" w:space="0" w:color="auto"/>
        <w:right w:val="none" w:sz="0" w:space="0" w:color="auto"/>
      </w:divBdr>
    </w:div>
    <w:div w:id="1778983175">
      <w:bodyDiv w:val="1"/>
      <w:marLeft w:val="0"/>
      <w:marRight w:val="0"/>
      <w:marTop w:val="0"/>
      <w:marBottom w:val="0"/>
      <w:divBdr>
        <w:top w:val="none" w:sz="0" w:space="0" w:color="auto"/>
        <w:left w:val="none" w:sz="0" w:space="0" w:color="auto"/>
        <w:bottom w:val="none" w:sz="0" w:space="0" w:color="auto"/>
        <w:right w:val="none" w:sz="0" w:space="0" w:color="auto"/>
      </w:divBdr>
    </w:div>
    <w:div w:id="1807619529">
      <w:bodyDiv w:val="1"/>
      <w:marLeft w:val="0"/>
      <w:marRight w:val="0"/>
      <w:marTop w:val="0"/>
      <w:marBottom w:val="0"/>
      <w:divBdr>
        <w:top w:val="none" w:sz="0" w:space="0" w:color="auto"/>
        <w:left w:val="none" w:sz="0" w:space="0" w:color="auto"/>
        <w:bottom w:val="none" w:sz="0" w:space="0" w:color="auto"/>
        <w:right w:val="none" w:sz="0" w:space="0" w:color="auto"/>
      </w:divBdr>
    </w:div>
    <w:div w:id="1849320704">
      <w:bodyDiv w:val="1"/>
      <w:marLeft w:val="0"/>
      <w:marRight w:val="0"/>
      <w:marTop w:val="0"/>
      <w:marBottom w:val="0"/>
      <w:divBdr>
        <w:top w:val="none" w:sz="0" w:space="0" w:color="auto"/>
        <w:left w:val="none" w:sz="0" w:space="0" w:color="auto"/>
        <w:bottom w:val="none" w:sz="0" w:space="0" w:color="auto"/>
        <w:right w:val="none" w:sz="0" w:space="0" w:color="auto"/>
      </w:divBdr>
    </w:div>
    <w:div w:id="1914004268">
      <w:bodyDiv w:val="1"/>
      <w:marLeft w:val="0"/>
      <w:marRight w:val="0"/>
      <w:marTop w:val="0"/>
      <w:marBottom w:val="0"/>
      <w:divBdr>
        <w:top w:val="none" w:sz="0" w:space="0" w:color="auto"/>
        <w:left w:val="none" w:sz="0" w:space="0" w:color="auto"/>
        <w:bottom w:val="none" w:sz="0" w:space="0" w:color="auto"/>
        <w:right w:val="none" w:sz="0" w:space="0" w:color="auto"/>
      </w:divBdr>
    </w:div>
    <w:div w:id="2016371897">
      <w:bodyDiv w:val="1"/>
      <w:marLeft w:val="0"/>
      <w:marRight w:val="0"/>
      <w:marTop w:val="0"/>
      <w:marBottom w:val="0"/>
      <w:divBdr>
        <w:top w:val="none" w:sz="0" w:space="0" w:color="auto"/>
        <w:left w:val="none" w:sz="0" w:space="0" w:color="auto"/>
        <w:bottom w:val="none" w:sz="0" w:space="0" w:color="auto"/>
        <w:right w:val="none" w:sz="0" w:space="0" w:color="auto"/>
      </w:divBdr>
    </w:div>
    <w:div w:id="2130541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perations@socialcarbo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4283067F2D95428D6486C64B6BD384" ma:contentTypeVersion="10" ma:contentTypeDescription="Create a new document." ma:contentTypeScope="" ma:versionID="70963c97d6d51a0755e2fed6ec509ae5">
  <xsd:schema xmlns:xsd="http://www.w3.org/2001/XMLSchema" xmlns:xs="http://www.w3.org/2001/XMLSchema" xmlns:p="http://schemas.microsoft.com/office/2006/metadata/properties" xmlns:ns2="124ce966-e9fb-4e23-a299-2eea42cb0b18" targetNamespace="http://schemas.microsoft.com/office/2006/metadata/properties" ma:root="true" ma:fieldsID="532e3abaece33d51400d6954ac853fa5" ns2:_="">
    <xsd:import namespace="124ce966-e9fb-4e23-a299-2eea42cb0b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ce966-e9fb-4e23-a299-2eea42cb0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09406B-DF89-436B-B9D0-4E04D744824F}">
  <ds:schemaRefs>
    <ds:schemaRef ds:uri="http://schemas.openxmlformats.org/officeDocument/2006/bibliography"/>
  </ds:schemaRefs>
</ds:datastoreItem>
</file>

<file path=customXml/itemProps2.xml><?xml version="1.0" encoding="utf-8"?>
<ds:datastoreItem xmlns:ds="http://schemas.openxmlformats.org/officeDocument/2006/customXml" ds:itemID="{8CC905F6-F8AC-4CFD-8E2D-D369A0889781}">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124ce966-e9fb-4e23-a299-2eea42cb0b18"/>
    <ds:schemaRef ds:uri="http://www.w3.org/XML/1998/namespace"/>
  </ds:schemaRefs>
</ds:datastoreItem>
</file>

<file path=customXml/itemProps3.xml><?xml version="1.0" encoding="utf-8"?>
<ds:datastoreItem xmlns:ds="http://schemas.openxmlformats.org/officeDocument/2006/customXml" ds:itemID="{586A5D89-3479-4CB3-B034-F77FE3C0AAE5}">
  <ds:schemaRefs>
    <ds:schemaRef ds:uri="http://schemas.microsoft.com/sharepoint/v3/contenttype/forms"/>
  </ds:schemaRefs>
</ds:datastoreItem>
</file>

<file path=customXml/itemProps4.xml><?xml version="1.0" encoding="utf-8"?>
<ds:datastoreItem xmlns:ds="http://schemas.openxmlformats.org/officeDocument/2006/customXml" ds:itemID="{4D2BBD09-ECAB-4028-991A-F1CE19744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ce966-e9fb-4e23-a299-2eea42cb0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1482</Words>
  <Characters>8454</Characters>
  <Application>Microsoft Office Word</Application>
  <DocSecurity>0</DocSecurity>
  <Lines>70</Lines>
  <Paragraphs>19</Paragraphs>
  <ScaleCrop>false</ScaleCrop>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SOCIALCARBON</dc:creator>
  <cp:lastModifiedBy>Mike Davies</cp:lastModifiedBy>
  <cp:revision>36</cp:revision>
  <cp:lastPrinted>2021-12-06T15:06:00Z</cp:lastPrinted>
  <dcterms:created xsi:type="dcterms:W3CDTF">2021-12-31T14:31:00Z</dcterms:created>
  <dcterms:modified xsi:type="dcterms:W3CDTF">2022-02-06T17:24:00Z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0x010100FD4283067F2D95428D6486C64B6BD384</vt:lpwstr>
  </property>
</Properties>
</file>